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69" w:rsidRPr="004A015F" w:rsidRDefault="003820C7" w:rsidP="009C61B0">
      <w:pPr>
        <w:tabs>
          <w:tab w:val="left" w:pos="1017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07469" w:rsidRPr="004A015F">
        <w:rPr>
          <w:b/>
          <w:sz w:val="24"/>
          <w:szCs w:val="24"/>
        </w:rPr>
        <w:t>Анализ реализации рабочей программы воспитания</w:t>
      </w:r>
    </w:p>
    <w:p w:rsidR="00A07469" w:rsidRPr="004A015F" w:rsidRDefault="00030EC4" w:rsidP="009C61B0">
      <w:pPr>
        <w:pStyle w:val="a7"/>
        <w:spacing w:after="240"/>
        <w:ind w:right="587" w:firstLine="740"/>
      </w:pPr>
      <w:r w:rsidRPr="004A015F">
        <w:rPr>
          <w:b/>
        </w:rPr>
        <w:t xml:space="preserve">         </w:t>
      </w:r>
      <w:r w:rsidR="00A07469" w:rsidRPr="004A015F">
        <w:rPr>
          <w:b/>
        </w:rPr>
        <w:t>МБОУ «Хову-Аксынская СОШ» за 202</w:t>
      </w:r>
      <w:r w:rsidR="00672C9C" w:rsidRPr="004A015F">
        <w:rPr>
          <w:b/>
        </w:rPr>
        <w:t>4</w:t>
      </w:r>
      <w:r w:rsidR="00A07469" w:rsidRPr="004A015F">
        <w:rPr>
          <w:b/>
        </w:rPr>
        <w:t xml:space="preserve"> – 202</w:t>
      </w:r>
      <w:r w:rsidR="00672C9C" w:rsidRPr="004A015F">
        <w:rPr>
          <w:b/>
        </w:rPr>
        <w:t>5</w:t>
      </w:r>
      <w:r w:rsidR="00A07469" w:rsidRPr="004A015F">
        <w:rPr>
          <w:b/>
        </w:rPr>
        <w:t xml:space="preserve"> учебный год</w:t>
      </w:r>
    </w:p>
    <w:p w:rsidR="00FB73BE" w:rsidRPr="004A015F" w:rsidRDefault="001D5137" w:rsidP="00FB73BE">
      <w:pPr>
        <w:pStyle w:val="a7"/>
        <w:spacing w:line="276" w:lineRule="auto"/>
        <w:ind w:left="567" w:right="-27" w:firstLine="850"/>
        <w:jc w:val="both"/>
      </w:pPr>
      <w:r w:rsidRPr="004A015F">
        <w:t xml:space="preserve">В 2024-2025 учебном году воспитательная работа была организована </w:t>
      </w:r>
      <w:r w:rsidR="00F9576E" w:rsidRPr="004A015F">
        <w:t xml:space="preserve">на основе Рабочей программы воспитания и </w:t>
      </w:r>
      <w:r w:rsidRPr="004A015F">
        <w:t>в соответствии с</w:t>
      </w:r>
      <w:r w:rsidR="00F9576E" w:rsidRPr="004A015F">
        <w:t xml:space="preserve"> календарным планом, составленным для каждого уровня.</w:t>
      </w:r>
      <w:r w:rsidRPr="004A015F">
        <w:t xml:space="preserve"> </w:t>
      </w:r>
    </w:p>
    <w:p w:rsidR="00BF7062" w:rsidRPr="004A015F" w:rsidRDefault="00FB73BE" w:rsidP="001D24E9">
      <w:pPr>
        <w:pStyle w:val="a7"/>
        <w:spacing w:line="276" w:lineRule="auto"/>
        <w:ind w:left="567" w:right="-27" w:firstLine="850"/>
        <w:jc w:val="both"/>
        <w:rPr>
          <w:rFonts w:eastAsiaTheme="minorHAnsi"/>
          <w:color w:val="000000"/>
          <w:sz w:val="23"/>
          <w:szCs w:val="23"/>
        </w:rPr>
      </w:pPr>
      <w:r w:rsidRPr="004A015F">
        <w:rPr>
          <w:rFonts w:eastAsiaTheme="minorHAnsi"/>
          <w:color w:val="000000"/>
        </w:rPr>
        <w:t xml:space="preserve">В соответствии с современным российским национальным воспитательным идеалом и нормативно-правовыми актами Российской Федерации в сфере образования целью воспитания </w:t>
      </w:r>
      <w:proofErr w:type="gramStart"/>
      <w:r w:rsidRPr="004A015F">
        <w:rPr>
          <w:rFonts w:eastAsiaTheme="minorHAnsi"/>
          <w:color w:val="000000"/>
        </w:rPr>
        <w:t>обучающихся</w:t>
      </w:r>
      <w:proofErr w:type="gramEnd"/>
      <w:r w:rsidRPr="004A015F">
        <w:rPr>
          <w:rFonts w:eastAsiaTheme="minorHAnsi"/>
          <w:color w:val="000000"/>
        </w:rPr>
        <w:t xml:space="preserve"> МБОУ «Хову-Аксынская СОШ» является:</w:t>
      </w:r>
    </w:p>
    <w:p w:rsidR="00BF7062" w:rsidRPr="004A015F" w:rsidRDefault="00BF7062" w:rsidP="001D24E9">
      <w:pPr>
        <w:pStyle w:val="Default"/>
        <w:spacing w:line="276" w:lineRule="auto"/>
        <w:ind w:left="567"/>
        <w:jc w:val="both"/>
      </w:pPr>
      <w:r w:rsidRPr="004A015F">
        <w:t xml:space="preserve">- развитие личности, создание условий </w:t>
      </w:r>
      <w:r w:rsidR="00F63741" w:rsidRPr="004A015F">
        <w:t xml:space="preserve">для самоопределения и </w:t>
      </w:r>
      <w:proofErr w:type="gramStart"/>
      <w:r w:rsidR="00F63741" w:rsidRPr="004A015F">
        <w:t>социализации</w:t>
      </w:r>
      <w:proofErr w:type="gramEnd"/>
      <w:r w:rsidR="00F63741" w:rsidRPr="004A015F"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  <w:r w:rsidRPr="004A015F">
        <w:t>;</w:t>
      </w:r>
    </w:p>
    <w:p w:rsidR="00F63741" w:rsidRPr="004A015F" w:rsidRDefault="00BF7062" w:rsidP="001D24E9">
      <w:pPr>
        <w:pStyle w:val="Default"/>
        <w:spacing w:line="276" w:lineRule="auto"/>
        <w:ind w:left="567"/>
        <w:jc w:val="both"/>
      </w:pPr>
      <w:r w:rsidRPr="004A015F">
        <w:t xml:space="preserve">- </w:t>
      </w:r>
      <w:r w:rsidR="00F63741" w:rsidRPr="004A015F"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70293" w:rsidRPr="004A015F" w:rsidRDefault="00670293" w:rsidP="001D24E9">
      <w:pPr>
        <w:pStyle w:val="Default"/>
        <w:spacing w:line="276" w:lineRule="auto"/>
        <w:ind w:left="567"/>
        <w:jc w:val="both"/>
      </w:pPr>
      <w:r w:rsidRPr="004A015F">
        <w:tab/>
      </w:r>
      <w:r w:rsidRPr="004A015F">
        <w:tab/>
        <w:t>Достижением поставленной цели способствовало решение следующих задач воспитания МБОУ «Хову-Аксынская СОШ»:</w:t>
      </w:r>
    </w:p>
    <w:p w:rsidR="007265CA" w:rsidRPr="004A015F" w:rsidRDefault="00670293" w:rsidP="001D24E9">
      <w:pPr>
        <w:pStyle w:val="Default"/>
        <w:spacing w:line="276" w:lineRule="auto"/>
        <w:ind w:left="567"/>
      </w:pPr>
      <w:r w:rsidRPr="004A015F">
        <w:t xml:space="preserve">- </w:t>
      </w:r>
      <w:r w:rsidR="007265CA" w:rsidRPr="004A015F">
        <w:t xml:space="preserve">усвоение </w:t>
      </w:r>
      <w:proofErr w:type="gramStart"/>
      <w:r w:rsidR="007265CA" w:rsidRPr="004A015F">
        <w:t>обучающимися</w:t>
      </w:r>
      <w:proofErr w:type="gramEnd"/>
      <w:r w:rsidR="007265CA" w:rsidRPr="004A015F">
        <w:t xml:space="preserve"> знаний норм, духовно-нравственных ценностей, традиций, которые вырабатывало российское общество (социально значимых знаний);</w:t>
      </w:r>
    </w:p>
    <w:p w:rsidR="007265CA" w:rsidRPr="004A015F" w:rsidRDefault="007265CA" w:rsidP="001D24E9">
      <w:pPr>
        <w:widowControl/>
        <w:adjustRightInd w:val="0"/>
        <w:spacing w:line="276" w:lineRule="auto"/>
        <w:ind w:left="567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 - формирование и развитие личностных отношений к этим нормам, ценностям,  традициям (их  освоение, принятие);</w:t>
      </w:r>
    </w:p>
    <w:p w:rsidR="00FF7E87" w:rsidRPr="004A015F" w:rsidRDefault="007265CA" w:rsidP="001D24E9">
      <w:pPr>
        <w:widowControl/>
        <w:adjustRightInd w:val="0"/>
        <w:spacing w:line="276" w:lineRule="auto"/>
        <w:ind w:left="567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- приобретение соответствующего</w:t>
      </w:r>
      <w:r w:rsidR="00FF7E87" w:rsidRPr="004A015F">
        <w:rPr>
          <w:rFonts w:eastAsiaTheme="minorHAnsi"/>
          <w:color w:val="000000"/>
          <w:sz w:val="24"/>
          <w:szCs w:val="24"/>
        </w:rPr>
        <w:t xml:space="preserve"> этим нормам, ценностям, традициям социокультурного опята поведения, общения, межличностных социальных отношений, применения полученных знаний;</w:t>
      </w:r>
    </w:p>
    <w:p w:rsidR="001D24E9" w:rsidRPr="004A015F" w:rsidRDefault="00FF7E87" w:rsidP="001D24E9">
      <w:pPr>
        <w:widowControl/>
        <w:adjustRightInd w:val="0"/>
        <w:spacing w:line="276" w:lineRule="auto"/>
        <w:ind w:left="567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- достижение личностных результатов освоения общеобразовательных программ в соответствии с ФГОС ООО.</w:t>
      </w:r>
    </w:p>
    <w:p w:rsidR="001D24E9" w:rsidRPr="004A015F" w:rsidRDefault="001D24E9" w:rsidP="001D24E9">
      <w:pPr>
        <w:pStyle w:val="a7"/>
        <w:spacing w:line="276" w:lineRule="auto"/>
        <w:ind w:left="567" w:firstLine="567"/>
        <w:jc w:val="both"/>
        <w:rPr>
          <w:w w:val="110"/>
        </w:rPr>
      </w:pPr>
      <w:r w:rsidRPr="004A015F">
        <w:rPr>
          <w:w w:val="110"/>
        </w:rPr>
        <w:t>В соответствии с Концепцией духовно-нравственного развития и воспитания детей и молодежи Республики Тыва до 2025 г. задачами воспитания являются:</w:t>
      </w:r>
    </w:p>
    <w:p w:rsidR="001D24E9" w:rsidRPr="004A015F" w:rsidRDefault="001D24E9" w:rsidP="001D24E9">
      <w:pPr>
        <w:pStyle w:val="a7"/>
        <w:spacing w:line="276" w:lineRule="auto"/>
        <w:ind w:left="567" w:firstLine="567"/>
        <w:jc w:val="both"/>
        <w:rPr>
          <w:w w:val="110"/>
        </w:rPr>
      </w:pPr>
      <w:r w:rsidRPr="004A015F">
        <w:rPr>
          <w:w w:val="110"/>
        </w:rPr>
        <w:t>- создание условий для консолидации усилий социальных институтов по воспитанию подрастающего поколения, обеспечение поддержки семейного воспитания, содействие формированию ответственного отношения старшего поколения, родителей и (или) законных представителей к воспитанию детей;</w:t>
      </w:r>
    </w:p>
    <w:p w:rsidR="001D24E9" w:rsidRPr="004A015F" w:rsidRDefault="001D24E9" w:rsidP="001D24E9">
      <w:pPr>
        <w:pStyle w:val="a7"/>
        <w:spacing w:line="276" w:lineRule="auto"/>
        <w:ind w:left="567" w:firstLine="567"/>
        <w:jc w:val="both"/>
        <w:rPr>
          <w:w w:val="110"/>
        </w:rPr>
      </w:pPr>
      <w:r w:rsidRPr="004A015F">
        <w:rPr>
          <w:w w:val="110"/>
        </w:rPr>
        <w:t>- совершенствование социальных, педагогических и культурных условий воспитания на традиционных семейных ценностях, повышение эффективности воспитательной деятельности в системе образования, культуры, здравоохранения, спорта и социального обеспечения детей, создание условий для повышения ресурсного, организационного, учебно-методического обеспечения воспитательной деятельности и ответственности за ее результаты;</w:t>
      </w:r>
    </w:p>
    <w:p w:rsidR="001D24E9" w:rsidRPr="004A015F" w:rsidRDefault="001D24E9" w:rsidP="001D24E9">
      <w:pPr>
        <w:pStyle w:val="a7"/>
        <w:spacing w:line="276" w:lineRule="auto"/>
        <w:ind w:left="567" w:firstLine="567"/>
        <w:jc w:val="both"/>
        <w:rPr>
          <w:w w:val="110"/>
        </w:rPr>
      </w:pPr>
      <w:r w:rsidRPr="004A015F">
        <w:rPr>
          <w:w w:val="110"/>
        </w:rPr>
        <w:t xml:space="preserve">- 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общество, </w:t>
      </w:r>
    </w:p>
    <w:p w:rsidR="001D24E9" w:rsidRPr="004A015F" w:rsidRDefault="001D24E9" w:rsidP="001D24E9">
      <w:pPr>
        <w:pStyle w:val="a7"/>
        <w:spacing w:line="276" w:lineRule="auto"/>
        <w:ind w:left="567" w:firstLine="567"/>
        <w:jc w:val="both"/>
        <w:rPr>
          <w:w w:val="110"/>
        </w:rPr>
      </w:pPr>
      <w:r w:rsidRPr="004A015F">
        <w:rPr>
          <w:w w:val="110"/>
        </w:rPr>
        <w:t xml:space="preserve">- формирование эффективной системы профилактики детской безнадзорности и беспризорности, способной обеспечить преодоление негативных проявлений среди детей и молодежи, обеспечение условий для повышения социальной, коммуникативной, культурной и педагогической </w:t>
      </w:r>
      <w:r w:rsidRPr="004A015F">
        <w:rPr>
          <w:w w:val="110"/>
        </w:rPr>
        <w:lastRenderedPageBreak/>
        <w:t>компетентности родителей, укрепление и развитие воспитательных функций в сфере образования, культуры, здравоохранения, общественных организаций и сообществ во взаимодействии с семьей;</w:t>
      </w:r>
    </w:p>
    <w:p w:rsidR="001D24E9" w:rsidRPr="004A015F" w:rsidRDefault="001D24E9" w:rsidP="001D24E9">
      <w:pPr>
        <w:pStyle w:val="a7"/>
        <w:spacing w:line="276" w:lineRule="auto"/>
        <w:ind w:left="567" w:firstLine="567"/>
        <w:jc w:val="both"/>
        <w:rPr>
          <w:w w:val="110"/>
        </w:rPr>
      </w:pPr>
      <w:r w:rsidRPr="004A015F">
        <w:rPr>
          <w:w w:val="110"/>
        </w:rPr>
        <w:t>- освоение национальной культуры и воспитание чувства национального самосознания, национального достоинства, воспитание уважения к другим народам и их культурам, умения плодотворно взаимодействовать с ними, уважительное и бережное отношение к религиозному, духовному и историческому наследию своего народа, истории народа, освоение высших духовных образцов традиционной культуры.</w:t>
      </w:r>
    </w:p>
    <w:p w:rsidR="007265CA" w:rsidRPr="004A015F" w:rsidRDefault="00FF7E87" w:rsidP="00221DE8">
      <w:pPr>
        <w:pStyle w:val="a7"/>
        <w:spacing w:line="276" w:lineRule="auto"/>
        <w:ind w:left="567" w:firstLine="567"/>
        <w:jc w:val="both"/>
        <w:rPr>
          <w:spacing w:val="-4"/>
          <w:w w:val="110"/>
        </w:rPr>
      </w:pPr>
      <w:r w:rsidRPr="004A015F">
        <w:rPr>
          <w:rFonts w:eastAsiaTheme="minorHAnsi"/>
          <w:color w:val="000000"/>
        </w:rPr>
        <w:t xml:space="preserve"> </w:t>
      </w:r>
      <w:r w:rsidR="00EF7761" w:rsidRPr="004A015F">
        <w:rPr>
          <w:w w:val="110"/>
        </w:rPr>
        <w:t>Воспитательная деятельность в МБОУ «Хову-Аксынская СОШ»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EF7761" w:rsidRPr="004A015F">
        <w:rPr>
          <w:w w:val="110"/>
        </w:rPr>
        <w:t>деятельностного</w:t>
      </w:r>
      <w:proofErr w:type="spellEnd"/>
      <w:r w:rsidR="00EF7761" w:rsidRPr="004A015F">
        <w:rPr>
          <w:w w:val="110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EF7761" w:rsidRPr="004A015F">
        <w:rPr>
          <w:w w:val="110"/>
        </w:rPr>
        <w:t>инклюзивности</w:t>
      </w:r>
      <w:proofErr w:type="spellEnd"/>
      <w:r w:rsidR="00EF7761" w:rsidRPr="004A015F">
        <w:rPr>
          <w:w w:val="110"/>
        </w:rPr>
        <w:t xml:space="preserve">, </w:t>
      </w:r>
      <w:proofErr w:type="spellStart"/>
      <w:r w:rsidR="00EF7761" w:rsidRPr="004A015F">
        <w:rPr>
          <w:w w:val="110"/>
        </w:rPr>
        <w:t>возрастосообразно</w:t>
      </w:r>
      <w:r w:rsidR="00EF7761" w:rsidRPr="004A015F">
        <w:rPr>
          <w:spacing w:val="-4"/>
          <w:w w:val="110"/>
        </w:rPr>
        <w:t>сти</w:t>
      </w:r>
      <w:proofErr w:type="spellEnd"/>
      <w:r w:rsidR="00EF7761" w:rsidRPr="004A015F">
        <w:rPr>
          <w:spacing w:val="-4"/>
          <w:w w:val="110"/>
        </w:rPr>
        <w:t>.</w:t>
      </w:r>
    </w:p>
    <w:p w:rsidR="00F63741" w:rsidRPr="004A015F" w:rsidRDefault="00DE1F6E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Практическая реализация данной цели и задач проводились </w:t>
      </w:r>
      <w:r w:rsidR="00F63741" w:rsidRPr="004A015F">
        <w:t>согласно инвариантным и</w:t>
      </w:r>
      <w:r w:rsidR="00073D0E" w:rsidRPr="004A015F">
        <w:t xml:space="preserve"> </w:t>
      </w:r>
      <w:r w:rsidR="00F63741" w:rsidRPr="004A015F">
        <w:t xml:space="preserve">вариативным модулям: 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«Основные школьные дела», 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«Классное руководство», 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«Школьный урок», 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«Внеурочная деятельность», 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«Самоуправление», 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«Профориентация», </w:t>
      </w:r>
    </w:p>
    <w:p w:rsidR="00F63741" w:rsidRPr="004A015F" w:rsidRDefault="00C17884" w:rsidP="001D24E9">
      <w:pPr>
        <w:pStyle w:val="Default"/>
        <w:spacing w:line="276" w:lineRule="auto"/>
        <w:ind w:left="567" w:firstLine="567"/>
        <w:jc w:val="both"/>
      </w:pPr>
      <w:r w:rsidRPr="004A015F">
        <w:t>– «Внешкольные мероприятия»,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«Предметно-пространственная среда», 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«Работа с родителями», 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«Профилактика и безопасность», </w:t>
      </w:r>
    </w:p>
    <w:p w:rsidR="00F63741" w:rsidRPr="004A015F" w:rsidRDefault="003D455E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</w:t>
      </w:r>
      <w:r w:rsidR="00F63741" w:rsidRPr="004A015F">
        <w:t xml:space="preserve">«Социальное партнерство», </w:t>
      </w:r>
    </w:p>
    <w:p w:rsidR="00F63741" w:rsidRPr="004A015F" w:rsidRDefault="00F63741" w:rsidP="001D24E9">
      <w:pPr>
        <w:pStyle w:val="Default"/>
        <w:spacing w:line="276" w:lineRule="auto"/>
        <w:ind w:left="567" w:firstLine="567"/>
        <w:jc w:val="both"/>
      </w:pPr>
      <w:r w:rsidRPr="004A015F">
        <w:t xml:space="preserve">– «Детские общественные объединения», </w:t>
      </w:r>
    </w:p>
    <w:p w:rsidR="00C17884" w:rsidRPr="004A015F" w:rsidRDefault="00EE2643" w:rsidP="001D24E9">
      <w:pPr>
        <w:pStyle w:val="Default"/>
        <w:spacing w:line="276" w:lineRule="auto"/>
        <w:ind w:left="567" w:firstLine="567"/>
        <w:jc w:val="both"/>
      </w:pPr>
      <w:r w:rsidRPr="004A015F">
        <w:t>–</w:t>
      </w:r>
      <w:r w:rsidR="00F63741" w:rsidRPr="004A015F">
        <w:t xml:space="preserve"> «Школьный спортивный клуб»</w:t>
      </w:r>
      <w:r w:rsidR="00C17884" w:rsidRPr="004A015F">
        <w:t>,</w:t>
      </w:r>
      <w:r w:rsidRPr="004A015F">
        <w:t xml:space="preserve"> </w:t>
      </w:r>
    </w:p>
    <w:p w:rsidR="00C17884" w:rsidRPr="004A015F" w:rsidRDefault="00EE2643" w:rsidP="001D24E9">
      <w:pPr>
        <w:tabs>
          <w:tab w:val="left" w:pos="1401"/>
          <w:tab w:val="left" w:pos="10179"/>
        </w:tabs>
        <w:spacing w:line="276" w:lineRule="auto"/>
        <w:ind w:left="1134" w:right="-27"/>
        <w:rPr>
          <w:sz w:val="24"/>
          <w:szCs w:val="24"/>
        </w:rPr>
      </w:pPr>
      <w:r w:rsidRPr="004A015F">
        <w:t xml:space="preserve">– </w:t>
      </w:r>
      <w:r w:rsidR="003D455E" w:rsidRPr="004A015F">
        <w:t>«</w:t>
      </w:r>
      <w:r w:rsidR="00C17884" w:rsidRPr="004A015F">
        <w:rPr>
          <w:sz w:val="24"/>
          <w:szCs w:val="24"/>
        </w:rPr>
        <w:t>Тува – мой край родной</w:t>
      </w:r>
      <w:r w:rsidR="003D455E" w:rsidRPr="004A015F">
        <w:rPr>
          <w:sz w:val="24"/>
          <w:szCs w:val="24"/>
        </w:rPr>
        <w:t>»,</w:t>
      </w:r>
    </w:p>
    <w:p w:rsidR="00EE2643" w:rsidRPr="004A015F" w:rsidRDefault="00EE2643" w:rsidP="001D24E9">
      <w:pPr>
        <w:pStyle w:val="a9"/>
        <w:tabs>
          <w:tab w:val="left" w:pos="1134"/>
          <w:tab w:val="left" w:pos="10179"/>
        </w:tabs>
        <w:spacing w:line="276" w:lineRule="auto"/>
        <w:ind w:right="424" w:hanging="267"/>
        <w:rPr>
          <w:sz w:val="24"/>
          <w:szCs w:val="24"/>
        </w:rPr>
      </w:pPr>
      <w:r w:rsidRPr="004A015F">
        <w:t xml:space="preserve">– </w:t>
      </w:r>
      <w:r w:rsidR="003D455E" w:rsidRPr="004A015F">
        <w:t>«</w:t>
      </w:r>
      <w:r w:rsidRPr="004A015F">
        <w:rPr>
          <w:sz w:val="24"/>
          <w:szCs w:val="24"/>
        </w:rPr>
        <w:t>Трудовое воспитание</w:t>
      </w:r>
      <w:r w:rsidR="003D455E" w:rsidRPr="004A015F">
        <w:rPr>
          <w:sz w:val="24"/>
          <w:szCs w:val="24"/>
        </w:rPr>
        <w:t>»</w:t>
      </w:r>
    </w:p>
    <w:p w:rsidR="00EE2643" w:rsidRPr="004A015F" w:rsidRDefault="00EE2643" w:rsidP="001D24E9">
      <w:pPr>
        <w:pStyle w:val="a9"/>
        <w:tabs>
          <w:tab w:val="left" w:pos="1134"/>
          <w:tab w:val="left" w:pos="10179"/>
        </w:tabs>
        <w:spacing w:line="276" w:lineRule="auto"/>
        <w:ind w:left="1134" w:right="-27" w:firstLine="0"/>
        <w:rPr>
          <w:sz w:val="24"/>
          <w:szCs w:val="24"/>
        </w:rPr>
      </w:pPr>
      <w:r w:rsidRPr="004A015F">
        <w:t xml:space="preserve">– </w:t>
      </w:r>
      <w:r w:rsidR="003D455E" w:rsidRPr="004A015F">
        <w:t>«</w:t>
      </w:r>
      <w:r w:rsidRPr="004A015F">
        <w:rPr>
          <w:sz w:val="24"/>
          <w:szCs w:val="24"/>
        </w:rPr>
        <w:t xml:space="preserve">Школьные </w:t>
      </w:r>
      <w:r w:rsidRPr="004A015F">
        <w:rPr>
          <w:spacing w:val="-2"/>
          <w:sz w:val="24"/>
          <w:szCs w:val="24"/>
        </w:rPr>
        <w:t>медиа</w:t>
      </w:r>
      <w:r w:rsidR="003D455E" w:rsidRPr="004A015F">
        <w:rPr>
          <w:spacing w:val="-2"/>
          <w:sz w:val="24"/>
          <w:szCs w:val="24"/>
        </w:rPr>
        <w:t>»</w:t>
      </w:r>
    </w:p>
    <w:p w:rsidR="00F63741" w:rsidRPr="004A015F" w:rsidRDefault="00EE2643" w:rsidP="001D24E9">
      <w:pPr>
        <w:tabs>
          <w:tab w:val="left" w:pos="1401"/>
          <w:tab w:val="left" w:pos="10179"/>
        </w:tabs>
        <w:spacing w:line="276" w:lineRule="auto"/>
        <w:ind w:left="1134" w:right="-27"/>
        <w:rPr>
          <w:sz w:val="24"/>
          <w:szCs w:val="24"/>
        </w:rPr>
      </w:pPr>
      <w:r w:rsidRPr="004A015F">
        <w:t xml:space="preserve">– </w:t>
      </w:r>
      <w:r w:rsidRPr="004A015F">
        <w:rPr>
          <w:sz w:val="24"/>
          <w:szCs w:val="24"/>
        </w:rPr>
        <w:t>«</w:t>
      </w:r>
      <w:r w:rsidR="00C17884" w:rsidRPr="004A015F">
        <w:rPr>
          <w:sz w:val="24"/>
          <w:szCs w:val="24"/>
        </w:rPr>
        <w:t>Школьный театр</w:t>
      </w:r>
      <w:r w:rsidRPr="004A015F">
        <w:rPr>
          <w:sz w:val="24"/>
          <w:szCs w:val="24"/>
        </w:rPr>
        <w:t>»</w:t>
      </w:r>
    </w:p>
    <w:p w:rsidR="00EC5FF2" w:rsidRPr="004A015F" w:rsidRDefault="00EC5FF2" w:rsidP="001D24E9">
      <w:pPr>
        <w:pStyle w:val="a7"/>
        <w:tabs>
          <w:tab w:val="left" w:pos="10179"/>
        </w:tabs>
        <w:spacing w:line="276" w:lineRule="auto"/>
        <w:ind w:right="-27" w:firstLine="720"/>
        <w:jc w:val="both"/>
      </w:pPr>
      <w:r w:rsidRPr="004A015F">
        <w:t>Практическая</w:t>
      </w:r>
      <w:r w:rsidRPr="004A015F">
        <w:rPr>
          <w:spacing w:val="-15"/>
        </w:rPr>
        <w:t xml:space="preserve"> </w:t>
      </w:r>
      <w:r w:rsidRPr="004A015F">
        <w:t>реализация</w:t>
      </w:r>
      <w:r w:rsidRPr="004A015F">
        <w:rPr>
          <w:spacing w:val="-15"/>
        </w:rPr>
        <w:t xml:space="preserve"> </w:t>
      </w:r>
      <w:r w:rsidRPr="004A015F">
        <w:t>задач</w:t>
      </w:r>
      <w:r w:rsidRPr="004A015F">
        <w:rPr>
          <w:spacing w:val="-15"/>
        </w:rPr>
        <w:t xml:space="preserve"> </w:t>
      </w:r>
      <w:r w:rsidRPr="004A015F">
        <w:t>воспитания</w:t>
      </w:r>
      <w:r w:rsidRPr="004A015F">
        <w:rPr>
          <w:spacing w:val="-15"/>
        </w:rPr>
        <w:t xml:space="preserve"> </w:t>
      </w:r>
      <w:r w:rsidRPr="004A015F">
        <w:t>в</w:t>
      </w:r>
      <w:r w:rsidRPr="004A015F">
        <w:rPr>
          <w:spacing w:val="-15"/>
        </w:rPr>
        <w:t xml:space="preserve"> </w:t>
      </w:r>
      <w:r w:rsidRPr="004A015F">
        <w:t>учебном</w:t>
      </w:r>
      <w:r w:rsidRPr="004A015F">
        <w:rPr>
          <w:spacing w:val="-15"/>
        </w:rPr>
        <w:t xml:space="preserve"> </w:t>
      </w:r>
      <w:r w:rsidRPr="004A015F">
        <w:t>году</w:t>
      </w:r>
      <w:r w:rsidRPr="004A015F">
        <w:rPr>
          <w:spacing w:val="-15"/>
        </w:rPr>
        <w:t xml:space="preserve"> </w:t>
      </w:r>
      <w:r w:rsidRPr="004A015F">
        <w:t>осуществлялась</w:t>
      </w:r>
      <w:r w:rsidRPr="004A015F">
        <w:rPr>
          <w:spacing w:val="-15"/>
        </w:rPr>
        <w:t xml:space="preserve"> </w:t>
      </w:r>
      <w:r w:rsidRPr="004A015F">
        <w:t>в</w:t>
      </w:r>
      <w:r w:rsidRPr="004A015F">
        <w:rPr>
          <w:spacing w:val="-15"/>
        </w:rPr>
        <w:t xml:space="preserve"> </w:t>
      </w:r>
      <w:r w:rsidRPr="004A015F">
        <w:t>рамках направлений, представленных в виде соответствующих форм и содержаний деятельности на основе календарно-тематического годового плана.</w:t>
      </w:r>
    </w:p>
    <w:p w:rsidR="00EC5FF2" w:rsidRPr="004A015F" w:rsidRDefault="00EC5FF2" w:rsidP="001D24E9">
      <w:pPr>
        <w:pStyle w:val="a7"/>
        <w:tabs>
          <w:tab w:val="left" w:pos="10179"/>
        </w:tabs>
        <w:spacing w:before="1" w:line="276" w:lineRule="auto"/>
        <w:ind w:right="-27" w:firstLine="720"/>
        <w:jc w:val="both"/>
      </w:pPr>
      <w:r w:rsidRPr="004A015F">
        <w:t>Информация о воспитательных мероприятиях размещается на официальном сайте школы и социальных сетях:</w:t>
      </w:r>
    </w:p>
    <w:p w:rsidR="00EC5FF2" w:rsidRPr="004A015F" w:rsidRDefault="00EC5FF2" w:rsidP="001D24E9">
      <w:pPr>
        <w:pStyle w:val="a7"/>
        <w:tabs>
          <w:tab w:val="left" w:pos="10179"/>
        </w:tabs>
        <w:spacing w:line="276" w:lineRule="auto"/>
        <w:ind w:left="1402" w:right="-27"/>
        <w:rPr>
          <w:color w:val="0462C1"/>
          <w:spacing w:val="-2"/>
          <w:u w:val="single" w:color="0462C1"/>
        </w:rPr>
      </w:pPr>
      <w:proofErr w:type="gramStart"/>
      <w:r w:rsidRPr="004A015F">
        <w:rPr>
          <w:color w:val="0462C1"/>
          <w:spacing w:val="-2"/>
          <w:u w:val="single" w:color="0462C1"/>
          <w:lang w:val="en-US"/>
        </w:rPr>
        <w:t>school</w:t>
      </w:r>
      <w:r w:rsidRPr="004A015F">
        <w:rPr>
          <w:color w:val="0462C1"/>
          <w:spacing w:val="-2"/>
          <w:u w:val="single" w:color="0462C1"/>
        </w:rPr>
        <w:t>-</w:t>
      </w:r>
      <w:proofErr w:type="spellStart"/>
      <w:r w:rsidRPr="004A015F">
        <w:rPr>
          <w:color w:val="0462C1"/>
          <w:spacing w:val="-2"/>
          <w:u w:val="single" w:color="0462C1"/>
          <w:lang w:val="en-US"/>
        </w:rPr>
        <w:t>hovu</w:t>
      </w:r>
      <w:proofErr w:type="spellEnd"/>
      <w:r w:rsidRPr="004A015F">
        <w:rPr>
          <w:color w:val="0462C1"/>
          <w:spacing w:val="-2"/>
          <w:u w:val="single" w:color="0462C1"/>
        </w:rPr>
        <w:t>-</w:t>
      </w:r>
      <w:proofErr w:type="spellStart"/>
      <w:r w:rsidRPr="004A015F">
        <w:rPr>
          <w:color w:val="0462C1"/>
          <w:spacing w:val="-2"/>
          <w:u w:val="single" w:color="0462C1"/>
          <w:lang w:val="en-US"/>
        </w:rPr>
        <w:t>aksy</w:t>
      </w:r>
      <w:proofErr w:type="spellEnd"/>
      <w:r w:rsidRPr="004A015F">
        <w:rPr>
          <w:color w:val="0462C1"/>
          <w:spacing w:val="-2"/>
          <w:u w:val="single" w:color="0462C1"/>
        </w:rPr>
        <w:t>.</w:t>
      </w:r>
      <w:proofErr w:type="spellStart"/>
      <w:r w:rsidRPr="004A015F">
        <w:rPr>
          <w:color w:val="0462C1"/>
          <w:spacing w:val="-2"/>
          <w:u w:val="single" w:color="0462C1"/>
          <w:lang w:val="en-US"/>
        </w:rPr>
        <w:t>rtyva</w:t>
      </w:r>
      <w:proofErr w:type="spellEnd"/>
      <w:r w:rsidRPr="004A015F">
        <w:rPr>
          <w:color w:val="0462C1"/>
          <w:spacing w:val="-2"/>
          <w:u w:val="single" w:color="0462C1"/>
        </w:rPr>
        <w:t>.</w:t>
      </w:r>
      <w:proofErr w:type="spellStart"/>
      <w:r w:rsidRPr="004A015F">
        <w:rPr>
          <w:color w:val="0462C1"/>
          <w:spacing w:val="-2"/>
          <w:u w:val="single" w:color="0462C1"/>
          <w:lang w:val="en-US"/>
        </w:rPr>
        <w:t>ru</w:t>
      </w:r>
      <w:proofErr w:type="spellEnd"/>
      <w:proofErr w:type="gramEnd"/>
    </w:p>
    <w:p w:rsidR="00EC5FF2" w:rsidRDefault="005A13A4" w:rsidP="001D24E9">
      <w:pPr>
        <w:pStyle w:val="a7"/>
        <w:tabs>
          <w:tab w:val="left" w:pos="10179"/>
        </w:tabs>
        <w:spacing w:line="276" w:lineRule="auto"/>
        <w:ind w:left="1402" w:right="-27"/>
        <w:rPr>
          <w:rStyle w:val="a3"/>
          <w:spacing w:val="-2"/>
          <w:u w:color="0462C1"/>
        </w:rPr>
      </w:pPr>
      <w:hyperlink r:id="rId7" w:history="1">
        <w:r w:rsidR="00C17884" w:rsidRPr="004A015F">
          <w:rPr>
            <w:rStyle w:val="a3"/>
            <w:spacing w:val="-2"/>
          </w:rPr>
          <w:t>https://vk.com/</w:t>
        </w:r>
        <w:r w:rsidR="00C17884" w:rsidRPr="004A015F">
          <w:rPr>
            <w:rStyle w:val="a3"/>
            <w:spacing w:val="-2"/>
            <w:lang w:val="en-US"/>
          </w:rPr>
          <w:t>club</w:t>
        </w:r>
        <w:r w:rsidR="00C17884" w:rsidRPr="004A015F">
          <w:rPr>
            <w:rStyle w:val="a3"/>
            <w:spacing w:val="-2"/>
          </w:rPr>
          <w:t>1</w:t>
        </w:r>
        <w:r w:rsidR="00C17884" w:rsidRPr="004A015F">
          <w:rPr>
            <w:rStyle w:val="a3"/>
            <w:spacing w:val="-2"/>
            <w:u w:color="0462C1"/>
          </w:rPr>
          <w:t>33572880</w:t>
        </w:r>
      </w:hyperlink>
    </w:p>
    <w:p w:rsidR="003820C7" w:rsidRDefault="003820C7" w:rsidP="001D24E9">
      <w:pPr>
        <w:pStyle w:val="a7"/>
        <w:tabs>
          <w:tab w:val="left" w:pos="10179"/>
        </w:tabs>
        <w:spacing w:line="276" w:lineRule="auto"/>
        <w:ind w:left="1402" w:right="-27"/>
        <w:rPr>
          <w:rStyle w:val="a3"/>
          <w:spacing w:val="-2"/>
          <w:u w:color="0462C1"/>
        </w:rPr>
      </w:pPr>
    </w:p>
    <w:p w:rsidR="003820C7" w:rsidRDefault="003820C7" w:rsidP="001D24E9">
      <w:pPr>
        <w:pStyle w:val="a7"/>
        <w:tabs>
          <w:tab w:val="left" w:pos="10179"/>
        </w:tabs>
        <w:spacing w:line="276" w:lineRule="auto"/>
        <w:ind w:left="1402" w:right="-27"/>
        <w:rPr>
          <w:rStyle w:val="a3"/>
          <w:spacing w:val="-2"/>
          <w:u w:color="0462C1"/>
        </w:rPr>
      </w:pPr>
    </w:p>
    <w:p w:rsidR="003820C7" w:rsidRPr="004A015F" w:rsidRDefault="003820C7" w:rsidP="001D24E9">
      <w:pPr>
        <w:pStyle w:val="a7"/>
        <w:tabs>
          <w:tab w:val="left" w:pos="10179"/>
        </w:tabs>
        <w:spacing w:line="276" w:lineRule="auto"/>
        <w:ind w:left="1402" w:right="-27"/>
        <w:rPr>
          <w:color w:val="0070C0"/>
          <w:spacing w:val="-2"/>
          <w:u w:val="single" w:color="0462C1"/>
        </w:rPr>
      </w:pPr>
    </w:p>
    <w:p w:rsidR="00C17884" w:rsidRPr="004A015F" w:rsidRDefault="00C17884" w:rsidP="00EC5FF2">
      <w:pPr>
        <w:pStyle w:val="a7"/>
        <w:tabs>
          <w:tab w:val="left" w:pos="10179"/>
        </w:tabs>
        <w:ind w:left="1402" w:right="-27"/>
        <w:rPr>
          <w:color w:val="0070C0"/>
          <w:spacing w:val="-2"/>
          <w:u w:val="single" w:color="0462C1"/>
        </w:rPr>
      </w:pPr>
    </w:p>
    <w:p w:rsidR="00293DE2" w:rsidRPr="004A015F" w:rsidRDefault="00293DE2" w:rsidP="00E27141">
      <w:pPr>
        <w:pStyle w:val="Default"/>
        <w:ind w:left="567" w:firstLine="567"/>
        <w:jc w:val="center"/>
      </w:pPr>
      <w:r w:rsidRPr="004A015F">
        <w:rPr>
          <w:b/>
          <w:bCs/>
        </w:rPr>
        <w:t>МОДУЛЬ «</w:t>
      </w:r>
      <w:r w:rsidR="006B7131" w:rsidRPr="004A015F">
        <w:rPr>
          <w:b/>
          <w:bCs/>
        </w:rPr>
        <w:t>ОСНОВНЫЕ ШКОЛЬНЫЕ ДЕЛА</w:t>
      </w:r>
      <w:r w:rsidRPr="004A015F">
        <w:rPr>
          <w:b/>
          <w:bCs/>
        </w:rPr>
        <w:t>»</w:t>
      </w:r>
    </w:p>
    <w:p w:rsidR="00293DE2" w:rsidRPr="004A015F" w:rsidRDefault="00293DE2" w:rsidP="00E27141">
      <w:pPr>
        <w:pStyle w:val="Default"/>
        <w:ind w:left="567" w:firstLine="567"/>
        <w:jc w:val="both"/>
      </w:pPr>
      <w:r w:rsidRPr="004A015F">
        <w:t xml:space="preserve">Ключевые дела – это главные традиционные 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Это комплекс </w:t>
      </w:r>
      <w:r w:rsidRPr="004A015F">
        <w:lastRenderedPageBreak/>
        <w:t xml:space="preserve">коллективных творческих дел, интересных и значимых для школьников, объединяющих их вместе с педагогами в единый коллектив. </w:t>
      </w:r>
    </w:p>
    <w:p w:rsidR="00293DE2" w:rsidRPr="004A015F" w:rsidRDefault="00293DE2" w:rsidP="00AF5963">
      <w:pPr>
        <w:pStyle w:val="Default"/>
        <w:ind w:left="567" w:firstLine="567"/>
        <w:jc w:val="both"/>
      </w:pPr>
      <w:r w:rsidRPr="004A015F">
        <w:t xml:space="preserve">Общешкольные праздники – ежегодно проводимые творческие дела, связанные со значимыми для детей и педагогов знаменательными датами и в которых участвуют все классы школы такие как: </w:t>
      </w:r>
    </w:p>
    <w:p w:rsidR="00EA766D" w:rsidRPr="004A015F" w:rsidRDefault="00EA766D" w:rsidP="00EA766D">
      <w:pPr>
        <w:tabs>
          <w:tab w:val="left" w:pos="1402"/>
        </w:tabs>
        <w:ind w:left="567" w:right="-27"/>
        <w:rPr>
          <w:sz w:val="24"/>
          <w:szCs w:val="24"/>
        </w:rPr>
      </w:pPr>
      <w:r w:rsidRPr="004A015F">
        <w:rPr>
          <w:sz w:val="24"/>
          <w:szCs w:val="24"/>
        </w:rPr>
        <w:t xml:space="preserve">- </w:t>
      </w:r>
      <w:r w:rsidR="00F55DA2" w:rsidRPr="004A015F">
        <w:rPr>
          <w:sz w:val="24"/>
          <w:szCs w:val="24"/>
        </w:rPr>
        <w:t>п</w:t>
      </w:r>
      <w:r w:rsidRPr="004A015F">
        <w:rPr>
          <w:sz w:val="24"/>
          <w:szCs w:val="24"/>
        </w:rPr>
        <w:t>раздничная</w:t>
      </w:r>
      <w:r w:rsidRPr="004A015F">
        <w:rPr>
          <w:spacing w:val="-4"/>
          <w:sz w:val="24"/>
          <w:szCs w:val="24"/>
        </w:rPr>
        <w:t xml:space="preserve"> </w:t>
      </w:r>
      <w:r w:rsidRPr="004A015F">
        <w:rPr>
          <w:sz w:val="24"/>
          <w:szCs w:val="24"/>
        </w:rPr>
        <w:t>линейка</w:t>
      </w:r>
      <w:r w:rsidRPr="004A015F">
        <w:rPr>
          <w:spacing w:val="-5"/>
          <w:sz w:val="24"/>
          <w:szCs w:val="24"/>
        </w:rPr>
        <w:t xml:space="preserve"> </w:t>
      </w:r>
      <w:r w:rsidRPr="004A015F">
        <w:rPr>
          <w:sz w:val="24"/>
          <w:szCs w:val="24"/>
        </w:rPr>
        <w:t>для</w:t>
      </w:r>
      <w:r w:rsidRPr="004A015F">
        <w:rPr>
          <w:spacing w:val="-4"/>
          <w:sz w:val="24"/>
          <w:szCs w:val="24"/>
        </w:rPr>
        <w:t xml:space="preserve"> </w:t>
      </w:r>
      <w:r w:rsidRPr="004A015F">
        <w:rPr>
          <w:sz w:val="24"/>
          <w:szCs w:val="24"/>
        </w:rPr>
        <w:t>1-11</w:t>
      </w:r>
      <w:r w:rsidRPr="004A015F">
        <w:rPr>
          <w:spacing w:val="-4"/>
          <w:sz w:val="24"/>
          <w:szCs w:val="24"/>
        </w:rPr>
        <w:t xml:space="preserve"> </w:t>
      </w:r>
      <w:r w:rsidRPr="004A015F">
        <w:rPr>
          <w:sz w:val="24"/>
          <w:szCs w:val="24"/>
        </w:rPr>
        <w:t>классов,</w:t>
      </w:r>
      <w:r w:rsidRPr="004A015F">
        <w:rPr>
          <w:spacing w:val="-4"/>
          <w:sz w:val="24"/>
          <w:szCs w:val="24"/>
        </w:rPr>
        <w:t xml:space="preserve"> </w:t>
      </w:r>
      <w:r w:rsidRPr="004A015F">
        <w:rPr>
          <w:sz w:val="24"/>
          <w:szCs w:val="24"/>
        </w:rPr>
        <w:t>посвященная</w:t>
      </w:r>
      <w:r w:rsidRPr="004A015F">
        <w:rPr>
          <w:spacing w:val="-4"/>
          <w:sz w:val="24"/>
          <w:szCs w:val="24"/>
        </w:rPr>
        <w:t xml:space="preserve"> </w:t>
      </w:r>
      <w:r w:rsidRPr="004A015F">
        <w:rPr>
          <w:sz w:val="24"/>
          <w:szCs w:val="24"/>
        </w:rPr>
        <w:t>Дню</w:t>
      </w:r>
      <w:r w:rsidRPr="004A015F">
        <w:rPr>
          <w:spacing w:val="-5"/>
          <w:sz w:val="24"/>
          <w:szCs w:val="24"/>
        </w:rPr>
        <w:t xml:space="preserve"> </w:t>
      </w:r>
      <w:r w:rsidRPr="004A015F">
        <w:rPr>
          <w:sz w:val="24"/>
          <w:szCs w:val="24"/>
        </w:rPr>
        <w:t>знаний</w:t>
      </w:r>
      <w:r w:rsidRPr="004A015F">
        <w:rPr>
          <w:spacing w:val="-5"/>
          <w:sz w:val="24"/>
          <w:szCs w:val="24"/>
        </w:rPr>
        <w:t xml:space="preserve"> </w:t>
      </w:r>
      <w:r w:rsidR="003820C7">
        <w:rPr>
          <w:sz w:val="24"/>
          <w:szCs w:val="24"/>
        </w:rPr>
        <w:t>«Здравствуй, школа!</w:t>
      </w:r>
      <w:r w:rsidRPr="004A015F">
        <w:rPr>
          <w:sz w:val="24"/>
          <w:szCs w:val="24"/>
        </w:rPr>
        <w:t>»</w:t>
      </w:r>
    </w:p>
    <w:p w:rsidR="00EA766D" w:rsidRPr="004A015F" w:rsidRDefault="00EA766D" w:rsidP="00EA766D">
      <w:pPr>
        <w:tabs>
          <w:tab w:val="left" w:pos="1401"/>
        </w:tabs>
        <w:ind w:left="567" w:right="-27"/>
        <w:jc w:val="both"/>
        <w:rPr>
          <w:sz w:val="24"/>
          <w:szCs w:val="24"/>
        </w:rPr>
      </w:pPr>
      <w:r w:rsidRPr="004A015F">
        <w:rPr>
          <w:sz w:val="24"/>
          <w:szCs w:val="24"/>
        </w:rPr>
        <w:t xml:space="preserve">- </w:t>
      </w:r>
      <w:r w:rsidR="00F55DA2" w:rsidRPr="004A015F">
        <w:rPr>
          <w:sz w:val="24"/>
          <w:szCs w:val="24"/>
        </w:rPr>
        <w:t>д</w:t>
      </w:r>
      <w:r w:rsidRPr="004A015F">
        <w:rPr>
          <w:sz w:val="24"/>
          <w:szCs w:val="24"/>
        </w:rPr>
        <w:t>ень учителя был отмечен общешкольным праздником «Учитель, перед</w:t>
      </w:r>
      <w:r w:rsidRPr="004A015F">
        <w:rPr>
          <w:spacing w:val="-4"/>
          <w:sz w:val="24"/>
          <w:szCs w:val="24"/>
        </w:rPr>
        <w:t xml:space="preserve"> </w:t>
      </w:r>
      <w:r w:rsidRPr="004A015F">
        <w:rPr>
          <w:sz w:val="24"/>
          <w:szCs w:val="24"/>
        </w:rPr>
        <w:t>именем</w:t>
      </w:r>
      <w:r w:rsidRPr="004A015F">
        <w:rPr>
          <w:spacing w:val="-4"/>
          <w:sz w:val="24"/>
          <w:szCs w:val="24"/>
        </w:rPr>
        <w:t xml:space="preserve"> </w:t>
      </w:r>
      <w:r w:rsidRPr="004A015F">
        <w:rPr>
          <w:sz w:val="24"/>
          <w:szCs w:val="24"/>
        </w:rPr>
        <w:t>твоим…»</w:t>
      </w:r>
      <w:r w:rsidRPr="004A015F">
        <w:rPr>
          <w:spacing w:val="-4"/>
          <w:sz w:val="24"/>
          <w:szCs w:val="24"/>
        </w:rPr>
        <w:t xml:space="preserve">. </w:t>
      </w:r>
      <w:r w:rsidRPr="004A015F">
        <w:rPr>
          <w:spacing w:val="-5"/>
          <w:sz w:val="24"/>
          <w:szCs w:val="24"/>
        </w:rPr>
        <w:t xml:space="preserve">Советом старшеклассников  </w:t>
      </w:r>
      <w:r w:rsidRPr="004A015F">
        <w:rPr>
          <w:sz w:val="24"/>
          <w:szCs w:val="24"/>
        </w:rPr>
        <w:t>был</w:t>
      </w:r>
      <w:r w:rsidRPr="004A015F">
        <w:rPr>
          <w:spacing w:val="-5"/>
          <w:sz w:val="24"/>
          <w:szCs w:val="24"/>
        </w:rPr>
        <w:t xml:space="preserve"> </w:t>
      </w:r>
      <w:r w:rsidRPr="004A015F">
        <w:rPr>
          <w:sz w:val="24"/>
          <w:szCs w:val="24"/>
        </w:rPr>
        <w:t>организован</w:t>
      </w:r>
      <w:r w:rsidRPr="004A015F">
        <w:rPr>
          <w:spacing w:val="-6"/>
          <w:sz w:val="24"/>
          <w:szCs w:val="24"/>
        </w:rPr>
        <w:t xml:space="preserve"> </w:t>
      </w:r>
      <w:r w:rsidRPr="004A015F">
        <w:rPr>
          <w:sz w:val="24"/>
          <w:szCs w:val="24"/>
        </w:rPr>
        <w:t>и проведен День самоуправления.</w:t>
      </w:r>
    </w:p>
    <w:p w:rsidR="00EA766D" w:rsidRPr="004A015F" w:rsidRDefault="00EA766D" w:rsidP="00EA766D">
      <w:pPr>
        <w:tabs>
          <w:tab w:val="left" w:pos="1402"/>
        </w:tabs>
        <w:ind w:left="567" w:right="-27"/>
        <w:jc w:val="both"/>
        <w:rPr>
          <w:sz w:val="24"/>
          <w:szCs w:val="24"/>
        </w:rPr>
      </w:pPr>
      <w:r w:rsidRPr="004A015F">
        <w:rPr>
          <w:sz w:val="24"/>
          <w:szCs w:val="24"/>
        </w:rPr>
        <w:t xml:space="preserve">- </w:t>
      </w:r>
      <w:r w:rsidR="00F55DA2" w:rsidRPr="004A015F">
        <w:rPr>
          <w:sz w:val="24"/>
          <w:szCs w:val="24"/>
        </w:rPr>
        <w:t>п</w:t>
      </w:r>
      <w:r w:rsidRPr="004A015F">
        <w:rPr>
          <w:sz w:val="24"/>
          <w:szCs w:val="24"/>
        </w:rPr>
        <w:t>освящение</w:t>
      </w:r>
      <w:r w:rsidRPr="004A015F">
        <w:rPr>
          <w:spacing w:val="-4"/>
          <w:sz w:val="24"/>
          <w:szCs w:val="24"/>
        </w:rPr>
        <w:t xml:space="preserve"> </w:t>
      </w:r>
      <w:r w:rsidRPr="004A015F">
        <w:rPr>
          <w:sz w:val="24"/>
          <w:szCs w:val="24"/>
        </w:rPr>
        <w:t>в</w:t>
      </w:r>
      <w:r w:rsidRPr="004A015F">
        <w:rPr>
          <w:spacing w:val="-3"/>
          <w:sz w:val="24"/>
          <w:szCs w:val="24"/>
        </w:rPr>
        <w:t xml:space="preserve"> </w:t>
      </w:r>
      <w:r w:rsidRPr="004A015F">
        <w:rPr>
          <w:sz w:val="24"/>
          <w:szCs w:val="24"/>
        </w:rPr>
        <w:t>первоклассники,</w:t>
      </w:r>
      <w:r w:rsidRPr="004A015F">
        <w:rPr>
          <w:spacing w:val="-3"/>
          <w:sz w:val="24"/>
          <w:szCs w:val="24"/>
        </w:rPr>
        <w:t xml:space="preserve"> </w:t>
      </w:r>
      <w:r w:rsidRPr="004A015F">
        <w:rPr>
          <w:spacing w:val="-2"/>
          <w:sz w:val="24"/>
          <w:szCs w:val="24"/>
        </w:rPr>
        <w:t>пятиклассники, старшеклассники.</w:t>
      </w:r>
    </w:p>
    <w:p w:rsidR="00EA766D" w:rsidRPr="004A015F" w:rsidRDefault="00EA766D" w:rsidP="00D03993">
      <w:pPr>
        <w:tabs>
          <w:tab w:val="left" w:pos="1401"/>
        </w:tabs>
        <w:ind w:left="567" w:right="-27"/>
        <w:jc w:val="both"/>
        <w:rPr>
          <w:sz w:val="24"/>
          <w:szCs w:val="24"/>
        </w:rPr>
      </w:pPr>
      <w:r w:rsidRPr="004A015F">
        <w:rPr>
          <w:sz w:val="24"/>
          <w:szCs w:val="24"/>
        </w:rPr>
        <w:t xml:space="preserve">- </w:t>
      </w:r>
      <w:r w:rsidR="00F55DA2" w:rsidRPr="004A015F">
        <w:rPr>
          <w:sz w:val="24"/>
          <w:szCs w:val="24"/>
        </w:rPr>
        <w:t>о</w:t>
      </w:r>
      <w:r w:rsidRPr="004A015F">
        <w:rPr>
          <w:sz w:val="24"/>
          <w:szCs w:val="24"/>
        </w:rPr>
        <w:t>бщешкольными</w:t>
      </w:r>
      <w:r w:rsidRPr="004A015F">
        <w:rPr>
          <w:spacing w:val="-7"/>
          <w:sz w:val="24"/>
          <w:szCs w:val="24"/>
        </w:rPr>
        <w:t xml:space="preserve"> </w:t>
      </w:r>
      <w:r w:rsidRPr="004A015F">
        <w:rPr>
          <w:sz w:val="24"/>
          <w:szCs w:val="24"/>
        </w:rPr>
        <w:t>конкурсами</w:t>
      </w:r>
      <w:r w:rsidRPr="004A015F">
        <w:rPr>
          <w:spacing w:val="-7"/>
          <w:sz w:val="24"/>
          <w:szCs w:val="24"/>
        </w:rPr>
        <w:t xml:space="preserve"> </w:t>
      </w:r>
      <w:r w:rsidRPr="004A015F">
        <w:rPr>
          <w:sz w:val="24"/>
          <w:szCs w:val="24"/>
        </w:rPr>
        <w:t>и</w:t>
      </w:r>
      <w:r w:rsidRPr="004A015F">
        <w:rPr>
          <w:spacing w:val="-7"/>
          <w:sz w:val="24"/>
          <w:szCs w:val="24"/>
        </w:rPr>
        <w:t xml:space="preserve"> </w:t>
      </w:r>
      <w:r w:rsidRPr="004A015F">
        <w:rPr>
          <w:sz w:val="24"/>
          <w:szCs w:val="24"/>
        </w:rPr>
        <w:t>выставками</w:t>
      </w:r>
      <w:r w:rsidRPr="004A015F">
        <w:rPr>
          <w:spacing w:val="-7"/>
          <w:sz w:val="24"/>
          <w:szCs w:val="24"/>
        </w:rPr>
        <w:t xml:space="preserve"> </w:t>
      </w:r>
      <w:r w:rsidRPr="004A015F">
        <w:rPr>
          <w:sz w:val="24"/>
          <w:szCs w:val="24"/>
        </w:rPr>
        <w:t>творческих</w:t>
      </w:r>
      <w:r w:rsidRPr="004A015F">
        <w:rPr>
          <w:spacing w:val="-6"/>
          <w:sz w:val="24"/>
          <w:szCs w:val="24"/>
        </w:rPr>
        <w:t xml:space="preserve"> </w:t>
      </w:r>
      <w:r w:rsidRPr="004A015F">
        <w:rPr>
          <w:sz w:val="24"/>
          <w:szCs w:val="24"/>
        </w:rPr>
        <w:t>работ,</w:t>
      </w:r>
      <w:r w:rsidRPr="004A015F">
        <w:rPr>
          <w:spacing w:val="-6"/>
          <w:sz w:val="24"/>
          <w:szCs w:val="24"/>
        </w:rPr>
        <w:t xml:space="preserve"> </w:t>
      </w:r>
      <w:r w:rsidRPr="004A015F">
        <w:rPr>
          <w:sz w:val="24"/>
          <w:szCs w:val="24"/>
        </w:rPr>
        <w:t xml:space="preserve">театрализованными представлениями были отмечены Праздник Осени, День единства, Новый год, </w:t>
      </w:r>
      <w:proofErr w:type="spellStart"/>
      <w:r w:rsidRPr="004A015F">
        <w:rPr>
          <w:sz w:val="24"/>
          <w:szCs w:val="24"/>
        </w:rPr>
        <w:t>Шагаа</w:t>
      </w:r>
      <w:proofErr w:type="spellEnd"/>
      <w:r w:rsidRPr="004A015F">
        <w:rPr>
          <w:sz w:val="24"/>
          <w:szCs w:val="24"/>
        </w:rPr>
        <w:t xml:space="preserve">, Международный женский день </w:t>
      </w:r>
      <w:r w:rsidR="00F55DA2" w:rsidRPr="004A015F">
        <w:rPr>
          <w:sz w:val="24"/>
          <w:szCs w:val="24"/>
        </w:rPr>
        <w:t xml:space="preserve">8 марта, День матери, День отца, </w:t>
      </w:r>
      <w:r w:rsidRPr="004A015F">
        <w:rPr>
          <w:sz w:val="24"/>
          <w:szCs w:val="24"/>
        </w:rPr>
        <w:t>«Широкая</w:t>
      </w:r>
      <w:r w:rsidRPr="004A015F">
        <w:rPr>
          <w:spacing w:val="-1"/>
          <w:sz w:val="24"/>
          <w:szCs w:val="24"/>
        </w:rPr>
        <w:t xml:space="preserve"> </w:t>
      </w:r>
      <w:r w:rsidR="003226E1" w:rsidRPr="004A015F">
        <w:rPr>
          <w:sz w:val="24"/>
          <w:szCs w:val="24"/>
        </w:rPr>
        <w:t>Масленица»;</w:t>
      </w:r>
    </w:p>
    <w:p w:rsidR="00F55DA2" w:rsidRPr="004A015F" w:rsidRDefault="00F55DA2" w:rsidP="00D03993">
      <w:pPr>
        <w:tabs>
          <w:tab w:val="left" w:pos="1401"/>
        </w:tabs>
        <w:spacing w:line="293" w:lineRule="exact"/>
        <w:ind w:left="567" w:right="-27"/>
        <w:jc w:val="both"/>
        <w:rPr>
          <w:sz w:val="24"/>
          <w:szCs w:val="24"/>
        </w:rPr>
      </w:pPr>
      <w:r w:rsidRPr="004A015F">
        <w:rPr>
          <w:sz w:val="24"/>
          <w:szCs w:val="24"/>
        </w:rPr>
        <w:t>- е</w:t>
      </w:r>
      <w:r w:rsidR="00EA766D" w:rsidRPr="004A015F">
        <w:rPr>
          <w:sz w:val="24"/>
          <w:szCs w:val="24"/>
        </w:rPr>
        <w:t>женедельный математический</w:t>
      </w:r>
      <w:r w:rsidR="00EA766D" w:rsidRPr="004A015F">
        <w:rPr>
          <w:spacing w:val="-7"/>
          <w:sz w:val="24"/>
          <w:szCs w:val="24"/>
        </w:rPr>
        <w:t xml:space="preserve"> вторник</w:t>
      </w:r>
      <w:r w:rsidRPr="004A015F">
        <w:rPr>
          <w:spacing w:val="-7"/>
          <w:sz w:val="24"/>
          <w:szCs w:val="24"/>
        </w:rPr>
        <w:t>, еженедельно в среду - День русского языка</w:t>
      </w:r>
      <w:r w:rsidR="003226E1" w:rsidRPr="004A015F">
        <w:rPr>
          <w:spacing w:val="-2"/>
          <w:sz w:val="24"/>
          <w:szCs w:val="24"/>
        </w:rPr>
        <w:t>;</w:t>
      </w:r>
    </w:p>
    <w:p w:rsidR="003226E1" w:rsidRPr="004A015F" w:rsidRDefault="00F55DA2" w:rsidP="00D03993">
      <w:pPr>
        <w:tabs>
          <w:tab w:val="left" w:pos="1401"/>
        </w:tabs>
        <w:spacing w:line="293" w:lineRule="exact"/>
        <w:ind w:left="567" w:right="-27"/>
        <w:jc w:val="both"/>
        <w:rPr>
          <w:spacing w:val="-2"/>
          <w:sz w:val="24"/>
          <w:szCs w:val="24"/>
        </w:rPr>
      </w:pPr>
      <w:r w:rsidRPr="004A015F">
        <w:rPr>
          <w:sz w:val="24"/>
          <w:szCs w:val="24"/>
        </w:rPr>
        <w:t>- а</w:t>
      </w:r>
      <w:r w:rsidR="00EA766D" w:rsidRPr="004A015F">
        <w:rPr>
          <w:spacing w:val="-2"/>
          <w:sz w:val="24"/>
          <w:szCs w:val="24"/>
        </w:rPr>
        <w:t>кци</w:t>
      </w:r>
      <w:r w:rsidRPr="004A015F">
        <w:rPr>
          <w:spacing w:val="-2"/>
          <w:sz w:val="24"/>
          <w:szCs w:val="24"/>
        </w:rPr>
        <w:t>и</w:t>
      </w:r>
      <w:r w:rsidR="00EA766D" w:rsidRPr="004A015F">
        <w:rPr>
          <w:spacing w:val="-2"/>
          <w:sz w:val="24"/>
          <w:szCs w:val="24"/>
        </w:rPr>
        <w:t xml:space="preserve"> «Помоги собраться в школу»</w:t>
      </w:r>
      <w:r w:rsidRPr="004A015F">
        <w:rPr>
          <w:sz w:val="24"/>
          <w:szCs w:val="24"/>
        </w:rPr>
        <w:t xml:space="preserve">, </w:t>
      </w:r>
      <w:r w:rsidR="00EA766D" w:rsidRPr="004A015F">
        <w:rPr>
          <w:spacing w:val="-2"/>
          <w:sz w:val="24"/>
          <w:szCs w:val="24"/>
        </w:rPr>
        <w:t xml:space="preserve"> </w:t>
      </w:r>
      <w:r w:rsidR="00EA766D" w:rsidRPr="004A015F">
        <w:rPr>
          <w:sz w:val="24"/>
          <w:szCs w:val="24"/>
        </w:rPr>
        <w:t>«Поделись теплом</w:t>
      </w:r>
      <w:r w:rsidR="00EA766D" w:rsidRPr="004A015F">
        <w:rPr>
          <w:spacing w:val="-2"/>
          <w:sz w:val="24"/>
          <w:szCs w:val="24"/>
        </w:rPr>
        <w:t>»</w:t>
      </w:r>
      <w:r w:rsidRPr="004A015F">
        <w:rPr>
          <w:sz w:val="24"/>
          <w:szCs w:val="24"/>
        </w:rPr>
        <w:t>,</w:t>
      </w:r>
      <w:r w:rsidR="00EA766D" w:rsidRPr="004A015F">
        <w:rPr>
          <w:spacing w:val="-1"/>
          <w:sz w:val="24"/>
          <w:szCs w:val="24"/>
        </w:rPr>
        <w:t xml:space="preserve"> </w:t>
      </w:r>
      <w:r w:rsidR="00EA766D" w:rsidRPr="004A015F">
        <w:rPr>
          <w:sz w:val="24"/>
          <w:szCs w:val="24"/>
        </w:rPr>
        <w:t xml:space="preserve">«Письмо </w:t>
      </w:r>
      <w:r w:rsidR="003226E1" w:rsidRPr="004A015F">
        <w:rPr>
          <w:spacing w:val="-2"/>
          <w:sz w:val="24"/>
          <w:szCs w:val="24"/>
        </w:rPr>
        <w:t>солдату»;</w:t>
      </w:r>
    </w:p>
    <w:p w:rsidR="00EA766D" w:rsidRPr="004A015F" w:rsidRDefault="003226E1" w:rsidP="00D03993">
      <w:pPr>
        <w:tabs>
          <w:tab w:val="left" w:pos="1401"/>
        </w:tabs>
        <w:spacing w:line="293" w:lineRule="exact"/>
        <w:ind w:left="567" w:right="-27"/>
        <w:jc w:val="both"/>
        <w:rPr>
          <w:sz w:val="24"/>
          <w:szCs w:val="24"/>
        </w:rPr>
      </w:pPr>
      <w:r w:rsidRPr="004A015F">
        <w:rPr>
          <w:spacing w:val="-2"/>
          <w:sz w:val="24"/>
          <w:szCs w:val="24"/>
        </w:rPr>
        <w:t>-а</w:t>
      </w:r>
      <w:r w:rsidR="00EA766D" w:rsidRPr="004A015F">
        <w:rPr>
          <w:sz w:val="24"/>
          <w:szCs w:val="24"/>
        </w:rPr>
        <w:t>кции по очистке Аллеи Славы на территории КДК «</w:t>
      </w:r>
      <w:proofErr w:type="spellStart"/>
      <w:r w:rsidR="00EA766D" w:rsidRPr="004A015F">
        <w:rPr>
          <w:sz w:val="24"/>
          <w:szCs w:val="24"/>
        </w:rPr>
        <w:t>Танды-Уула</w:t>
      </w:r>
      <w:proofErr w:type="spellEnd"/>
      <w:r w:rsidR="00EA766D" w:rsidRPr="004A015F">
        <w:rPr>
          <w:sz w:val="24"/>
          <w:szCs w:val="24"/>
        </w:rPr>
        <w:t>»</w:t>
      </w:r>
      <w:r w:rsidRPr="004A015F">
        <w:rPr>
          <w:sz w:val="24"/>
          <w:szCs w:val="24"/>
        </w:rPr>
        <w:t>;</w:t>
      </w:r>
    </w:p>
    <w:p w:rsidR="003226E1" w:rsidRPr="004A015F" w:rsidRDefault="003226E1" w:rsidP="00D03993">
      <w:pPr>
        <w:tabs>
          <w:tab w:val="left" w:pos="1402"/>
        </w:tabs>
        <w:ind w:left="567" w:right="-27"/>
        <w:jc w:val="both"/>
        <w:rPr>
          <w:sz w:val="24"/>
          <w:szCs w:val="24"/>
        </w:rPr>
      </w:pPr>
      <w:r w:rsidRPr="004A015F">
        <w:rPr>
          <w:sz w:val="24"/>
          <w:szCs w:val="24"/>
        </w:rPr>
        <w:t xml:space="preserve">- </w:t>
      </w:r>
      <w:r w:rsidR="00EA766D" w:rsidRPr="004A015F">
        <w:rPr>
          <w:sz w:val="24"/>
          <w:szCs w:val="24"/>
        </w:rPr>
        <w:t>мероприятия,</w:t>
      </w:r>
      <w:r w:rsidR="00EA766D" w:rsidRPr="004A015F">
        <w:rPr>
          <w:spacing w:val="-6"/>
          <w:sz w:val="24"/>
          <w:szCs w:val="24"/>
        </w:rPr>
        <w:t xml:space="preserve"> </w:t>
      </w:r>
      <w:r w:rsidR="00EA766D" w:rsidRPr="004A015F">
        <w:rPr>
          <w:sz w:val="24"/>
          <w:szCs w:val="24"/>
        </w:rPr>
        <w:t>посвященные</w:t>
      </w:r>
      <w:r w:rsidR="00EA766D" w:rsidRPr="004A015F">
        <w:rPr>
          <w:spacing w:val="-6"/>
          <w:sz w:val="24"/>
          <w:szCs w:val="24"/>
        </w:rPr>
        <w:t xml:space="preserve"> </w:t>
      </w:r>
      <w:r w:rsidR="00EA766D" w:rsidRPr="004A015F">
        <w:rPr>
          <w:sz w:val="24"/>
          <w:szCs w:val="24"/>
        </w:rPr>
        <w:t>Победе в Великой</w:t>
      </w:r>
      <w:r w:rsidRPr="004A015F">
        <w:rPr>
          <w:sz w:val="24"/>
          <w:szCs w:val="24"/>
        </w:rPr>
        <w:t xml:space="preserve"> Отечественной войне;</w:t>
      </w:r>
    </w:p>
    <w:p w:rsidR="00EA766D" w:rsidRPr="004A015F" w:rsidRDefault="003226E1" w:rsidP="00D03993">
      <w:pPr>
        <w:tabs>
          <w:tab w:val="left" w:pos="1402"/>
        </w:tabs>
        <w:ind w:left="567" w:right="-27"/>
        <w:jc w:val="both"/>
        <w:rPr>
          <w:sz w:val="24"/>
          <w:szCs w:val="24"/>
        </w:rPr>
      </w:pPr>
      <w:r w:rsidRPr="004A015F">
        <w:rPr>
          <w:sz w:val="24"/>
          <w:szCs w:val="24"/>
        </w:rPr>
        <w:t xml:space="preserve">- </w:t>
      </w:r>
      <w:r w:rsidR="00EA766D" w:rsidRPr="004A015F">
        <w:rPr>
          <w:sz w:val="24"/>
          <w:szCs w:val="24"/>
        </w:rPr>
        <w:t>праздник П</w:t>
      </w:r>
      <w:r w:rsidRPr="004A015F">
        <w:rPr>
          <w:sz w:val="24"/>
          <w:szCs w:val="24"/>
        </w:rPr>
        <w:t>оследнего звонка и Выпускной</w:t>
      </w:r>
      <w:r w:rsidR="00EA766D" w:rsidRPr="004A015F">
        <w:rPr>
          <w:sz w:val="24"/>
          <w:szCs w:val="24"/>
        </w:rPr>
        <w:t>.</w:t>
      </w:r>
    </w:p>
    <w:p w:rsidR="00EA766D" w:rsidRPr="004A015F" w:rsidRDefault="00EA766D" w:rsidP="00C064D8">
      <w:pPr>
        <w:pStyle w:val="a7"/>
        <w:ind w:left="567" w:right="-27" w:firstLine="567"/>
        <w:jc w:val="both"/>
      </w:pPr>
      <w:r w:rsidRPr="004A015F">
        <w:t>Основное</w:t>
      </w:r>
      <w:r w:rsidRPr="004A015F">
        <w:rPr>
          <w:spacing w:val="-5"/>
        </w:rPr>
        <w:t xml:space="preserve"> </w:t>
      </w:r>
      <w:r w:rsidRPr="004A015F">
        <w:t>внимание</w:t>
      </w:r>
      <w:r w:rsidRPr="004A015F">
        <w:rPr>
          <w:spacing w:val="-5"/>
        </w:rPr>
        <w:t xml:space="preserve"> </w:t>
      </w:r>
      <w:r w:rsidRPr="004A015F">
        <w:t>традиционно</w:t>
      </w:r>
      <w:r w:rsidRPr="004A015F">
        <w:rPr>
          <w:spacing w:val="-6"/>
        </w:rPr>
        <w:t xml:space="preserve"> </w:t>
      </w:r>
      <w:r w:rsidRPr="004A015F">
        <w:t>уделялось</w:t>
      </w:r>
      <w:r w:rsidRPr="004A015F">
        <w:rPr>
          <w:spacing w:val="-6"/>
        </w:rPr>
        <w:t xml:space="preserve"> </w:t>
      </w:r>
      <w:r w:rsidRPr="004A015F">
        <w:t>патриотическому</w:t>
      </w:r>
      <w:r w:rsidRPr="004A015F">
        <w:rPr>
          <w:spacing w:val="-5"/>
        </w:rPr>
        <w:t xml:space="preserve"> </w:t>
      </w:r>
      <w:r w:rsidRPr="004A015F">
        <w:t>воспитанию.</w:t>
      </w:r>
      <w:r w:rsidRPr="004A015F">
        <w:rPr>
          <w:spacing w:val="-5"/>
        </w:rPr>
        <w:t xml:space="preserve"> </w:t>
      </w:r>
      <w:r w:rsidRPr="004A015F">
        <w:t>В</w:t>
      </w:r>
      <w:r w:rsidRPr="004A015F">
        <w:rPr>
          <w:spacing w:val="-6"/>
        </w:rPr>
        <w:t xml:space="preserve"> </w:t>
      </w:r>
      <w:r w:rsidRPr="004A015F">
        <w:t>этом учебном году в школе еженедельно проводили Церемонию поднятия (спуска) Государственных флагов</w:t>
      </w:r>
      <w:r w:rsidRPr="004A015F">
        <w:rPr>
          <w:spacing w:val="-5"/>
        </w:rPr>
        <w:t xml:space="preserve"> </w:t>
      </w:r>
      <w:r w:rsidRPr="004A015F">
        <w:t>Российской</w:t>
      </w:r>
      <w:r w:rsidRPr="004A015F">
        <w:rPr>
          <w:spacing w:val="-6"/>
        </w:rPr>
        <w:t xml:space="preserve"> </w:t>
      </w:r>
      <w:r w:rsidRPr="004A015F">
        <w:t>Федерации и Республики Тыва.</w:t>
      </w:r>
      <w:r w:rsidRPr="004A015F">
        <w:rPr>
          <w:spacing w:val="-5"/>
        </w:rPr>
        <w:t xml:space="preserve"> </w:t>
      </w:r>
      <w:r w:rsidRPr="004A015F">
        <w:t>Она</w:t>
      </w:r>
      <w:r w:rsidRPr="004A015F">
        <w:rPr>
          <w:spacing w:val="-5"/>
        </w:rPr>
        <w:t xml:space="preserve"> </w:t>
      </w:r>
      <w:r w:rsidRPr="004A015F">
        <w:t>является</w:t>
      </w:r>
      <w:r w:rsidRPr="004A015F">
        <w:rPr>
          <w:spacing w:val="-5"/>
        </w:rPr>
        <w:t xml:space="preserve"> </w:t>
      </w:r>
      <w:r w:rsidRPr="004A015F">
        <w:t>одним</w:t>
      </w:r>
      <w:r w:rsidRPr="004A015F">
        <w:rPr>
          <w:spacing w:val="-5"/>
        </w:rPr>
        <w:t xml:space="preserve"> </w:t>
      </w:r>
      <w:r w:rsidRPr="004A015F">
        <w:t>из</w:t>
      </w:r>
      <w:r w:rsidRPr="004A015F">
        <w:rPr>
          <w:spacing w:val="-5"/>
        </w:rPr>
        <w:t xml:space="preserve"> </w:t>
      </w:r>
      <w:r w:rsidRPr="004A015F">
        <w:t>важнейших воспитательных событий, направленных на формирование чувства патриотизма и гражданственности у школьников. Поднятие Государственных флагов Российск</w:t>
      </w:r>
      <w:r w:rsidR="0008758A" w:rsidRPr="004A015F">
        <w:t xml:space="preserve">ой Федерации и Республики Тыва </w:t>
      </w:r>
      <w:r w:rsidRPr="004A015F">
        <w:t>-</w:t>
      </w:r>
      <w:r w:rsidRPr="004A015F">
        <w:rPr>
          <w:spacing w:val="-5"/>
        </w:rPr>
        <w:t xml:space="preserve"> </w:t>
      </w:r>
      <w:r w:rsidRPr="004A015F">
        <w:t>почетная</w:t>
      </w:r>
      <w:r w:rsidRPr="004A015F">
        <w:rPr>
          <w:spacing w:val="-6"/>
        </w:rPr>
        <w:t xml:space="preserve"> </w:t>
      </w:r>
      <w:r w:rsidRPr="004A015F">
        <w:t>обязанность,</w:t>
      </w:r>
      <w:r w:rsidRPr="004A015F">
        <w:rPr>
          <w:spacing w:val="-5"/>
        </w:rPr>
        <w:t xml:space="preserve"> </w:t>
      </w:r>
      <w:r w:rsidRPr="004A015F">
        <w:t>поручается</w:t>
      </w:r>
      <w:r w:rsidRPr="004A015F">
        <w:rPr>
          <w:spacing w:val="-5"/>
        </w:rPr>
        <w:t xml:space="preserve"> </w:t>
      </w:r>
      <w:proofErr w:type="gramStart"/>
      <w:r w:rsidRPr="004A015F">
        <w:t>обучающимся</w:t>
      </w:r>
      <w:proofErr w:type="gramEnd"/>
      <w:r w:rsidRPr="004A015F">
        <w:t>,</w:t>
      </w:r>
      <w:r w:rsidRPr="004A015F">
        <w:rPr>
          <w:spacing w:val="-5"/>
        </w:rPr>
        <w:t xml:space="preserve"> </w:t>
      </w:r>
      <w:r w:rsidRPr="004A015F">
        <w:t>добившимся</w:t>
      </w:r>
      <w:r w:rsidRPr="004A015F">
        <w:rPr>
          <w:spacing w:val="-5"/>
        </w:rPr>
        <w:t xml:space="preserve"> </w:t>
      </w:r>
      <w:r w:rsidRPr="004A015F">
        <w:t xml:space="preserve">выдающихся результатов в учебной, научной, спортивной, творческой деятельности. </w:t>
      </w:r>
    </w:p>
    <w:p w:rsidR="00EA766D" w:rsidRPr="004A015F" w:rsidRDefault="00EA766D" w:rsidP="00C064D8">
      <w:pPr>
        <w:pStyle w:val="a7"/>
        <w:ind w:left="567" w:right="-27" w:firstLine="567"/>
        <w:jc w:val="both"/>
      </w:pPr>
      <w:r w:rsidRPr="004A015F">
        <w:t>Подъем</w:t>
      </w:r>
      <w:r w:rsidRPr="004A015F">
        <w:rPr>
          <w:spacing w:val="-5"/>
        </w:rPr>
        <w:t xml:space="preserve"> </w:t>
      </w:r>
      <w:r w:rsidRPr="004A015F">
        <w:t>флага</w:t>
      </w:r>
      <w:r w:rsidRPr="004A015F">
        <w:rPr>
          <w:spacing w:val="-2"/>
        </w:rPr>
        <w:t xml:space="preserve"> </w:t>
      </w:r>
      <w:r w:rsidRPr="004A015F">
        <w:t>осуществлялся</w:t>
      </w:r>
      <w:r w:rsidRPr="004A015F">
        <w:rPr>
          <w:spacing w:val="-2"/>
        </w:rPr>
        <w:t xml:space="preserve"> </w:t>
      </w:r>
      <w:r w:rsidRPr="004A015F">
        <w:t>в</w:t>
      </w:r>
      <w:r w:rsidRPr="004A015F">
        <w:rPr>
          <w:spacing w:val="-3"/>
        </w:rPr>
        <w:t xml:space="preserve"> </w:t>
      </w:r>
      <w:r w:rsidRPr="004A015F">
        <w:t>первый</w:t>
      </w:r>
      <w:r w:rsidRPr="004A015F">
        <w:rPr>
          <w:spacing w:val="-3"/>
        </w:rPr>
        <w:t xml:space="preserve"> </w:t>
      </w:r>
      <w:r w:rsidRPr="004A015F">
        <w:t>учебный</w:t>
      </w:r>
      <w:r w:rsidRPr="004A015F">
        <w:rPr>
          <w:spacing w:val="-3"/>
        </w:rPr>
        <w:t xml:space="preserve"> </w:t>
      </w:r>
      <w:r w:rsidRPr="004A015F">
        <w:t>день</w:t>
      </w:r>
      <w:r w:rsidRPr="004A015F">
        <w:rPr>
          <w:spacing w:val="-3"/>
        </w:rPr>
        <w:t xml:space="preserve"> </w:t>
      </w:r>
      <w:r w:rsidRPr="004A015F">
        <w:t>каждой</w:t>
      </w:r>
      <w:r w:rsidRPr="004A015F">
        <w:rPr>
          <w:spacing w:val="-4"/>
        </w:rPr>
        <w:t xml:space="preserve"> </w:t>
      </w:r>
      <w:r w:rsidRPr="004A015F">
        <w:t>учебной</w:t>
      </w:r>
      <w:r w:rsidRPr="004A015F">
        <w:rPr>
          <w:spacing w:val="-3"/>
        </w:rPr>
        <w:t xml:space="preserve"> </w:t>
      </w:r>
      <w:r w:rsidRPr="004A015F">
        <w:t>недели</w:t>
      </w:r>
      <w:r w:rsidRPr="004A015F">
        <w:rPr>
          <w:spacing w:val="-3"/>
        </w:rPr>
        <w:t xml:space="preserve"> </w:t>
      </w:r>
      <w:r w:rsidRPr="004A015F">
        <w:rPr>
          <w:spacing w:val="-2"/>
        </w:rPr>
        <w:t>перед</w:t>
      </w:r>
      <w:r w:rsidR="00C064D8">
        <w:t xml:space="preserve"> </w:t>
      </w:r>
      <w:r w:rsidRPr="004A015F">
        <w:t>первым</w:t>
      </w:r>
      <w:r w:rsidRPr="004A015F">
        <w:rPr>
          <w:spacing w:val="-3"/>
        </w:rPr>
        <w:t xml:space="preserve"> </w:t>
      </w:r>
      <w:r w:rsidRPr="004A015F">
        <w:t>учебным</w:t>
      </w:r>
      <w:r w:rsidRPr="004A015F">
        <w:rPr>
          <w:spacing w:val="-4"/>
        </w:rPr>
        <w:t xml:space="preserve"> </w:t>
      </w:r>
      <w:r w:rsidRPr="004A015F">
        <w:t>уроком.</w:t>
      </w:r>
      <w:r w:rsidRPr="004A015F">
        <w:rPr>
          <w:spacing w:val="-3"/>
        </w:rPr>
        <w:t xml:space="preserve"> </w:t>
      </w:r>
      <w:r w:rsidRPr="004A015F">
        <w:t>Спуск</w:t>
      </w:r>
      <w:r w:rsidRPr="004A015F">
        <w:rPr>
          <w:spacing w:val="-3"/>
        </w:rPr>
        <w:t xml:space="preserve"> </w:t>
      </w:r>
      <w:r w:rsidRPr="004A015F">
        <w:t>Государственного</w:t>
      </w:r>
      <w:r w:rsidRPr="004A015F">
        <w:rPr>
          <w:spacing w:val="-3"/>
        </w:rPr>
        <w:t xml:space="preserve"> </w:t>
      </w:r>
      <w:r w:rsidRPr="004A015F">
        <w:t>флага</w:t>
      </w:r>
      <w:r w:rsidRPr="004A015F">
        <w:rPr>
          <w:spacing w:val="-3"/>
        </w:rPr>
        <w:t xml:space="preserve"> </w:t>
      </w:r>
      <w:r w:rsidRPr="004A015F">
        <w:t>-</w:t>
      </w:r>
      <w:r w:rsidRPr="004A015F">
        <w:rPr>
          <w:spacing w:val="-3"/>
        </w:rPr>
        <w:t xml:space="preserve"> </w:t>
      </w:r>
      <w:r w:rsidRPr="004A015F">
        <w:t>в</w:t>
      </w:r>
      <w:r w:rsidRPr="004A015F">
        <w:rPr>
          <w:spacing w:val="-4"/>
        </w:rPr>
        <w:t xml:space="preserve"> </w:t>
      </w:r>
      <w:r w:rsidRPr="004A015F">
        <w:t>конце</w:t>
      </w:r>
      <w:r w:rsidRPr="004A015F">
        <w:rPr>
          <w:spacing w:val="-3"/>
        </w:rPr>
        <w:t xml:space="preserve"> </w:t>
      </w:r>
      <w:r w:rsidRPr="004A015F">
        <w:t>каждой</w:t>
      </w:r>
      <w:r w:rsidRPr="004A015F">
        <w:rPr>
          <w:spacing w:val="-4"/>
        </w:rPr>
        <w:t xml:space="preserve"> </w:t>
      </w:r>
      <w:r w:rsidRPr="004A015F">
        <w:t>учебной</w:t>
      </w:r>
      <w:r w:rsidRPr="004A015F">
        <w:rPr>
          <w:spacing w:val="-4"/>
        </w:rPr>
        <w:t xml:space="preserve"> </w:t>
      </w:r>
      <w:r w:rsidRPr="004A015F">
        <w:t>недели по окончании последнего учебного урока.</w:t>
      </w:r>
    </w:p>
    <w:p w:rsidR="00EA766D" w:rsidRPr="004A015F" w:rsidRDefault="00EA766D" w:rsidP="00C064D8">
      <w:pPr>
        <w:pStyle w:val="a7"/>
        <w:spacing w:line="256" w:lineRule="auto"/>
        <w:ind w:left="567" w:right="-27" w:firstLine="567"/>
        <w:jc w:val="both"/>
      </w:pPr>
      <w:proofErr w:type="gramStart"/>
      <w:r w:rsidRPr="004A015F">
        <w:t xml:space="preserve">В рамках </w:t>
      </w:r>
      <w:r w:rsidR="0081018F" w:rsidRPr="004A015F">
        <w:t xml:space="preserve">Года защитника Отечества по формированию </w:t>
      </w:r>
      <w:r w:rsidRPr="004A015F">
        <w:t xml:space="preserve">патриотического воспитания </w:t>
      </w:r>
      <w:r w:rsidR="004002DB" w:rsidRPr="004A015F">
        <w:t xml:space="preserve">на протяжении учебного года </w:t>
      </w:r>
      <w:r w:rsidRPr="004A015F">
        <w:t>школ</w:t>
      </w:r>
      <w:r w:rsidR="004002DB" w:rsidRPr="004A015F">
        <w:t>а</w:t>
      </w:r>
      <w:r w:rsidRPr="004A015F">
        <w:t xml:space="preserve"> </w:t>
      </w:r>
      <w:r w:rsidR="004002DB" w:rsidRPr="004A015F">
        <w:t>проводила</w:t>
      </w:r>
      <w:r w:rsidR="004002DB" w:rsidRPr="004A015F">
        <w:rPr>
          <w:spacing w:val="-3"/>
        </w:rPr>
        <w:t xml:space="preserve"> </w:t>
      </w:r>
      <w:r w:rsidR="004002DB" w:rsidRPr="004A015F">
        <w:t>и</w:t>
      </w:r>
      <w:r w:rsidR="004002DB" w:rsidRPr="004A015F">
        <w:rPr>
          <w:spacing w:val="-4"/>
        </w:rPr>
        <w:t xml:space="preserve"> </w:t>
      </w:r>
      <w:r w:rsidR="004002DB" w:rsidRPr="004A015F">
        <w:t>принимала</w:t>
      </w:r>
      <w:r w:rsidR="004002DB" w:rsidRPr="004A015F">
        <w:rPr>
          <w:spacing w:val="-3"/>
        </w:rPr>
        <w:t xml:space="preserve"> </w:t>
      </w:r>
      <w:r w:rsidR="004002DB" w:rsidRPr="004A015F">
        <w:t>участие</w:t>
      </w:r>
      <w:r w:rsidR="004002DB" w:rsidRPr="004A015F">
        <w:rPr>
          <w:spacing w:val="-3"/>
        </w:rPr>
        <w:t xml:space="preserve"> </w:t>
      </w:r>
      <w:r w:rsidR="004002DB" w:rsidRPr="004A015F">
        <w:t>во</w:t>
      </w:r>
      <w:r w:rsidR="004002DB" w:rsidRPr="004A015F">
        <w:rPr>
          <w:spacing w:val="-3"/>
        </w:rPr>
        <w:t xml:space="preserve"> </w:t>
      </w:r>
      <w:r w:rsidR="004002DB" w:rsidRPr="004A015F">
        <w:t xml:space="preserve">многих мероприятиях, посвященных Великой Отечественной войне, </w:t>
      </w:r>
      <w:r w:rsidRPr="004A015F">
        <w:t>прошли встречи с ветеранами,</w:t>
      </w:r>
      <w:r w:rsidRPr="004A015F">
        <w:rPr>
          <w:spacing w:val="-5"/>
        </w:rPr>
        <w:t xml:space="preserve"> </w:t>
      </w:r>
      <w:r w:rsidRPr="004A015F">
        <w:t>акции</w:t>
      </w:r>
      <w:r w:rsidRPr="004A015F">
        <w:rPr>
          <w:spacing w:val="-6"/>
        </w:rPr>
        <w:t xml:space="preserve"> </w:t>
      </w:r>
      <w:r w:rsidR="00275DC5" w:rsidRPr="004A015F">
        <w:rPr>
          <w:spacing w:val="-6"/>
        </w:rPr>
        <w:t xml:space="preserve">«Юнармейские добрые дела», «Маскировочные сети для участников СВО», </w:t>
      </w:r>
      <w:r w:rsidR="00072374" w:rsidRPr="004A015F">
        <w:rPr>
          <w:spacing w:val="-6"/>
        </w:rPr>
        <w:t>«Блиндажная свеча»</w:t>
      </w:r>
      <w:r w:rsidR="00275DC5" w:rsidRPr="004A015F">
        <w:rPr>
          <w:spacing w:val="-6"/>
        </w:rPr>
        <w:t xml:space="preserve">, </w:t>
      </w:r>
      <w:r w:rsidRPr="004A015F">
        <w:t>«Подарки</w:t>
      </w:r>
      <w:r w:rsidRPr="004A015F">
        <w:rPr>
          <w:spacing w:val="-6"/>
        </w:rPr>
        <w:t xml:space="preserve"> </w:t>
      </w:r>
      <w:r w:rsidRPr="004A015F">
        <w:t>для</w:t>
      </w:r>
      <w:r w:rsidRPr="004A015F">
        <w:rPr>
          <w:spacing w:val="-5"/>
        </w:rPr>
        <w:t xml:space="preserve"> </w:t>
      </w:r>
      <w:r w:rsidRPr="004A015F">
        <w:t>ветеранов»,</w:t>
      </w:r>
      <w:r w:rsidRPr="004A015F">
        <w:rPr>
          <w:spacing w:val="-5"/>
        </w:rPr>
        <w:t xml:space="preserve"> </w:t>
      </w:r>
      <w:r w:rsidR="00C51FA5" w:rsidRPr="004A015F">
        <w:rPr>
          <w:spacing w:val="-5"/>
        </w:rPr>
        <w:t xml:space="preserve">«Пишу тебе Герой», </w:t>
      </w:r>
      <w:r w:rsidR="00D1103D" w:rsidRPr="004A015F">
        <w:rPr>
          <w:spacing w:val="-5"/>
        </w:rPr>
        <w:t xml:space="preserve">«Теплая зима для Героев», «Своих не бросаем», </w:t>
      </w:r>
      <w:r w:rsidRPr="004A015F">
        <w:t>«Открытка</w:t>
      </w:r>
      <w:r w:rsidRPr="004A015F">
        <w:rPr>
          <w:spacing w:val="-4"/>
        </w:rPr>
        <w:t xml:space="preserve"> </w:t>
      </w:r>
      <w:r w:rsidRPr="004A015F">
        <w:t>ветерану</w:t>
      </w:r>
      <w:r w:rsidRPr="004A015F">
        <w:rPr>
          <w:spacing w:val="-3"/>
        </w:rPr>
        <w:t xml:space="preserve"> </w:t>
      </w:r>
      <w:r w:rsidRPr="004A015F">
        <w:t>своими</w:t>
      </w:r>
      <w:r w:rsidRPr="004A015F">
        <w:rPr>
          <w:spacing w:val="-6"/>
        </w:rPr>
        <w:t xml:space="preserve"> </w:t>
      </w:r>
      <w:r w:rsidRPr="004A015F">
        <w:t>руками»,</w:t>
      </w:r>
      <w:r w:rsidR="0008758A" w:rsidRPr="004A015F">
        <w:t xml:space="preserve"> </w:t>
      </w:r>
      <w:r w:rsidRPr="004A015F">
        <w:t>митинги,</w:t>
      </w:r>
      <w:r w:rsidR="0008758A" w:rsidRPr="004A015F">
        <w:t xml:space="preserve"> </w:t>
      </w:r>
      <w:r w:rsidRPr="004A015F">
        <w:t>концерты.</w:t>
      </w:r>
      <w:proofErr w:type="gramEnd"/>
    </w:p>
    <w:p w:rsidR="00EA766D" w:rsidRPr="004A015F" w:rsidRDefault="00EA766D" w:rsidP="00C064D8">
      <w:pPr>
        <w:pStyle w:val="a7"/>
        <w:spacing w:line="275" w:lineRule="exact"/>
        <w:ind w:left="567" w:right="-27" w:firstLine="567"/>
        <w:jc w:val="both"/>
      </w:pPr>
      <w:r w:rsidRPr="004A015F">
        <w:t>В феврале 202</w:t>
      </w:r>
      <w:r w:rsidR="00072374" w:rsidRPr="004A015F">
        <w:t>5</w:t>
      </w:r>
      <w:r w:rsidRPr="004A015F">
        <w:t xml:space="preserve"> года, традиционно прошел месячник по военно-патриотическому воспитанию,</w:t>
      </w:r>
      <w:r w:rsidRPr="004A015F">
        <w:rPr>
          <w:spacing w:val="-4"/>
        </w:rPr>
        <w:t xml:space="preserve"> </w:t>
      </w:r>
      <w:r w:rsidRPr="004A015F">
        <w:t>в</w:t>
      </w:r>
      <w:r w:rsidRPr="004A015F">
        <w:rPr>
          <w:spacing w:val="-5"/>
        </w:rPr>
        <w:t xml:space="preserve"> </w:t>
      </w:r>
      <w:r w:rsidRPr="004A015F">
        <w:t>рамках</w:t>
      </w:r>
      <w:r w:rsidRPr="004A015F">
        <w:rPr>
          <w:spacing w:val="-4"/>
        </w:rPr>
        <w:t xml:space="preserve"> </w:t>
      </w:r>
      <w:r w:rsidRPr="004A015F">
        <w:t>которого</w:t>
      </w:r>
      <w:r w:rsidRPr="004A015F">
        <w:rPr>
          <w:spacing w:val="-4"/>
        </w:rPr>
        <w:t xml:space="preserve"> </w:t>
      </w:r>
      <w:r w:rsidRPr="004A015F">
        <w:t>проводились</w:t>
      </w:r>
      <w:r w:rsidRPr="004A015F">
        <w:rPr>
          <w:spacing w:val="-5"/>
        </w:rPr>
        <w:t xml:space="preserve"> </w:t>
      </w:r>
      <w:r w:rsidRPr="004A015F">
        <w:t>классные</w:t>
      </w:r>
      <w:r w:rsidRPr="004A015F">
        <w:rPr>
          <w:spacing w:val="-4"/>
        </w:rPr>
        <w:t xml:space="preserve"> </w:t>
      </w:r>
      <w:r w:rsidRPr="004A015F">
        <w:t>часы,</w:t>
      </w:r>
      <w:r w:rsidRPr="004A015F">
        <w:rPr>
          <w:spacing w:val="-4"/>
        </w:rPr>
        <w:t xml:space="preserve"> </w:t>
      </w:r>
      <w:r w:rsidRPr="004A015F">
        <w:t>спортивные</w:t>
      </w:r>
      <w:r w:rsidRPr="004A015F">
        <w:rPr>
          <w:spacing w:val="-4"/>
        </w:rPr>
        <w:t xml:space="preserve"> </w:t>
      </w:r>
      <w:r w:rsidRPr="004A015F">
        <w:t>состязания, конкурсы рисунков. В мае был</w:t>
      </w:r>
      <w:r w:rsidR="008D1CE2" w:rsidRPr="004A015F">
        <w:t>и</w:t>
      </w:r>
      <w:r w:rsidRPr="004A015F">
        <w:t xml:space="preserve"> </w:t>
      </w:r>
      <w:r w:rsidR="008D1CE2" w:rsidRPr="004A015F">
        <w:t>организованы</w:t>
      </w:r>
      <w:r w:rsidRPr="004A015F">
        <w:t xml:space="preserve"> традиционные</w:t>
      </w:r>
      <w:r w:rsidRPr="004A015F">
        <w:rPr>
          <w:spacing w:val="40"/>
        </w:rPr>
        <w:t xml:space="preserve"> </w:t>
      </w:r>
      <w:r w:rsidRPr="004A015F">
        <w:t>акции «Георгиевская ленточка», «Спасибо деду за Победу»,  «Окна Победы», «приуроченные ко Дню Победы. Акция «Бессмертный полк» «Герои среди нас», прошли фестивали патриотической песни и конкурсы чтецов, лите</w:t>
      </w:r>
      <w:r w:rsidR="006533FB">
        <w:t>ратурно-музыкальные постановки.</w:t>
      </w:r>
    </w:p>
    <w:p w:rsidR="00AF5963" w:rsidRPr="004A015F" w:rsidRDefault="00AF5963" w:rsidP="00AF5963">
      <w:pPr>
        <w:pStyle w:val="Default"/>
        <w:ind w:left="567" w:firstLine="567"/>
        <w:rPr>
          <w:color w:val="FF0000"/>
        </w:rPr>
      </w:pPr>
    </w:p>
    <w:p w:rsidR="00396D07" w:rsidRPr="004A015F" w:rsidRDefault="00396D07" w:rsidP="00E27141">
      <w:pPr>
        <w:pStyle w:val="Default"/>
        <w:ind w:left="567"/>
        <w:jc w:val="center"/>
      </w:pPr>
      <w:r w:rsidRPr="004A015F">
        <w:rPr>
          <w:b/>
          <w:bCs/>
        </w:rPr>
        <w:t>МОДУЛЬ «</w:t>
      </w:r>
      <w:r w:rsidR="006B7131" w:rsidRPr="004A015F">
        <w:rPr>
          <w:b/>
          <w:bCs/>
        </w:rPr>
        <w:t>КЛАССНОЕ РУКОВОДСТВО</w:t>
      </w:r>
      <w:r w:rsidRPr="004A015F">
        <w:rPr>
          <w:b/>
          <w:bCs/>
        </w:rPr>
        <w:t>»</w:t>
      </w:r>
    </w:p>
    <w:p w:rsidR="00887909" w:rsidRPr="004A015F" w:rsidRDefault="00887909" w:rsidP="00887909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Классное руководство в 2024-2025 учебном году в 1-11 классах осуществляли 44 классных руководителя, деятельность которых была регламентирована Положением о классном руководстве. Профессиональная подготовка классных руководителей отвечает современным требованиям, закрепленных в  Положении о классном руководстве.</w:t>
      </w:r>
    </w:p>
    <w:p w:rsidR="00535B28" w:rsidRPr="004A015F" w:rsidRDefault="00621E40" w:rsidP="00535B28">
      <w:pPr>
        <w:widowControl/>
        <w:adjustRightInd w:val="0"/>
        <w:ind w:left="567" w:firstLine="426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Основной документ, на ос</w:t>
      </w:r>
      <w:r w:rsidR="00887909" w:rsidRPr="004A015F">
        <w:rPr>
          <w:rFonts w:eastAsiaTheme="minorHAnsi"/>
          <w:sz w:val="24"/>
          <w:szCs w:val="24"/>
        </w:rPr>
        <w:t xml:space="preserve">новании которого осуществляется </w:t>
      </w:r>
      <w:r w:rsidRPr="004A015F">
        <w:rPr>
          <w:rFonts w:eastAsiaTheme="minorHAnsi"/>
          <w:sz w:val="24"/>
          <w:szCs w:val="24"/>
        </w:rPr>
        <w:t>воспитательная работа классного руково</w:t>
      </w:r>
      <w:r w:rsidR="00535B28" w:rsidRPr="004A015F">
        <w:rPr>
          <w:rFonts w:eastAsiaTheme="minorHAnsi"/>
          <w:sz w:val="24"/>
          <w:szCs w:val="24"/>
        </w:rPr>
        <w:t xml:space="preserve">дителя с классным коллективом – </w:t>
      </w:r>
      <w:r w:rsidRPr="004A015F">
        <w:rPr>
          <w:rFonts w:eastAsiaTheme="minorHAnsi"/>
          <w:sz w:val="24"/>
          <w:szCs w:val="24"/>
        </w:rPr>
        <w:t>план воспитательной работы.</w:t>
      </w:r>
    </w:p>
    <w:p w:rsidR="00621E40" w:rsidRPr="004A015F" w:rsidRDefault="00621E40" w:rsidP="00C641B0">
      <w:pPr>
        <w:widowControl/>
        <w:adjustRightInd w:val="0"/>
        <w:ind w:left="567" w:firstLine="426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Реализация воспитательного потен</w:t>
      </w:r>
      <w:r w:rsidR="00535B28" w:rsidRPr="004A015F">
        <w:rPr>
          <w:rFonts w:eastAsiaTheme="minorHAnsi"/>
          <w:sz w:val="24"/>
          <w:szCs w:val="24"/>
        </w:rPr>
        <w:t xml:space="preserve">циала классного руководства как </w:t>
      </w:r>
      <w:r w:rsidRPr="004A015F">
        <w:rPr>
          <w:rFonts w:eastAsiaTheme="minorHAnsi"/>
          <w:sz w:val="24"/>
          <w:szCs w:val="24"/>
        </w:rPr>
        <w:t>деятельности, направленной на решение задач воспитания и соц</w:t>
      </w:r>
      <w:r w:rsidR="00535B28" w:rsidRPr="004A015F">
        <w:rPr>
          <w:rFonts w:eastAsiaTheme="minorHAnsi"/>
          <w:sz w:val="24"/>
          <w:szCs w:val="24"/>
        </w:rPr>
        <w:t xml:space="preserve">иализации </w:t>
      </w:r>
      <w:r w:rsidRPr="004A015F">
        <w:rPr>
          <w:rFonts w:eastAsiaTheme="minorHAnsi"/>
          <w:sz w:val="24"/>
          <w:szCs w:val="24"/>
        </w:rPr>
        <w:t>обучающихся, предусматривала:</w:t>
      </w:r>
    </w:p>
    <w:p w:rsidR="00621E40" w:rsidRPr="004A015F" w:rsidRDefault="007F2817" w:rsidP="00C641B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планирование и проведение классных час</w:t>
      </w:r>
      <w:r w:rsidR="00535B28" w:rsidRPr="004A015F">
        <w:rPr>
          <w:rFonts w:eastAsiaTheme="minorHAnsi"/>
          <w:sz w:val="24"/>
          <w:szCs w:val="24"/>
        </w:rPr>
        <w:t xml:space="preserve">ов/мероприятий не реже 1 раза в </w:t>
      </w:r>
      <w:r w:rsidR="00621E40" w:rsidRPr="004A015F">
        <w:rPr>
          <w:rFonts w:eastAsiaTheme="minorHAnsi"/>
          <w:sz w:val="24"/>
          <w:szCs w:val="24"/>
        </w:rPr>
        <w:t>неделю;</w:t>
      </w:r>
    </w:p>
    <w:p w:rsidR="00621E40" w:rsidRPr="004A015F" w:rsidRDefault="007F2817" w:rsidP="00C641B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- </w:t>
      </w:r>
      <w:r w:rsidR="00621E40" w:rsidRPr="004A015F">
        <w:rPr>
          <w:rFonts w:eastAsiaTheme="minorHAnsi"/>
          <w:sz w:val="24"/>
          <w:szCs w:val="24"/>
        </w:rPr>
        <w:t xml:space="preserve">еженедельное проведение занятий </w:t>
      </w:r>
      <w:r w:rsidR="00535B28" w:rsidRPr="004A015F">
        <w:rPr>
          <w:rFonts w:eastAsiaTheme="minorHAnsi"/>
          <w:sz w:val="24"/>
          <w:szCs w:val="24"/>
        </w:rPr>
        <w:t xml:space="preserve">в 1-11 классах курса внеурочной </w:t>
      </w:r>
      <w:r w:rsidR="00621E40" w:rsidRPr="004A015F">
        <w:rPr>
          <w:rFonts w:eastAsiaTheme="minorHAnsi"/>
          <w:sz w:val="24"/>
          <w:szCs w:val="24"/>
        </w:rPr>
        <w:t xml:space="preserve">деятельности </w:t>
      </w:r>
      <w:r w:rsidR="002D6D5D" w:rsidRPr="004A015F">
        <w:rPr>
          <w:rFonts w:eastAsiaTheme="minorHAnsi"/>
          <w:sz w:val="24"/>
          <w:szCs w:val="24"/>
        </w:rPr>
        <w:t xml:space="preserve">по понедельникам </w:t>
      </w:r>
      <w:r w:rsidR="00621E40" w:rsidRPr="004A015F">
        <w:rPr>
          <w:rFonts w:eastAsiaTheme="minorHAnsi"/>
          <w:sz w:val="24"/>
          <w:szCs w:val="24"/>
        </w:rPr>
        <w:t xml:space="preserve">«Разговоры о </w:t>
      </w:r>
      <w:proofErr w:type="gramStart"/>
      <w:r w:rsidR="00621E40" w:rsidRPr="004A015F">
        <w:rPr>
          <w:rFonts w:eastAsiaTheme="minorHAnsi"/>
          <w:sz w:val="24"/>
          <w:szCs w:val="24"/>
        </w:rPr>
        <w:t>важном</w:t>
      </w:r>
      <w:proofErr w:type="gramEnd"/>
      <w:r w:rsidR="00621E40" w:rsidRPr="004A015F">
        <w:rPr>
          <w:rFonts w:eastAsiaTheme="minorHAnsi"/>
          <w:sz w:val="24"/>
          <w:szCs w:val="24"/>
        </w:rPr>
        <w:t xml:space="preserve">», </w:t>
      </w:r>
      <w:r w:rsidR="002D6D5D" w:rsidRPr="004A015F">
        <w:rPr>
          <w:rFonts w:eastAsiaTheme="minorHAnsi"/>
          <w:sz w:val="24"/>
          <w:szCs w:val="24"/>
        </w:rPr>
        <w:t xml:space="preserve">по четвергам </w:t>
      </w:r>
      <w:r w:rsidR="00621E40" w:rsidRPr="004A015F">
        <w:rPr>
          <w:rFonts w:eastAsiaTheme="minorHAnsi"/>
          <w:sz w:val="24"/>
          <w:szCs w:val="24"/>
        </w:rPr>
        <w:t>в 6-9 классах «Россия-</w:t>
      </w:r>
      <w:r w:rsidR="00535B28" w:rsidRPr="004A015F">
        <w:rPr>
          <w:rFonts w:eastAsiaTheme="minorHAnsi"/>
          <w:sz w:val="24"/>
          <w:szCs w:val="24"/>
        </w:rPr>
        <w:t xml:space="preserve">мои </w:t>
      </w:r>
      <w:r w:rsidR="00621E40" w:rsidRPr="004A015F">
        <w:rPr>
          <w:rFonts w:eastAsiaTheme="minorHAnsi"/>
          <w:sz w:val="24"/>
          <w:szCs w:val="24"/>
        </w:rPr>
        <w:t>горизонты»</w:t>
      </w:r>
      <w:r w:rsidR="00535B28" w:rsidRPr="004A015F">
        <w:rPr>
          <w:rFonts w:eastAsiaTheme="minorHAnsi"/>
          <w:sz w:val="24"/>
          <w:szCs w:val="24"/>
        </w:rPr>
        <w:t>, 5 классах «Я, ты, он, она – вместе целая страна», 1-4 классах «Орлята России»</w:t>
      </w:r>
    </w:p>
    <w:p w:rsidR="00621E40" w:rsidRPr="004A015F" w:rsidRDefault="007F2817" w:rsidP="00C641B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lastRenderedPageBreak/>
        <w:t>-</w:t>
      </w:r>
      <w:r w:rsidR="00621E40" w:rsidRPr="004A015F">
        <w:rPr>
          <w:rFonts w:eastAsiaTheme="minorHAnsi"/>
          <w:sz w:val="24"/>
          <w:szCs w:val="24"/>
        </w:rPr>
        <w:t xml:space="preserve"> инициирование и поддержку участия класса в школьных делах;</w:t>
      </w:r>
    </w:p>
    <w:p w:rsidR="00621E40" w:rsidRPr="004A015F" w:rsidRDefault="007F2817" w:rsidP="00C641B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организацию интересных и полезных для личностного развития</w:t>
      </w:r>
      <w:r w:rsidRPr="004A015F">
        <w:rPr>
          <w:rFonts w:eastAsiaTheme="minorHAnsi"/>
          <w:sz w:val="24"/>
          <w:szCs w:val="24"/>
        </w:rPr>
        <w:t xml:space="preserve"> </w:t>
      </w:r>
      <w:r w:rsidR="00621E40" w:rsidRPr="004A015F">
        <w:rPr>
          <w:rFonts w:eastAsiaTheme="minorHAnsi"/>
          <w:sz w:val="24"/>
          <w:szCs w:val="24"/>
        </w:rPr>
        <w:t>обучающихся совместных дел;</w:t>
      </w:r>
    </w:p>
    <w:p w:rsidR="00621E40" w:rsidRPr="004A015F" w:rsidRDefault="007F2817" w:rsidP="00C641B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сплочение коллектива через организацию различных мероприятий;</w:t>
      </w:r>
    </w:p>
    <w:p w:rsidR="00621E40" w:rsidRPr="004A015F" w:rsidRDefault="007F2817" w:rsidP="00C641B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выборы актива класса;</w:t>
      </w:r>
    </w:p>
    <w:p w:rsidR="00621E40" w:rsidRPr="004A015F" w:rsidRDefault="00F27146" w:rsidP="002D6D5D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ознакомление и контроль соблюдения Правил внутреннего распорядка</w:t>
      </w:r>
      <w:r w:rsidR="002D6D5D" w:rsidRPr="004A015F">
        <w:rPr>
          <w:rFonts w:eastAsiaTheme="minorHAnsi"/>
          <w:sz w:val="24"/>
          <w:szCs w:val="24"/>
        </w:rPr>
        <w:t xml:space="preserve"> </w:t>
      </w:r>
      <w:r w:rsidR="00621E40" w:rsidRPr="004A015F">
        <w:rPr>
          <w:rFonts w:eastAsiaTheme="minorHAnsi"/>
          <w:sz w:val="24"/>
          <w:szCs w:val="24"/>
        </w:rPr>
        <w:t>обучающихся;</w:t>
      </w:r>
    </w:p>
    <w:p w:rsidR="00621E40" w:rsidRPr="004A015F" w:rsidRDefault="00F27146" w:rsidP="002D6D5D">
      <w:pPr>
        <w:widowControl/>
        <w:adjustRightInd w:val="0"/>
        <w:ind w:left="567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доверительное общение и поддержку обучающихся в решении различных</w:t>
      </w:r>
      <w:r w:rsidR="002D6D5D" w:rsidRPr="004A015F">
        <w:rPr>
          <w:rFonts w:eastAsiaTheme="minorHAnsi"/>
          <w:sz w:val="24"/>
          <w:szCs w:val="24"/>
        </w:rPr>
        <w:t xml:space="preserve"> </w:t>
      </w:r>
      <w:r w:rsidR="00621E40" w:rsidRPr="004A015F">
        <w:rPr>
          <w:rFonts w:eastAsiaTheme="minorHAnsi"/>
          <w:sz w:val="24"/>
          <w:szCs w:val="24"/>
        </w:rPr>
        <w:t>проблем;</w:t>
      </w:r>
    </w:p>
    <w:p w:rsidR="00621E40" w:rsidRPr="004A015F" w:rsidRDefault="00F27146" w:rsidP="00C641B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консультации с учителями-предметниками;</w:t>
      </w:r>
    </w:p>
    <w:p w:rsidR="00C641B0" w:rsidRPr="004A015F" w:rsidRDefault="00F27146" w:rsidP="00C641B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организацию работы с родителями (законными представителями)</w:t>
      </w:r>
      <w:r w:rsidRPr="004A015F">
        <w:rPr>
          <w:rFonts w:eastAsiaTheme="minorHAnsi"/>
          <w:sz w:val="24"/>
          <w:szCs w:val="24"/>
        </w:rPr>
        <w:t xml:space="preserve"> обучающихся: </w:t>
      </w:r>
      <w:r w:rsidR="00621E40" w:rsidRPr="004A015F">
        <w:rPr>
          <w:rFonts w:eastAsiaTheme="minorHAnsi"/>
          <w:sz w:val="24"/>
          <w:szCs w:val="24"/>
        </w:rPr>
        <w:t>проведение родительских со</w:t>
      </w:r>
      <w:r w:rsidRPr="004A015F">
        <w:rPr>
          <w:rFonts w:eastAsiaTheme="minorHAnsi"/>
          <w:sz w:val="24"/>
          <w:szCs w:val="24"/>
        </w:rPr>
        <w:t xml:space="preserve">браний в соответствии с планами </w:t>
      </w:r>
      <w:r w:rsidR="00621E40" w:rsidRPr="004A015F">
        <w:rPr>
          <w:rFonts w:eastAsiaTheme="minorHAnsi"/>
          <w:sz w:val="24"/>
          <w:szCs w:val="24"/>
        </w:rPr>
        <w:t xml:space="preserve">классных руководителей (не реже 1 раза в четверть), </w:t>
      </w:r>
    </w:p>
    <w:p w:rsidR="00621E40" w:rsidRPr="004A015F" w:rsidRDefault="00C641B0" w:rsidP="00C641B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- регулярное </w:t>
      </w:r>
      <w:r w:rsidR="00621E40" w:rsidRPr="004A015F">
        <w:rPr>
          <w:rFonts w:eastAsiaTheme="minorHAnsi"/>
          <w:sz w:val="24"/>
          <w:szCs w:val="24"/>
        </w:rPr>
        <w:t>информирование родителей по вопрос</w:t>
      </w:r>
      <w:r w:rsidRPr="004A015F">
        <w:rPr>
          <w:rFonts w:eastAsiaTheme="minorHAnsi"/>
          <w:sz w:val="24"/>
          <w:szCs w:val="24"/>
        </w:rPr>
        <w:t xml:space="preserve">ам ответственности родителей за </w:t>
      </w:r>
      <w:r w:rsidR="00621E40" w:rsidRPr="004A015F">
        <w:rPr>
          <w:rFonts w:eastAsiaTheme="minorHAnsi"/>
          <w:sz w:val="24"/>
          <w:szCs w:val="24"/>
        </w:rPr>
        <w:t>воспитание детей, привлечение к пров</w:t>
      </w:r>
      <w:r w:rsidRPr="004A015F">
        <w:rPr>
          <w:rFonts w:eastAsiaTheme="minorHAnsi"/>
          <w:sz w:val="24"/>
          <w:szCs w:val="24"/>
        </w:rPr>
        <w:t xml:space="preserve">едению школьных и классных </w:t>
      </w:r>
      <w:r w:rsidR="00621E40" w:rsidRPr="004A015F">
        <w:rPr>
          <w:rFonts w:eastAsiaTheme="minorHAnsi"/>
          <w:sz w:val="24"/>
          <w:szCs w:val="24"/>
        </w:rPr>
        <w:t>мероприятий, конференциях.</w:t>
      </w:r>
    </w:p>
    <w:p w:rsidR="00621E40" w:rsidRPr="004A015F" w:rsidRDefault="00621E40" w:rsidP="005762BE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Анализ планов воспитательной работы классных руководителей показал,</w:t>
      </w:r>
      <w:r w:rsidR="00C641B0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что планирование работы организова</w:t>
      </w:r>
      <w:r w:rsidR="00C641B0" w:rsidRPr="004A015F">
        <w:rPr>
          <w:rFonts w:eastAsiaTheme="minorHAnsi"/>
          <w:sz w:val="24"/>
          <w:szCs w:val="24"/>
        </w:rPr>
        <w:t xml:space="preserve">но и оформлено в соответствии с разработанными на уровне школы методическими рекомендациями и </w:t>
      </w:r>
      <w:r w:rsidRPr="004A015F">
        <w:rPr>
          <w:rFonts w:eastAsiaTheme="minorHAnsi"/>
          <w:sz w:val="24"/>
          <w:szCs w:val="24"/>
        </w:rPr>
        <w:t>включает:</w:t>
      </w:r>
    </w:p>
    <w:p w:rsidR="00621E40" w:rsidRPr="004A015F" w:rsidRDefault="00C641B0" w:rsidP="000C039F">
      <w:pPr>
        <w:widowControl/>
        <w:adjustRightInd w:val="0"/>
        <w:ind w:left="567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анализ воспитательной работы за предыдущий учебный год;</w:t>
      </w:r>
    </w:p>
    <w:p w:rsidR="00621E40" w:rsidRPr="004A015F" w:rsidRDefault="00C641B0" w:rsidP="000C039F">
      <w:pPr>
        <w:widowControl/>
        <w:adjustRightInd w:val="0"/>
        <w:ind w:left="567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проблему, сформулированную на основе анализа;</w:t>
      </w:r>
    </w:p>
    <w:p w:rsidR="00621E40" w:rsidRPr="004A015F" w:rsidRDefault="00C641B0" w:rsidP="000C039F">
      <w:pPr>
        <w:widowControl/>
        <w:adjustRightInd w:val="0"/>
        <w:ind w:left="567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цель и задачи, направленные на решение обозначенной проблемы;</w:t>
      </w:r>
    </w:p>
    <w:p w:rsidR="00621E40" w:rsidRPr="004A015F" w:rsidRDefault="00C641B0" w:rsidP="002D6D5D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</w:t>
      </w:r>
      <w:r w:rsidR="00621E40" w:rsidRPr="004A015F">
        <w:rPr>
          <w:rFonts w:eastAsiaTheme="minorHAnsi"/>
          <w:sz w:val="24"/>
          <w:szCs w:val="24"/>
        </w:rPr>
        <w:t xml:space="preserve"> план мероприятий по задан</w:t>
      </w:r>
      <w:r w:rsidRPr="004A015F">
        <w:rPr>
          <w:rFonts w:eastAsiaTheme="minorHAnsi"/>
          <w:sz w:val="24"/>
          <w:szCs w:val="24"/>
        </w:rPr>
        <w:t xml:space="preserve">ным направлениям воспитательной </w:t>
      </w:r>
      <w:r w:rsidR="00621E40" w:rsidRPr="004A015F">
        <w:rPr>
          <w:rFonts w:eastAsiaTheme="minorHAnsi"/>
          <w:sz w:val="24"/>
          <w:szCs w:val="24"/>
        </w:rPr>
        <w:t>деятельности на будущий учебный год.</w:t>
      </w:r>
    </w:p>
    <w:p w:rsidR="00621E40" w:rsidRPr="004A015F" w:rsidRDefault="00621E40" w:rsidP="005762BE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В 2024-2025 учебном году классными руководителями подготовлены и</w:t>
      </w:r>
      <w:r w:rsidR="000C039F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проведены классные часы согласно утве</w:t>
      </w:r>
      <w:r w:rsidR="000C039F" w:rsidRPr="004A015F">
        <w:rPr>
          <w:rFonts w:eastAsiaTheme="minorHAnsi"/>
          <w:sz w:val="24"/>
          <w:szCs w:val="24"/>
        </w:rPr>
        <w:t xml:space="preserve">рждённому расписанию. Среди них </w:t>
      </w:r>
      <w:r w:rsidRPr="004A015F">
        <w:rPr>
          <w:rFonts w:eastAsiaTheme="minorHAnsi"/>
          <w:sz w:val="24"/>
          <w:szCs w:val="24"/>
        </w:rPr>
        <w:t>обязательные классные часы, которые пр</w:t>
      </w:r>
      <w:r w:rsidR="000C039F" w:rsidRPr="004A015F">
        <w:rPr>
          <w:rFonts w:eastAsiaTheme="minorHAnsi"/>
          <w:sz w:val="24"/>
          <w:szCs w:val="24"/>
        </w:rPr>
        <w:t xml:space="preserve">оводятся 1 раз в месяц: по ПДД, </w:t>
      </w:r>
      <w:r w:rsidRPr="004A015F">
        <w:rPr>
          <w:rFonts w:eastAsiaTheme="minorHAnsi"/>
          <w:sz w:val="24"/>
          <w:szCs w:val="24"/>
        </w:rPr>
        <w:t xml:space="preserve">здоровому образу жизни, толерантности </w:t>
      </w:r>
      <w:r w:rsidR="000C039F" w:rsidRPr="004A015F">
        <w:rPr>
          <w:rFonts w:eastAsiaTheme="minorHAnsi"/>
          <w:sz w:val="24"/>
          <w:szCs w:val="24"/>
        </w:rPr>
        <w:t xml:space="preserve">и тематические классные часы, </w:t>
      </w:r>
      <w:r w:rsidRPr="004A015F">
        <w:rPr>
          <w:rFonts w:eastAsiaTheme="minorHAnsi"/>
          <w:sz w:val="24"/>
          <w:szCs w:val="24"/>
        </w:rPr>
        <w:t>рекомендованные к проведению в каждом модуле плана воспитательной</w:t>
      </w:r>
      <w:r w:rsidR="005762BE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работы. Кроме этого, классные</w:t>
      </w:r>
      <w:r w:rsidR="000C039F" w:rsidRPr="004A015F">
        <w:rPr>
          <w:rFonts w:eastAsiaTheme="minorHAnsi"/>
          <w:sz w:val="24"/>
          <w:szCs w:val="24"/>
        </w:rPr>
        <w:t xml:space="preserve"> руководители проводили беседы, </w:t>
      </w:r>
      <w:r w:rsidRPr="004A015F">
        <w:rPr>
          <w:rFonts w:eastAsiaTheme="minorHAnsi"/>
          <w:sz w:val="24"/>
          <w:szCs w:val="24"/>
        </w:rPr>
        <w:t>организационные классные часы</w:t>
      </w:r>
      <w:r w:rsidR="000C039F" w:rsidRPr="004A015F">
        <w:rPr>
          <w:rFonts w:eastAsiaTheme="minorHAnsi"/>
          <w:sz w:val="24"/>
          <w:szCs w:val="24"/>
        </w:rPr>
        <w:t xml:space="preserve">, где проводились необходимые и </w:t>
      </w:r>
      <w:r w:rsidRPr="004A015F">
        <w:rPr>
          <w:rFonts w:eastAsiaTheme="minorHAnsi"/>
          <w:sz w:val="24"/>
          <w:szCs w:val="24"/>
        </w:rPr>
        <w:t xml:space="preserve">обязательные инструктажи </w:t>
      </w:r>
      <w:r w:rsidR="00C15026" w:rsidRPr="004A015F">
        <w:rPr>
          <w:rFonts w:eastAsiaTheme="minorHAnsi"/>
          <w:sz w:val="24"/>
          <w:szCs w:val="24"/>
        </w:rPr>
        <w:t>с</w:t>
      </w:r>
      <w:r w:rsidRPr="004A015F">
        <w:rPr>
          <w:rFonts w:eastAsiaTheme="minorHAnsi"/>
          <w:sz w:val="24"/>
          <w:szCs w:val="24"/>
        </w:rPr>
        <w:t xml:space="preserve"> </w:t>
      </w:r>
      <w:proofErr w:type="gramStart"/>
      <w:r w:rsidRPr="004A015F">
        <w:rPr>
          <w:rFonts w:eastAsiaTheme="minorHAnsi"/>
          <w:sz w:val="24"/>
          <w:szCs w:val="24"/>
        </w:rPr>
        <w:t>обучающимис</w:t>
      </w:r>
      <w:r w:rsidR="000C039F" w:rsidRPr="004A015F">
        <w:rPr>
          <w:rFonts w:eastAsiaTheme="minorHAnsi"/>
          <w:sz w:val="24"/>
          <w:szCs w:val="24"/>
        </w:rPr>
        <w:t>я</w:t>
      </w:r>
      <w:proofErr w:type="gramEnd"/>
      <w:r w:rsidR="000C039F" w:rsidRPr="004A015F">
        <w:rPr>
          <w:rFonts w:eastAsiaTheme="minorHAnsi"/>
          <w:sz w:val="24"/>
          <w:szCs w:val="24"/>
        </w:rPr>
        <w:t xml:space="preserve">. Каждый классный </w:t>
      </w:r>
      <w:r w:rsidRPr="004A015F">
        <w:rPr>
          <w:rFonts w:eastAsiaTheme="minorHAnsi"/>
          <w:sz w:val="24"/>
          <w:szCs w:val="24"/>
        </w:rPr>
        <w:t xml:space="preserve">руководитель имеет журнал инструктажа </w:t>
      </w:r>
      <w:r w:rsidR="005762BE" w:rsidRPr="004A015F">
        <w:rPr>
          <w:rFonts w:eastAsiaTheme="minorHAnsi"/>
          <w:sz w:val="24"/>
          <w:szCs w:val="24"/>
        </w:rPr>
        <w:t xml:space="preserve">с необходимыми разработанными и </w:t>
      </w:r>
      <w:r w:rsidRPr="004A015F">
        <w:rPr>
          <w:rFonts w:eastAsiaTheme="minorHAnsi"/>
          <w:sz w:val="24"/>
          <w:szCs w:val="24"/>
        </w:rPr>
        <w:t>адаптированными к школе инструктажами.</w:t>
      </w:r>
    </w:p>
    <w:p w:rsidR="00621E40" w:rsidRPr="004A015F" w:rsidRDefault="00621E40" w:rsidP="00C15026">
      <w:pPr>
        <w:widowControl/>
        <w:adjustRightInd w:val="0"/>
        <w:ind w:left="567" w:firstLine="426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Тематические классные часы проводились согласно </w:t>
      </w:r>
      <w:r w:rsidR="005762BE" w:rsidRPr="004A015F">
        <w:rPr>
          <w:rFonts w:eastAsiaTheme="minorHAnsi"/>
          <w:sz w:val="24"/>
          <w:szCs w:val="24"/>
        </w:rPr>
        <w:t>един</w:t>
      </w:r>
      <w:r w:rsidR="00636DC1" w:rsidRPr="004A015F">
        <w:rPr>
          <w:rFonts w:eastAsiaTheme="minorHAnsi"/>
          <w:sz w:val="24"/>
          <w:szCs w:val="24"/>
        </w:rPr>
        <w:t>ому</w:t>
      </w:r>
      <w:r w:rsidR="005762BE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календар</w:t>
      </w:r>
      <w:r w:rsidR="005762BE" w:rsidRPr="004A015F">
        <w:rPr>
          <w:rFonts w:eastAsiaTheme="minorHAnsi"/>
          <w:sz w:val="24"/>
          <w:szCs w:val="24"/>
        </w:rPr>
        <w:t xml:space="preserve">ю </w:t>
      </w:r>
      <w:r w:rsidR="00636DC1" w:rsidRPr="004A015F">
        <w:rPr>
          <w:rFonts w:eastAsiaTheme="minorHAnsi"/>
          <w:sz w:val="24"/>
          <w:szCs w:val="24"/>
        </w:rPr>
        <w:t xml:space="preserve">воспитательных мероприятий, </w:t>
      </w:r>
      <w:r w:rsidRPr="004A015F">
        <w:rPr>
          <w:rFonts w:eastAsiaTheme="minorHAnsi"/>
          <w:sz w:val="24"/>
          <w:szCs w:val="24"/>
        </w:rPr>
        <w:t>рекомендованн</w:t>
      </w:r>
      <w:r w:rsidR="00C15026" w:rsidRPr="004A015F">
        <w:rPr>
          <w:rFonts w:eastAsiaTheme="minorHAnsi"/>
          <w:sz w:val="24"/>
          <w:szCs w:val="24"/>
        </w:rPr>
        <w:t>ым</w:t>
      </w:r>
      <w:r w:rsidRPr="004A015F">
        <w:rPr>
          <w:rFonts w:eastAsiaTheme="minorHAnsi"/>
          <w:sz w:val="24"/>
          <w:szCs w:val="24"/>
        </w:rPr>
        <w:t xml:space="preserve"> Министерством образования:</w:t>
      </w:r>
    </w:p>
    <w:p w:rsidR="008A11B5" w:rsidRPr="004A015F" w:rsidRDefault="008A11B5" w:rsidP="008A11B5">
      <w:pPr>
        <w:widowControl/>
        <w:adjustRightInd w:val="0"/>
        <w:ind w:left="567" w:firstLine="567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4A015F">
        <w:rPr>
          <w:rFonts w:eastAsiaTheme="minorHAnsi"/>
          <w:b/>
          <w:bCs/>
          <w:color w:val="000000"/>
          <w:sz w:val="24"/>
          <w:szCs w:val="24"/>
        </w:rPr>
        <w:t>Школьное методическое объединение классных руководителей</w:t>
      </w:r>
    </w:p>
    <w:p w:rsidR="008A11B5" w:rsidRPr="004A015F" w:rsidRDefault="008A11B5" w:rsidP="008A11B5">
      <w:pPr>
        <w:widowControl/>
        <w:adjustRightInd w:val="0"/>
        <w:ind w:left="567" w:firstLine="567"/>
        <w:jc w:val="both"/>
        <w:rPr>
          <w:rFonts w:eastAsiaTheme="minorHAnsi"/>
          <w:color w:val="1A1A1A"/>
          <w:sz w:val="24"/>
          <w:szCs w:val="24"/>
        </w:rPr>
      </w:pPr>
      <w:r w:rsidRPr="004A015F">
        <w:rPr>
          <w:rFonts w:eastAsiaTheme="minorHAnsi"/>
          <w:color w:val="1A1A1A"/>
          <w:sz w:val="24"/>
          <w:szCs w:val="24"/>
        </w:rPr>
        <w:t xml:space="preserve">Школьное методическое объединение (ШМО) классных руководителей </w:t>
      </w:r>
      <w:proofErr w:type="gramStart"/>
      <w:r w:rsidRPr="004A015F">
        <w:rPr>
          <w:rFonts w:eastAsiaTheme="minorHAnsi"/>
          <w:color w:val="1A1A1A"/>
          <w:sz w:val="24"/>
          <w:szCs w:val="24"/>
        </w:rPr>
        <w:t>соответствии</w:t>
      </w:r>
      <w:proofErr w:type="gramEnd"/>
      <w:r w:rsidRPr="004A015F">
        <w:rPr>
          <w:rFonts w:eastAsiaTheme="minorHAnsi"/>
          <w:color w:val="1A1A1A"/>
          <w:sz w:val="24"/>
          <w:szCs w:val="24"/>
        </w:rPr>
        <w:t xml:space="preserve"> с утверждённым планом на 2024-2025 учебный год. На этот учебный год выбрана методическая тема ШМО классных руководителей </w:t>
      </w:r>
      <w:r w:rsidRPr="004A015F">
        <w:rPr>
          <w:rFonts w:eastAsiaTheme="minorHAnsi"/>
          <w:color w:val="000000"/>
          <w:sz w:val="24"/>
          <w:szCs w:val="24"/>
        </w:rPr>
        <w:t>«Совершенствование работы ШМО как субъекта</w:t>
      </w:r>
      <w:r w:rsidRPr="004A015F">
        <w:rPr>
          <w:rFonts w:eastAsiaTheme="minorHAnsi"/>
          <w:color w:val="1A1A1A"/>
          <w:sz w:val="24"/>
          <w:szCs w:val="24"/>
        </w:rPr>
        <w:t xml:space="preserve"> </w:t>
      </w:r>
      <w:r w:rsidRPr="004A015F">
        <w:rPr>
          <w:rFonts w:eastAsiaTheme="minorHAnsi"/>
          <w:color w:val="000000"/>
          <w:sz w:val="24"/>
          <w:szCs w:val="24"/>
        </w:rPr>
        <w:t>муниципальной системы научно-методического сопровождения</w:t>
      </w:r>
      <w:r w:rsidRPr="004A015F">
        <w:rPr>
          <w:rFonts w:eastAsiaTheme="minorHAnsi"/>
          <w:color w:val="1A1A1A"/>
          <w:sz w:val="24"/>
          <w:szCs w:val="24"/>
        </w:rPr>
        <w:t xml:space="preserve"> </w:t>
      </w:r>
      <w:r w:rsidRPr="004A015F">
        <w:rPr>
          <w:rFonts w:eastAsiaTheme="minorHAnsi"/>
          <w:color w:val="000000"/>
          <w:sz w:val="24"/>
          <w:szCs w:val="24"/>
        </w:rPr>
        <w:t>педагогических работников и управленческих кадров, как ключевого фактора</w:t>
      </w:r>
      <w:r w:rsidRPr="004A015F">
        <w:rPr>
          <w:rFonts w:eastAsiaTheme="minorHAnsi"/>
          <w:color w:val="1A1A1A"/>
          <w:sz w:val="24"/>
          <w:szCs w:val="24"/>
        </w:rPr>
        <w:t xml:space="preserve"> </w:t>
      </w:r>
      <w:r w:rsidRPr="004A015F">
        <w:rPr>
          <w:rFonts w:eastAsiaTheme="minorHAnsi"/>
          <w:color w:val="000000"/>
          <w:sz w:val="24"/>
          <w:szCs w:val="24"/>
        </w:rPr>
        <w:t>системы управления качеством образования».</w:t>
      </w:r>
    </w:p>
    <w:p w:rsidR="008A11B5" w:rsidRPr="004A015F" w:rsidRDefault="008A11B5" w:rsidP="008A11B5">
      <w:pPr>
        <w:widowControl/>
        <w:adjustRightInd w:val="0"/>
        <w:ind w:left="567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4A015F">
        <w:rPr>
          <w:rFonts w:eastAsiaTheme="minorHAnsi"/>
          <w:b/>
          <w:bCs/>
          <w:color w:val="000000"/>
          <w:sz w:val="24"/>
          <w:szCs w:val="24"/>
        </w:rPr>
        <w:t>I. Мероприятия, направленные на повышение качества научно-методического сопровождения педагогических работников</w:t>
      </w:r>
    </w:p>
    <w:p w:rsidR="008A11B5" w:rsidRPr="004A015F" w:rsidRDefault="008A11B5" w:rsidP="008A11B5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В состав ШМО классных руководителей входят </w:t>
      </w:r>
      <w:r w:rsidR="00BF7740" w:rsidRPr="004A015F">
        <w:rPr>
          <w:rFonts w:eastAsiaTheme="minorHAnsi"/>
          <w:color w:val="000000"/>
          <w:sz w:val="24"/>
          <w:szCs w:val="24"/>
        </w:rPr>
        <w:t>44</w:t>
      </w:r>
      <w:r w:rsidRPr="004A015F">
        <w:rPr>
          <w:rFonts w:eastAsiaTheme="minorHAnsi"/>
          <w:color w:val="000000"/>
          <w:sz w:val="24"/>
          <w:szCs w:val="24"/>
        </w:rPr>
        <w:t xml:space="preserve"> классных руководителей. Классные руководители проходят курсы повышения квалификации в области «Воспитание»</w:t>
      </w:r>
      <w:r w:rsidR="005429AB" w:rsidRPr="004A015F">
        <w:rPr>
          <w:rFonts w:eastAsiaTheme="minorHAnsi"/>
          <w:color w:val="000000"/>
          <w:sz w:val="24"/>
          <w:szCs w:val="24"/>
        </w:rPr>
        <w:t xml:space="preserve"> и </w:t>
      </w:r>
      <w:r w:rsidR="00146DEA" w:rsidRPr="004A015F">
        <w:rPr>
          <w:rFonts w:eastAsiaTheme="minorHAnsi"/>
          <w:color w:val="000000"/>
          <w:sz w:val="24"/>
          <w:szCs w:val="24"/>
        </w:rPr>
        <w:t xml:space="preserve"> «Профилактики»»</w:t>
      </w:r>
      <w:r w:rsidRPr="004A015F">
        <w:rPr>
          <w:rFonts w:eastAsiaTheme="minorHAnsi"/>
          <w:color w:val="000000"/>
          <w:sz w:val="24"/>
          <w:szCs w:val="24"/>
        </w:rPr>
        <w:t>:</w:t>
      </w:r>
    </w:p>
    <w:p w:rsidR="008323A7" w:rsidRPr="004A015F" w:rsidRDefault="00146DEA" w:rsidP="008A11B5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10</w:t>
      </w:r>
      <w:r w:rsidR="00696A03" w:rsidRPr="004A015F">
        <w:rPr>
          <w:rFonts w:eastAsiaTheme="minorHAnsi"/>
          <w:color w:val="000000"/>
          <w:sz w:val="24"/>
          <w:szCs w:val="24"/>
        </w:rPr>
        <w:t xml:space="preserve"> </w:t>
      </w:r>
      <w:r w:rsidR="005429AB" w:rsidRPr="004A015F">
        <w:rPr>
          <w:rFonts w:eastAsiaTheme="minorHAnsi"/>
          <w:color w:val="000000"/>
          <w:sz w:val="24"/>
          <w:szCs w:val="24"/>
        </w:rPr>
        <w:t xml:space="preserve">педагогов </w:t>
      </w:r>
      <w:r w:rsidR="008323A7" w:rsidRPr="004A015F">
        <w:rPr>
          <w:rFonts w:eastAsiaTheme="minorHAnsi"/>
          <w:color w:val="000000"/>
          <w:sz w:val="24"/>
          <w:szCs w:val="24"/>
        </w:rPr>
        <w:t>- «Роль классного руководителя в профилактике безнадзорности и правонарушений обучающихся»</w:t>
      </w:r>
    </w:p>
    <w:p w:rsidR="00767D78" w:rsidRPr="004A015F" w:rsidRDefault="00146DEA" w:rsidP="008A11B5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16 </w:t>
      </w:r>
      <w:r w:rsidR="005429AB" w:rsidRPr="004A015F">
        <w:rPr>
          <w:rFonts w:eastAsiaTheme="minorHAnsi"/>
          <w:color w:val="000000"/>
          <w:sz w:val="24"/>
          <w:szCs w:val="24"/>
        </w:rPr>
        <w:t xml:space="preserve">педагогов </w:t>
      </w:r>
      <w:r w:rsidR="00767D78" w:rsidRPr="004A015F">
        <w:rPr>
          <w:rFonts w:eastAsiaTheme="minorHAnsi"/>
          <w:color w:val="000000"/>
          <w:sz w:val="24"/>
          <w:szCs w:val="24"/>
        </w:rPr>
        <w:t>- «Половое воспитание детей и подростков в семье и школе: направления, формы и методы работы»</w:t>
      </w:r>
    </w:p>
    <w:p w:rsidR="00767D78" w:rsidRPr="004A015F" w:rsidRDefault="005429AB" w:rsidP="008A11B5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19 педагогов </w:t>
      </w:r>
      <w:r w:rsidR="00767D78" w:rsidRPr="004A015F">
        <w:rPr>
          <w:rFonts w:eastAsiaTheme="minorHAnsi"/>
          <w:color w:val="000000"/>
          <w:sz w:val="24"/>
          <w:szCs w:val="24"/>
        </w:rPr>
        <w:t>- «Профилактика употребления ПАВ среди несовершеннолетних»</w:t>
      </w:r>
    </w:p>
    <w:p w:rsidR="007F065F" w:rsidRPr="004A015F" w:rsidRDefault="005429AB" w:rsidP="008A11B5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13 педагогов </w:t>
      </w:r>
      <w:r w:rsidR="007F065F" w:rsidRPr="004A015F">
        <w:rPr>
          <w:rFonts w:eastAsiaTheme="minorHAnsi"/>
          <w:color w:val="000000"/>
          <w:sz w:val="24"/>
          <w:szCs w:val="24"/>
        </w:rPr>
        <w:t>- «Профилактика суицидального поведения детей и подростков»</w:t>
      </w:r>
    </w:p>
    <w:p w:rsidR="007F065F" w:rsidRPr="004A015F" w:rsidRDefault="000B384C" w:rsidP="008A11B5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24 </w:t>
      </w:r>
      <w:r w:rsidR="005429AB" w:rsidRPr="004A015F">
        <w:rPr>
          <w:rFonts w:eastAsiaTheme="minorHAnsi"/>
          <w:color w:val="000000"/>
          <w:sz w:val="24"/>
          <w:szCs w:val="24"/>
        </w:rPr>
        <w:t xml:space="preserve">педагогов </w:t>
      </w:r>
      <w:r w:rsidR="007F065F" w:rsidRPr="004A015F">
        <w:rPr>
          <w:rFonts w:eastAsiaTheme="minorHAnsi"/>
          <w:color w:val="000000"/>
          <w:sz w:val="24"/>
          <w:szCs w:val="24"/>
        </w:rPr>
        <w:t>- «Психолого-педагогические сопровождения обучающихся: преодоление трудностей в поведении, профилактика правонарушений».</w:t>
      </w:r>
    </w:p>
    <w:p w:rsidR="00EE4419" w:rsidRPr="004A015F" w:rsidRDefault="005429AB" w:rsidP="007104D6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12</w:t>
      </w:r>
      <w:r w:rsidR="007104D6" w:rsidRPr="004A015F">
        <w:rPr>
          <w:rFonts w:eastAsiaTheme="minorHAnsi"/>
          <w:color w:val="000000"/>
          <w:sz w:val="24"/>
          <w:szCs w:val="24"/>
        </w:rPr>
        <w:t xml:space="preserve"> </w:t>
      </w:r>
      <w:r w:rsidRPr="004A015F">
        <w:rPr>
          <w:rFonts w:eastAsiaTheme="minorHAnsi"/>
          <w:color w:val="000000"/>
          <w:sz w:val="24"/>
          <w:szCs w:val="24"/>
        </w:rPr>
        <w:t xml:space="preserve">педагогов </w:t>
      </w:r>
      <w:r w:rsidR="007104D6" w:rsidRPr="004A015F">
        <w:rPr>
          <w:rFonts w:eastAsiaTheme="minorHAnsi"/>
          <w:color w:val="000000"/>
          <w:sz w:val="24"/>
          <w:szCs w:val="24"/>
        </w:rPr>
        <w:t>-</w:t>
      </w:r>
      <w:r w:rsidR="00EE4419" w:rsidRPr="004A015F">
        <w:rPr>
          <w:rFonts w:eastAsiaTheme="minorHAnsi"/>
          <w:color w:val="000000"/>
          <w:sz w:val="24"/>
          <w:szCs w:val="24"/>
        </w:rPr>
        <w:t xml:space="preserve"> «Роль педагога в учебно-воспитательном процессе»</w:t>
      </w:r>
    </w:p>
    <w:p w:rsidR="008A11B5" w:rsidRPr="004A015F" w:rsidRDefault="00590CA1" w:rsidP="008A11B5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5</w:t>
      </w:r>
      <w:r w:rsidR="008A11B5" w:rsidRPr="004A015F">
        <w:rPr>
          <w:rFonts w:eastAsiaTheme="minorHAnsi"/>
          <w:sz w:val="24"/>
          <w:szCs w:val="24"/>
        </w:rPr>
        <w:t xml:space="preserve"> человек – «Актуальные вопросы воспитания в ОО»</w:t>
      </w:r>
    </w:p>
    <w:p w:rsidR="008A11B5" w:rsidRPr="004A015F" w:rsidRDefault="008A11B5" w:rsidP="00BF774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2 человека – «Организация </w:t>
      </w:r>
      <w:proofErr w:type="spellStart"/>
      <w:r w:rsidRPr="004A015F">
        <w:rPr>
          <w:rFonts w:eastAsiaTheme="minorHAnsi"/>
          <w:sz w:val="24"/>
          <w:szCs w:val="24"/>
        </w:rPr>
        <w:t>про</w:t>
      </w:r>
      <w:r w:rsidR="00BF7740" w:rsidRPr="004A015F">
        <w:rPr>
          <w:rFonts w:eastAsiaTheme="minorHAnsi"/>
          <w:sz w:val="24"/>
          <w:szCs w:val="24"/>
        </w:rPr>
        <w:t>фориентационной</w:t>
      </w:r>
      <w:proofErr w:type="spellEnd"/>
      <w:r w:rsidR="00BF7740" w:rsidRPr="004A015F">
        <w:rPr>
          <w:rFonts w:eastAsiaTheme="minorHAnsi"/>
          <w:sz w:val="24"/>
          <w:szCs w:val="24"/>
        </w:rPr>
        <w:t xml:space="preserve"> работы в ОО при </w:t>
      </w:r>
      <w:r w:rsidRPr="004A015F">
        <w:rPr>
          <w:rFonts w:eastAsiaTheme="minorHAnsi"/>
          <w:sz w:val="24"/>
          <w:szCs w:val="24"/>
        </w:rPr>
        <w:t>реализации профессионального минимума»</w:t>
      </w:r>
    </w:p>
    <w:p w:rsidR="008A11B5" w:rsidRPr="004A015F" w:rsidRDefault="008A11B5" w:rsidP="00BF774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7 человек – «Личностно - проф</w:t>
      </w:r>
      <w:r w:rsidR="00BF7740" w:rsidRPr="004A015F">
        <w:rPr>
          <w:rFonts w:eastAsiaTheme="minorHAnsi"/>
          <w:sz w:val="24"/>
          <w:szCs w:val="24"/>
        </w:rPr>
        <w:t xml:space="preserve">ессиональное развитие классного </w:t>
      </w:r>
      <w:r w:rsidRPr="004A015F">
        <w:rPr>
          <w:rFonts w:eastAsiaTheme="minorHAnsi"/>
          <w:sz w:val="24"/>
          <w:szCs w:val="24"/>
        </w:rPr>
        <w:t>руководителя»</w:t>
      </w:r>
    </w:p>
    <w:p w:rsidR="008A11B5" w:rsidRPr="004A015F" w:rsidRDefault="008A11B5" w:rsidP="00BF7740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lastRenderedPageBreak/>
        <w:t>6 человек - «Методы формирования</w:t>
      </w:r>
      <w:r w:rsidR="00BF7740" w:rsidRPr="004A015F">
        <w:rPr>
          <w:rFonts w:eastAsiaTheme="minorHAnsi"/>
          <w:sz w:val="24"/>
          <w:szCs w:val="24"/>
        </w:rPr>
        <w:t xml:space="preserve"> и воспитания гражданской </w:t>
      </w:r>
      <w:r w:rsidRPr="004A015F">
        <w:rPr>
          <w:rFonts w:eastAsiaTheme="minorHAnsi"/>
          <w:sz w:val="24"/>
          <w:szCs w:val="24"/>
        </w:rPr>
        <w:t>идентичности»</w:t>
      </w:r>
    </w:p>
    <w:p w:rsidR="00590CA1" w:rsidRPr="00C064D8" w:rsidRDefault="008A11B5" w:rsidP="00C064D8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В течение года сост</w:t>
      </w:r>
      <w:r w:rsidR="00BF7740" w:rsidRPr="004A015F">
        <w:rPr>
          <w:rFonts w:eastAsiaTheme="minorHAnsi"/>
          <w:color w:val="000000"/>
          <w:sz w:val="24"/>
          <w:szCs w:val="24"/>
        </w:rPr>
        <w:t xml:space="preserve">оялись 5 заседаний ШМО классных </w:t>
      </w:r>
      <w:r w:rsidR="00C064D8">
        <w:rPr>
          <w:rFonts w:eastAsiaTheme="minorHAnsi"/>
          <w:color w:val="000000"/>
          <w:sz w:val="24"/>
          <w:szCs w:val="24"/>
        </w:rPr>
        <w:t>руководителей:</w:t>
      </w:r>
    </w:p>
    <w:p w:rsidR="008A11B5" w:rsidRPr="004A015F" w:rsidRDefault="008A11B5" w:rsidP="008A11B5">
      <w:pPr>
        <w:widowControl/>
        <w:adjustRightInd w:val="0"/>
        <w:ind w:left="567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4A015F">
        <w:rPr>
          <w:rFonts w:eastAsiaTheme="minorHAnsi"/>
          <w:b/>
          <w:bCs/>
          <w:color w:val="000000"/>
          <w:sz w:val="24"/>
          <w:szCs w:val="24"/>
        </w:rPr>
        <w:t>II. Показатели эффективности деятельности классных руководителей.</w:t>
      </w:r>
    </w:p>
    <w:p w:rsidR="008A11B5" w:rsidRPr="004A015F" w:rsidRDefault="008A11B5" w:rsidP="00590CA1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Мониторинг деятельности классных руководителей проводилс</w:t>
      </w:r>
      <w:r w:rsidR="00590CA1" w:rsidRPr="004A015F">
        <w:rPr>
          <w:rFonts w:eastAsiaTheme="minorHAnsi"/>
          <w:color w:val="000000"/>
          <w:sz w:val="24"/>
          <w:szCs w:val="24"/>
        </w:rPr>
        <w:t xml:space="preserve">я по двум </w:t>
      </w:r>
      <w:r w:rsidRPr="004A015F">
        <w:rPr>
          <w:rFonts w:eastAsiaTheme="minorHAnsi"/>
          <w:color w:val="000000"/>
          <w:sz w:val="24"/>
          <w:szCs w:val="24"/>
        </w:rPr>
        <w:t>направлениям:</w:t>
      </w:r>
    </w:p>
    <w:p w:rsidR="008A11B5" w:rsidRPr="004A015F" w:rsidRDefault="008A11B5" w:rsidP="00590CA1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1. Личностное развитие </w:t>
      </w:r>
      <w:proofErr w:type="gramStart"/>
      <w:r w:rsidRPr="004A015F">
        <w:rPr>
          <w:rFonts w:eastAsiaTheme="minorHAnsi"/>
          <w:color w:val="000000"/>
          <w:sz w:val="24"/>
          <w:szCs w:val="24"/>
        </w:rPr>
        <w:t>обучающихся</w:t>
      </w:r>
      <w:proofErr w:type="gramEnd"/>
      <w:r w:rsidRPr="004A015F">
        <w:rPr>
          <w:rFonts w:eastAsiaTheme="minorHAnsi"/>
          <w:color w:val="000000"/>
          <w:sz w:val="24"/>
          <w:szCs w:val="24"/>
        </w:rPr>
        <w:t>,</w:t>
      </w:r>
      <w:r w:rsidR="00590CA1" w:rsidRPr="004A015F">
        <w:rPr>
          <w:rFonts w:eastAsiaTheme="minorHAnsi"/>
          <w:color w:val="000000"/>
          <w:sz w:val="24"/>
          <w:szCs w:val="24"/>
        </w:rPr>
        <w:t xml:space="preserve"> как результат профессиональной </w:t>
      </w:r>
      <w:r w:rsidRPr="004A015F">
        <w:rPr>
          <w:rFonts w:eastAsiaTheme="minorHAnsi"/>
          <w:color w:val="000000"/>
          <w:sz w:val="24"/>
          <w:szCs w:val="24"/>
        </w:rPr>
        <w:t>деятельности педагога</w:t>
      </w:r>
      <w:r w:rsidR="00590CA1" w:rsidRPr="004A015F">
        <w:rPr>
          <w:rFonts w:eastAsiaTheme="minorHAnsi"/>
          <w:color w:val="000000"/>
          <w:sz w:val="24"/>
          <w:szCs w:val="24"/>
        </w:rPr>
        <w:t>.</w:t>
      </w:r>
    </w:p>
    <w:p w:rsidR="008A11B5" w:rsidRPr="004A015F" w:rsidRDefault="008A11B5" w:rsidP="00590CA1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2. Показатели совершенствования профессиональной деятельности педагога</w:t>
      </w:r>
      <w:r w:rsidR="00590CA1" w:rsidRPr="004A015F">
        <w:rPr>
          <w:rFonts w:eastAsiaTheme="minorHAnsi"/>
          <w:color w:val="000000"/>
          <w:sz w:val="24"/>
          <w:szCs w:val="24"/>
        </w:rPr>
        <w:t xml:space="preserve">. </w:t>
      </w:r>
      <w:r w:rsidRPr="004A015F">
        <w:rPr>
          <w:rFonts w:eastAsiaTheme="minorHAnsi"/>
          <w:color w:val="000000"/>
          <w:sz w:val="24"/>
          <w:szCs w:val="24"/>
        </w:rPr>
        <w:t xml:space="preserve">По результатам мониторинга можно </w:t>
      </w:r>
      <w:r w:rsidR="00590CA1" w:rsidRPr="004A015F">
        <w:rPr>
          <w:rFonts w:eastAsiaTheme="minorHAnsi"/>
          <w:color w:val="000000"/>
          <w:sz w:val="24"/>
          <w:szCs w:val="24"/>
        </w:rPr>
        <w:t xml:space="preserve">сделать вывод, что деятельность </w:t>
      </w:r>
      <w:r w:rsidRPr="004A015F">
        <w:rPr>
          <w:rFonts w:eastAsiaTheme="minorHAnsi"/>
          <w:color w:val="000000"/>
          <w:sz w:val="24"/>
          <w:szCs w:val="24"/>
        </w:rPr>
        <w:t>классных руководителей находится на среднем уровне.</w:t>
      </w:r>
    </w:p>
    <w:p w:rsidR="008A11B5" w:rsidRPr="004A015F" w:rsidRDefault="008A11B5" w:rsidP="008A11B5">
      <w:pPr>
        <w:widowControl/>
        <w:adjustRightInd w:val="0"/>
        <w:ind w:left="567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При этом остаются </w:t>
      </w:r>
      <w:r w:rsidRPr="004A015F">
        <w:rPr>
          <w:rFonts w:eastAsiaTheme="minorHAnsi"/>
          <w:b/>
          <w:bCs/>
          <w:color w:val="000000"/>
          <w:sz w:val="24"/>
          <w:szCs w:val="24"/>
        </w:rPr>
        <w:t>проблемы:</w:t>
      </w:r>
    </w:p>
    <w:p w:rsidR="008A11B5" w:rsidRPr="004A015F" w:rsidRDefault="008A11B5" w:rsidP="008A11B5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- большая загруженность учителей;</w:t>
      </w:r>
    </w:p>
    <w:p w:rsidR="008A11B5" w:rsidRPr="004A015F" w:rsidRDefault="008A11B5" w:rsidP="00B038D9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- внутренняя неготовность педагогов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 к распространению собственного </w:t>
      </w:r>
      <w:r w:rsidRPr="004A015F">
        <w:rPr>
          <w:rFonts w:eastAsiaTheme="minorHAnsi"/>
          <w:color w:val="000000"/>
          <w:sz w:val="24"/>
          <w:szCs w:val="24"/>
        </w:rPr>
        <w:t>опыта;</w:t>
      </w:r>
    </w:p>
    <w:p w:rsidR="008A11B5" w:rsidRPr="004A015F" w:rsidRDefault="008A11B5" w:rsidP="008A11B5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- отсутствие ситуаций, когда у педагога появляется такая потребность;</w:t>
      </w:r>
    </w:p>
    <w:p w:rsidR="008A11B5" w:rsidRPr="004A015F" w:rsidRDefault="008A11B5" w:rsidP="00B038D9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- педагоги не хотят участвовать в конкурсах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, так как испытывают трудности, </w:t>
      </w:r>
      <w:r w:rsidRPr="004A015F">
        <w:rPr>
          <w:rFonts w:eastAsiaTheme="minorHAnsi"/>
          <w:color w:val="000000"/>
          <w:sz w:val="24"/>
          <w:szCs w:val="24"/>
        </w:rPr>
        <w:t>составляя документацию к конкурсу.</w:t>
      </w:r>
    </w:p>
    <w:p w:rsidR="008A11B5" w:rsidRPr="004A015F" w:rsidRDefault="008A11B5" w:rsidP="008A11B5">
      <w:pPr>
        <w:widowControl/>
        <w:adjustRightInd w:val="0"/>
        <w:ind w:left="567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4A015F">
        <w:rPr>
          <w:rFonts w:eastAsiaTheme="minorHAnsi"/>
          <w:b/>
          <w:bCs/>
          <w:color w:val="000000"/>
          <w:sz w:val="24"/>
          <w:szCs w:val="24"/>
        </w:rPr>
        <w:t>Вывод:</w:t>
      </w:r>
    </w:p>
    <w:p w:rsidR="008A11B5" w:rsidRPr="004A015F" w:rsidRDefault="008A11B5" w:rsidP="00B038D9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1. </w:t>
      </w:r>
      <w:proofErr w:type="gramStart"/>
      <w:r w:rsidRPr="004A015F">
        <w:rPr>
          <w:rFonts w:eastAsiaTheme="minorHAnsi"/>
          <w:color w:val="000000"/>
          <w:sz w:val="24"/>
          <w:szCs w:val="24"/>
        </w:rPr>
        <w:t>В целом классные руководители владе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ют основными формами и методами </w:t>
      </w:r>
      <w:r w:rsidRPr="004A015F">
        <w:rPr>
          <w:rFonts w:eastAsiaTheme="minorHAnsi"/>
          <w:color w:val="000000"/>
          <w:sz w:val="24"/>
          <w:szCs w:val="24"/>
        </w:rPr>
        <w:t>работы с обучающимися и справл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яются с обязанностями классного </w:t>
      </w:r>
      <w:r w:rsidRPr="004A015F">
        <w:rPr>
          <w:rFonts w:eastAsiaTheme="minorHAnsi"/>
          <w:color w:val="000000"/>
          <w:sz w:val="24"/>
          <w:szCs w:val="24"/>
        </w:rPr>
        <w:t>руководителя.</w:t>
      </w:r>
      <w:proofErr w:type="gramEnd"/>
    </w:p>
    <w:p w:rsidR="008A11B5" w:rsidRPr="004A015F" w:rsidRDefault="008A11B5" w:rsidP="00B038D9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2. Классные руководители заинтерес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ованы в плодотворной и успешной </w:t>
      </w:r>
      <w:r w:rsidRPr="004A015F">
        <w:rPr>
          <w:rFonts w:eastAsiaTheme="minorHAnsi"/>
          <w:color w:val="000000"/>
          <w:sz w:val="24"/>
          <w:szCs w:val="24"/>
        </w:rPr>
        <w:t>работе, так как старают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ся найти пути решения различных </w:t>
      </w:r>
      <w:r w:rsidRPr="004A015F">
        <w:rPr>
          <w:rFonts w:eastAsiaTheme="minorHAnsi"/>
          <w:color w:val="000000"/>
          <w:sz w:val="24"/>
          <w:szCs w:val="24"/>
        </w:rPr>
        <w:t>профессиональных вопросов.</w:t>
      </w:r>
    </w:p>
    <w:p w:rsidR="008A11B5" w:rsidRPr="004A015F" w:rsidRDefault="008A11B5" w:rsidP="00B038D9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3. Классные руководители готов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ы делиться своими наработками и </w:t>
      </w:r>
      <w:r w:rsidRPr="004A015F">
        <w:rPr>
          <w:rFonts w:eastAsiaTheme="minorHAnsi"/>
          <w:color w:val="000000"/>
          <w:sz w:val="24"/>
          <w:szCs w:val="24"/>
        </w:rPr>
        <w:t>достижениями в области работы классного руководителя.</w:t>
      </w:r>
    </w:p>
    <w:p w:rsidR="008A11B5" w:rsidRPr="004A015F" w:rsidRDefault="008A11B5" w:rsidP="00B038D9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4.При составлении планов учитываются ос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обенности развития коллектива и </w:t>
      </w:r>
      <w:r w:rsidRPr="004A015F">
        <w:rPr>
          <w:rFonts w:eastAsiaTheme="minorHAnsi"/>
          <w:color w:val="000000"/>
          <w:sz w:val="24"/>
          <w:szCs w:val="24"/>
        </w:rPr>
        <w:t>каждого его члена, мероприятия направле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ны на создание условий развития </w:t>
      </w:r>
      <w:r w:rsidRPr="004A015F">
        <w:rPr>
          <w:rFonts w:eastAsiaTheme="minorHAnsi"/>
          <w:color w:val="000000"/>
          <w:sz w:val="24"/>
          <w:szCs w:val="24"/>
        </w:rPr>
        <w:t>личности. В целом наблюдается единс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тво целей воспитательной работы </w:t>
      </w:r>
      <w:r w:rsidRPr="004A015F">
        <w:rPr>
          <w:rFonts w:eastAsiaTheme="minorHAnsi"/>
          <w:color w:val="000000"/>
          <w:sz w:val="24"/>
          <w:szCs w:val="24"/>
        </w:rPr>
        <w:t>школы и класса.</w:t>
      </w:r>
    </w:p>
    <w:p w:rsidR="008A11B5" w:rsidRPr="004A015F" w:rsidRDefault="008A11B5" w:rsidP="008A11B5">
      <w:pPr>
        <w:widowControl/>
        <w:adjustRightInd w:val="0"/>
        <w:ind w:left="567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4A015F">
        <w:rPr>
          <w:rFonts w:eastAsiaTheme="minorHAnsi"/>
          <w:b/>
          <w:bCs/>
          <w:color w:val="000000"/>
          <w:sz w:val="24"/>
          <w:szCs w:val="24"/>
        </w:rPr>
        <w:t>Рекомендации:</w:t>
      </w:r>
    </w:p>
    <w:p w:rsidR="008A11B5" w:rsidRPr="004A015F" w:rsidRDefault="008A11B5" w:rsidP="00B038D9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- </w:t>
      </w:r>
      <w:r w:rsidR="00B038D9" w:rsidRPr="004A015F">
        <w:rPr>
          <w:rFonts w:eastAsiaTheme="minorHAnsi"/>
          <w:color w:val="000000"/>
          <w:sz w:val="24"/>
          <w:szCs w:val="24"/>
        </w:rPr>
        <w:t>п</w:t>
      </w:r>
      <w:r w:rsidRPr="004A015F">
        <w:rPr>
          <w:rFonts w:eastAsiaTheme="minorHAnsi"/>
          <w:color w:val="000000"/>
          <w:sz w:val="24"/>
          <w:szCs w:val="24"/>
        </w:rPr>
        <w:t>рименять практико-ориентиров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анный и интерактивный подходы в </w:t>
      </w:r>
      <w:proofErr w:type="spellStart"/>
      <w:r w:rsidRPr="004A015F">
        <w:rPr>
          <w:rFonts w:eastAsiaTheme="minorHAnsi"/>
          <w:color w:val="000000"/>
          <w:sz w:val="24"/>
          <w:szCs w:val="24"/>
        </w:rPr>
        <w:t>рганизации</w:t>
      </w:r>
      <w:proofErr w:type="spellEnd"/>
      <w:r w:rsidRPr="004A015F">
        <w:rPr>
          <w:rFonts w:eastAsiaTheme="minorHAnsi"/>
          <w:color w:val="000000"/>
          <w:sz w:val="24"/>
          <w:szCs w:val="24"/>
        </w:rPr>
        <w:t xml:space="preserve"> мероприятий. Включить ак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тивные формы работы: социальные </w:t>
      </w:r>
      <w:r w:rsidRPr="004A015F">
        <w:rPr>
          <w:rFonts w:eastAsiaTheme="minorHAnsi"/>
          <w:color w:val="000000"/>
          <w:sz w:val="24"/>
          <w:szCs w:val="24"/>
        </w:rPr>
        <w:t>проекты, дискуссии, дебаты, занятия с элеме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нтами тренинга, решение кейсов, </w:t>
      </w:r>
      <w:r w:rsidRPr="004A015F">
        <w:rPr>
          <w:rFonts w:eastAsiaTheme="minorHAnsi"/>
          <w:color w:val="000000"/>
          <w:sz w:val="24"/>
          <w:szCs w:val="24"/>
        </w:rPr>
        <w:t>проигрывание игровых ситуаций и т.д.</w:t>
      </w:r>
    </w:p>
    <w:p w:rsidR="00E3346A" w:rsidRPr="004A015F" w:rsidRDefault="00B038D9" w:rsidP="006C507E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- в</w:t>
      </w:r>
      <w:r w:rsidR="008A11B5" w:rsidRPr="004A015F">
        <w:rPr>
          <w:rFonts w:eastAsiaTheme="minorHAnsi"/>
          <w:color w:val="000000"/>
          <w:sz w:val="24"/>
          <w:szCs w:val="24"/>
        </w:rPr>
        <w:t xml:space="preserve"> течение учебного года поддер</w:t>
      </w:r>
      <w:r w:rsidRPr="004A015F">
        <w:rPr>
          <w:rFonts w:eastAsiaTheme="minorHAnsi"/>
          <w:color w:val="000000"/>
          <w:sz w:val="24"/>
          <w:szCs w:val="24"/>
        </w:rPr>
        <w:t xml:space="preserve">живать и способствовать участию </w:t>
      </w:r>
      <w:r w:rsidR="008A11B5" w:rsidRPr="004A015F">
        <w:rPr>
          <w:rFonts w:eastAsiaTheme="minorHAnsi"/>
          <w:color w:val="000000"/>
          <w:sz w:val="24"/>
          <w:szCs w:val="24"/>
        </w:rPr>
        <w:t>обучающихся класса в муниципальн</w:t>
      </w:r>
      <w:r w:rsidR="006C507E" w:rsidRPr="004A015F">
        <w:rPr>
          <w:rFonts w:eastAsiaTheme="minorHAnsi"/>
          <w:color w:val="000000"/>
          <w:sz w:val="24"/>
          <w:szCs w:val="24"/>
        </w:rPr>
        <w:t>ых</w:t>
      </w:r>
      <w:r w:rsidRPr="004A015F">
        <w:rPr>
          <w:rFonts w:eastAsiaTheme="minorHAnsi"/>
          <w:color w:val="000000"/>
          <w:sz w:val="24"/>
          <w:szCs w:val="24"/>
        </w:rPr>
        <w:t>, региональн</w:t>
      </w:r>
      <w:r w:rsidR="006C507E" w:rsidRPr="004A015F">
        <w:rPr>
          <w:rFonts w:eastAsiaTheme="minorHAnsi"/>
          <w:color w:val="000000"/>
          <w:sz w:val="24"/>
          <w:szCs w:val="24"/>
        </w:rPr>
        <w:t>ых</w:t>
      </w:r>
      <w:r w:rsidRPr="004A015F">
        <w:rPr>
          <w:rFonts w:eastAsiaTheme="minorHAnsi"/>
          <w:color w:val="000000"/>
          <w:sz w:val="24"/>
          <w:szCs w:val="24"/>
        </w:rPr>
        <w:t xml:space="preserve"> </w:t>
      </w:r>
      <w:r w:rsidR="006C507E" w:rsidRPr="004A015F">
        <w:rPr>
          <w:rFonts w:eastAsiaTheme="minorHAnsi"/>
          <w:color w:val="000000"/>
          <w:sz w:val="24"/>
          <w:szCs w:val="24"/>
        </w:rPr>
        <w:t xml:space="preserve">конкурсах, мероприятиях, проектах </w:t>
      </w:r>
      <w:r w:rsidR="00E3346A" w:rsidRPr="004A015F">
        <w:rPr>
          <w:rFonts w:eastAsiaTheme="minorHAnsi"/>
          <w:color w:val="000000"/>
          <w:sz w:val="24"/>
          <w:szCs w:val="24"/>
        </w:rPr>
        <w:t xml:space="preserve">Российского общества «Знание», </w:t>
      </w:r>
      <w:r w:rsidR="006C507E" w:rsidRPr="004A015F">
        <w:rPr>
          <w:rFonts w:eastAsiaTheme="minorHAnsi"/>
          <w:color w:val="000000"/>
          <w:sz w:val="24"/>
          <w:szCs w:val="24"/>
        </w:rPr>
        <w:t>«Движения Первых»</w:t>
      </w:r>
      <w:r w:rsidR="00E3346A" w:rsidRPr="004A015F">
        <w:rPr>
          <w:rFonts w:eastAsiaTheme="minorHAnsi"/>
          <w:color w:val="000000"/>
          <w:sz w:val="24"/>
          <w:szCs w:val="24"/>
        </w:rPr>
        <w:t>;</w:t>
      </w:r>
    </w:p>
    <w:p w:rsidR="008A11B5" w:rsidRPr="004A015F" w:rsidRDefault="006C507E" w:rsidP="006C507E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 xml:space="preserve"> </w:t>
      </w:r>
      <w:r w:rsidR="008A11B5" w:rsidRPr="004A015F">
        <w:rPr>
          <w:rFonts w:eastAsiaTheme="minorHAnsi"/>
          <w:color w:val="000000"/>
          <w:sz w:val="24"/>
          <w:szCs w:val="24"/>
        </w:rPr>
        <w:t xml:space="preserve">- </w:t>
      </w:r>
      <w:r w:rsidR="00B038D9" w:rsidRPr="004A015F">
        <w:rPr>
          <w:rFonts w:eastAsiaTheme="minorHAnsi"/>
          <w:color w:val="000000"/>
          <w:sz w:val="24"/>
          <w:szCs w:val="24"/>
        </w:rPr>
        <w:t>п</w:t>
      </w:r>
      <w:r w:rsidR="008A11B5" w:rsidRPr="004A015F">
        <w:rPr>
          <w:rFonts w:eastAsiaTheme="minorHAnsi"/>
          <w:color w:val="000000"/>
          <w:sz w:val="24"/>
          <w:szCs w:val="24"/>
        </w:rPr>
        <w:t>роводить мероприятия, направле</w:t>
      </w:r>
      <w:r w:rsidR="00B038D9" w:rsidRPr="004A015F">
        <w:rPr>
          <w:rFonts w:eastAsiaTheme="minorHAnsi"/>
          <w:color w:val="000000"/>
          <w:sz w:val="24"/>
          <w:szCs w:val="24"/>
        </w:rPr>
        <w:t xml:space="preserve">нные на формирование позитивных </w:t>
      </w:r>
      <w:r w:rsidR="008A11B5" w:rsidRPr="004A015F">
        <w:rPr>
          <w:rFonts w:eastAsiaTheme="minorHAnsi"/>
          <w:color w:val="000000"/>
          <w:sz w:val="24"/>
          <w:szCs w:val="24"/>
        </w:rPr>
        <w:t xml:space="preserve">межличностных отношений между </w:t>
      </w:r>
      <w:proofErr w:type="gramStart"/>
      <w:r w:rsidR="008A11B5" w:rsidRPr="004A015F">
        <w:rPr>
          <w:rFonts w:eastAsiaTheme="minorHAnsi"/>
          <w:color w:val="000000"/>
          <w:sz w:val="24"/>
          <w:szCs w:val="24"/>
        </w:rPr>
        <w:t>обучающимися</w:t>
      </w:r>
      <w:proofErr w:type="gramEnd"/>
      <w:r w:rsidR="008A11B5" w:rsidRPr="004A015F">
        <w:rPr>
          <w:rFonts w:eastAsiaTheme="minorHAnsi"/>
          <w:color w:val="000000"/>
          <w:sz w:val="24"/>
          <w:szCs w:val="24"/>
        </w:rPr>
        <w:t xml:space="preserve"> класса</w:t>
      </w:r>
      <w:r w:rsidR="00E3346A" w:rsidRPr="004A015F">
        <w:rPr>
          <w:rFonts w:eastAsiaTheme="minorHAnsi"/>
          <w:color w:val="000000"/>
          <w:sz w:val="24"/>
          <w:szCs w:val="24"/>
        </w:rPr>
        <w:t>;</w:t>
      </w:r>
    </w:p>
    <w:p w:rsidR="008A11B5" w:rsidRPr="004A015F" w:rsidRDefault="00B038D9" w:rsidP="00B038D9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4A015F">
        <w:rPr>
          <w:rFonts w:eastAsiaTheme="minorHAnsi"/>
          <w:color w:val="000000"/>
          <w:sz w:val="24"/>
          <w:szCs w:val="24"/>
        </w:rPr>
        <w:t>- о</w:t>
      </w:r>
      <w:r w:rsidR="008A11B5" w:rsidRPr="004A015F">
        <w:rPr>
          <w:rFonts w:eastAsiaTheme="minorHAnsi"/>
          <w:color w:val="000000"/>
          <w:sz w:val="24"/>
          <w:szCs w:val="24"/>
        </w:rPr>
        <w:t>существлять ежедневное педагогич</w:t>
      </w:r>
      <w:r w:rsidRPr="004A015F">
        <w:rPr>
          <w:rFonts w:eastAsiaTheme="minorHAnsi"/>
          <w:color w:val="000000"/>
          <w:sz w:val="24"/>
          <w:szCs w:val="24"/>
        </w:rPr>
        <w:t xml:space="preserve">еское наблюдение за отношениями </w:t>
      </w:r>
      <w:r w:rsidR="008A11B5" w:rsidRPr="004A015F">
        <w:rPr>
          <w:rFonts w:eastAsiaTheme="minorHAnsi"/>
          <w:color w:val="000000"/>
          <w:sz w:val="24"/>
          <w:szCs w:val="24"/>
        </w:rPr>
        <w:t>учащихся в классе, в случа</w:t>
      </w:r>
      <w:r w:rsidRPr="004A015F">
        <w:rPr>
          <w:rFonts w:eastAsiaTheme="minorHAnsi"/>
          <w:color w:val="000000"/>
          <w:sz w:val="24"/>
          <w:szCs w:val="24"/>
        </w:rPr>
        <w:t xml:space="preserve">е выявления проявлений </w:t>
      </w:r>
      <w:proofErr w:type="spellStart"/>
      <w:r w:rsidRPr="004A015F">
        <w:rPr>
          <w:rFonts w:eastAsiaTheme="minorHAnsi"/>
          <w:color w:val="000000"/>
          <w:sz w:val="24"/>
          <w:szCs w:val="24"/>
        </w:rPr>
        <w:t>буллинга</w:t>
      </w:r>
      <w:proofErr w:type="spellEnd"/>
      <w:r w:rsidRPr="004A015F">
        <w:rPr>
          <w:rFonts w:eastAsiaTheme="minorHAnsi"/>
          <w:color w:val="000000"/>
          <w:sz w:val="24"/>
          <w:szCs w:val="24"/>
        </w:rPr>
        <w:t xml:space="preserve"> </w:t>
      </w:r>
      <w:r w:rsidR="00E3346A" w:rsidRPr="004A015F">
        <w:rPr>
          <w:rFonts w:eastAsiaTheme="minorHAnsi"/>
          <w:color w:val="000000"/>
          <w:sz w:val="24"/>
          <w:szCs w:val="24"/>
        </w:rPr>
        <w:t>н</w:t>
      </w:r>
      <w:r w:rsidR="008A11B5" w:rsidRPr="004A015F">
        <w:rPr>
          <w:rFonts w:eastAsiaTheme="minorHAnsi"/>
          <w:color w:val="000000"/>
          <w:sz w:val="24"/>
          <w:szCs w:val="24"/>
        </w:rPr>
        <w:t>езамедлительно предпринимать необходимые действия.</w:t>
      </w:r>
    </w:p>
    <w:p w:rsidR="00C15026" w:rsidRPr="004A015F" w:rsidRDefault="00C15026" w:rsidP="00571884">
      <w:pPr>
        <w:pStyle w:val="Default"/>
        <w:spacing w:line="276" w:lineRule="auto"/>
        <w:ind w:left="567" w:firstLine="567"/>
        <w:jc w:val="center"/>
        <w:rPr>
          <w:b/>
          <w:bCs/>
        </w:rPr>
      </w:pPr>
    </w:p>
    <w:p w:rsidR="0009593E" w:rsidRPr="004A015F" w:rsidRDefault="0009593E" w:rsidP="00E27141">
      <w:pPr>
        <w:pStyle w:val="Default"/>
        <w:ind w:left="567" w:firstLine="567"/>
        <w:jc w:val="center"/>
      </w:pPr>
      <w:r w:rsidRPr="004A015F">
        <w:rPr>
          <w:b/>
          <w:bCs/>
        </w:rPr>
        <w:t>МОДУЛЬ «САМОУПРАВЛЕНИЕ»</w:t>
      </w:r>
    </w:p>
    <w:p w:rsidR="00E71865" w:rsidRPr="004A015F" w:rsidRDefault="00E71865" w:rsidP="00C57E60">
      <w:pPr>
        <w:pStyle w:val="a7"/>
        <w:ind w:right="-27" w:firstLine="720"/>
        <w:jc w:val="both"/>
      </w:pPr>
      <w:r w:rsidRPr="004A015F"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</w:t>
      </w:r>
    </w:p>
    <w:p w:rsidR="00E71865" w:rsidRPr="004A015F" w:rsidRDefault="00A07544" w:rsidP="00C57E60">
      <w:pPr>
        <w:pStyle w:val="a7"/>
        <w:spacing w:line="256" w:lineRule="auto"/>
        <w:ind w:right="-27" w:firstLine="559"/>
        <w:jc w:val="both"/>
      </w:pPr>
      <w:r w:rsidRPr="004A015F">
        <w:t>По традиции</w:t>
      </w:r>
      <w:r w:rsidR="00E71865" w:rsidRPr="004A015F">
        <w:t xml:space="preserve"> в сентябре в рамках ученического самоуправления прошли выборы лидеров ученического</w:t>
      </w:r>
      <w:r w:rsidR="00E71865" w:rsidRPr="004A015F">
        <w:rPr>
          <w:spacing w:val="-7"/>
        </w:rPr>
        <w:t xml:space="preserve"> </w:t>
      </w:r>
      <w:r w:rsidR="00E71865" w:rsidRPr="004A015F">
        <w:t>управления,</w:t>
      </w:r>
      <w:r w:rsidR="00E71865" w:rsidRPr="004A015F">
        <w:rPr>
          <w:spacing w:val="-5"/>
        </w:rPr>
        <w:t xml:space="preserve"> </w:t>
      </w:r>
      <w:r w:rsidR="00E71865" w:rsidRPr="004A015F">
        <w:t>совета</w:t>
      </w:r>
      <w:r w:rsidR="00E71865" w:rsidRPr="004A015F">
        <w:rPr>
          <w:spacing w:val="-5"/>
        </w:rPr>
        <w:t xml:space="preserve"> </w:t>
      </w:r>
      <w:r w:rsidR="00E71865" w:rsidRPr="004A015F">
        <w:t>обучающихся,</w:t>
      </w:r>
      <w:r w:rsidR="00E71865" w:rsidRPr="004A015F">
        <w:rPr>
          <w:spacing w:val="-5"/>
        </w:rPr>
        <w:t xml:space="preserve"> </w:t>
      </w:r>
      <w:r w:rsidR="00E71865" w:rsidRPr="004A015F">
        <w:t>активов</w:t>
      </w:r>
      <w:r w:rsidR="00E71865" w:rsidRPr="004A015F">
        <w:rPr>
          <w:spacing w:val="-6"/>
        </w:rPr>
        <w:t xml:space="preserve"> </w:t>
      </w:r>
      <w:r w:rsidR="00E71865" w:rsidRPr="004A015F">
        <w:t>классов.</w:t>
      </w:r>
      <w:r w:rsidR="00E71865" w:rsidRPr="004A015F">
        <w:rPr>
          <w:spacing w:val="-5"/>
        </w:rPr>
        <w:t xml:space="preserve"> </w:t>
      </w:r>
      <w:r w:rsidR="00E71865" w:rsidRPr="004A015F">
        <w:t>Состоялись</w:t>
      </w:r>
      <w:r w:rsidR="00E71865" w:rsidRPr="004A015F">
        <w:rPr>
          <w:spacing w:val="-6"/>
        </w:rPr>
        <w:t xml:space="preserve"> </w:t>
      </w:r>
      <w:r w:rsidR="00E71865" w:rsidRPr="004A015F">
        <w:t>встречи школьных активов, на которых были выборы кандидатов из числа обучающихся в Управляющий совет школы.</w:t>
      </w:r>
    </w:p>
    <w:p w:rsidR="00E71865" w:rsidRPr="004A015F" w:rsidRDefault="00E71865" w:rsidP="00C57E60">
      <w:pPr>
        <w:pStyle w:val="a7"/>
        <w:spacing w:line="256" w:lineRule="auto"/>
        <w:ind w:right="-27" w:firstLine="559"/>
        <w:jc w:val="both"/>
      </w:pPr>
      <w:r w:rsidRPr="004A015F">
        <w:t>В</w:t>
      </w:r>
      <w:r w:rsidRPr="004A015F">
        <w:rPr>
          <w:spacing w:val="-3"/>
        </w:rPr>
        <w:t xml:space="preserve"> </w:t>
      </w:r>
      <w:r w:rsidRPr="004A015F">
        <w:t>школе</w:t>
      </w:r>
      <w:r w:rsidRPr="004A015F">
        <w:rPr>
          <w:spacing w:val="-4"/>
        </w:rPr>
        <w:t xml:space="preserve"> </w:t>
      </w:r>
      <w:r w:rsidRPr="004A015F">
        <w:t>с</w:t>
      </w:r>
      <w:r w:rsidRPr="004A015F">
        <w:rPr>
          <w:spacing w:val="-3"/>
        </w:rPr>
        <w:t xml:space="preserve"> </w:t>
      </w:r>
      <w:r w:rsidRPr="004A015F">
        <w:t>начала</w:t>
      </w:r>
      <w:r w:rsidRPr="004A015F">
        <w:rPr>
          <w:spacing w:val="-4"/>
        </w:rPr>
        <w:t xml:space="preserve"> </w:t>
      </w:r>
      <w:r w:rsidRPr="004A015F">
        <w:t>учебного</w:t>
      </w:r>
      <w:r w:rsidRPr="004A015F">
        <w:rPr>
          <w:spacing w:val="-5"/>
        </w:rPr>
        <w:t xml:space="preserve"> </w:t>
      </w:r>
      <w:r w:rsidRPr="004A015F">
        <w:t>года</w:t>
      </w:r>
      <w:r w:rsidRPr="004A015F">
        <w:rPr>
          <w:spacing w:val="-3"/>
        </w:rPr>
        <w:t xml:space="preserve"> </w:t>
      </w:r>
      <w:r w:rsidR="00A07544" w:rsidRPr="004A015F">
        <w:rPr>
          <w:spacing w:val="-3"/>
        </w:rPr>
        <w:t xml:space="preserve">было </w:t>
      </w:r>
      <w:r w:rsidRPr="004A015F">
        <w:t>организовано</w:t>
      </w:r>
      <w:r w:rsidRPr="004A015F">
        <w:rPr>
          <w:spacing w:val="-3"/>
        </w:rPr>
        <w:t xml:space="preserve"> </w:t>
      </w:r>
      <w:r w:rsidRPr="004A015F">
        <w:t>дежурство</w:t>
      </w:r>
      <w:r w:rsidRPr="004A015F">
        <w:rPr>
          <w:spacing w:val="-3"/>
        </w:rPr>
        <w:t xml:space="preserve"> </w:t>
      </w:r>
      <w:r w:rsidRPr="004A015F">
        <w:t>по</w:t>
      </w:r>
      <w:r w:rsidRPr="004A015F">
        <w:rPr>
          <w:spacing w:val="-3"/>
        </w:rPr>
        <w:t xml:space="preserve"> </w:t>
      </w:r>
      <w:r w:rsidRPr="004A015F">
        <w:t>школе</w:t>
      </w:r>
      <w:r w:rsidRPr="004A015F">
        <w:rPr>
          <w:spacing w:val="-3"/>
        </w:rPr>
        <w:t xml:space="preserve"> </w:t>
      </w:r>
      <w:r w:rsidRPr="004A015F">
        <w:t>на переменах, а также активные перемены для средних школьников.</w:t>
      </w:r>
    </w:p>
    <w:p w:rsidR="00E71865" w:rsidRPr="004A015F" w:rsidRDefault="00A07544" w:rsidP="00C57E60">
      <w:pPr>
        <w:pStyle w:val="a7"/>
        <w:spacing w:line="256" w:lineRule="auto"/>
        <w:ind w:right="-27" w:firstLine="559"/>
        <w:jc w:val="both"/>
      </w:pPr>
      <w:r w:rsidRPr="004A015F">
        <w:t>В</w:t>
      </w:r>
      <w:r w:rsidR="00E71865" w:rsidRPr="004A015F">
        <w:t xml:space="preserve"> День </w:t>
      </w:r>
      <w:r w:rsidRPr="004A015F">
        <w:t>у</w:t>
      </w:r>
      <w:r w:rsidR="00E71865" w:rsidRPr="004A015F">
        <w:t xml:space="preserve">чителя в средней и начальной школах прошли Дни </w:t>
      </w:r>
      <w:r w:rsidR="000B160C" w:rsidRPr="004A015F">
        <w:t>с</w:t>
      </w:r>
      <w:r w:rsidR="00E71865" w:rsidRPr="004A015F">
        <w:t>амоуправления.</w:t>
      </w:r>
      <w:r w:rsidR="00E71865" w:rsidRPr="004A015F">
        <w:rPr>
          <w:spacing w:val="-5"/>
        </w:rPr>
        <w:t xml:space="preserve"> </w:t>
      </w:r>
      <w:r w:rsidR="00E71865" w:rsidRPr="004A015F">
        <w:t>Старшеклассники</w:t>
      </w:r>
      <w:r w:rsidR="00E71865" w:rsidRPr="004A015F">
        <w:rPr>
          <w:spacing w:val="-6"/>
        </w:rPr>
        <w:t xml:space="preserve"> </w:t>
      </w:r>
      <w:r w:rsidR="00E71865" w:rsidRPr="004A015F">
        <w:t>становились</w:t>
      </w:r>
      <w:r w:rsidR="00E71865" w:rsidRPr="004A015F">
        <w:rPr>
          <w:spacing w:val="-6"/>
        </w:rPr>
        <w:t xml:space="preserve"> </w:t>
      </w:r>
      <w:r w:rsidR="00E71865" w:rsidRPr="004A015F">
        <w:t>дублёрами</w:t>
      </w:r>
      <w:r w:rsidR="00E71865" w:rsidRPr="004A015F">
        <w:rPr>
          <w:spacing w:val="-7"/>
        </w:rPr>
        <w:t xml:space="preserve"> </w:t>
      </w:r>
      <w:r w:rsidR="00E71865" w:rsidRPr="004A015F">
        <w:t>учителей</w:t>
      </w:r>
      <w:r w:rsidR="00E71865" w:rsidRPr="004A015F">
        <w:rPr>
          <w:spacing w:val="-6"/>
        </w:rPr>
        <w:t xml:space="preserve"> </w:t>
      </w:r>
      <w:r w:rsidR="00E71865" w:rsidRPr="004A015F">
        <w:t>и</w:t>
      </w:r>
      <w:r w:rsidR="00E71865" w:rsidRPr="004A015F">
        <w:rPr>
          <w:spacing w:val="-6"/>
        </w:rPr>
        <w:t xml:space="preserve"> </w:t>
      </w:r>
      <w:r w:rsidR="00E71865" w:rsidRPr="004A015F">
        <w:t>администрации</w:t>
      </w:r>
      <w:r w:rsidR="00E71865" w:rsidRPr="004A015F">
        <w:rPr>
          <w:spacing w:val="-6"/>
        </w:rPr>
        <w:t xml:space="preserve"> </w:t>
      </w:r>
      <w:r w:rsidR="00E71865" w:rsidRPr="004A015F">
        <w:t>на весь день. Члены самоуправления школы в течение учебного года проводили общешкольные мероприятия.</w:t>
      </w:r>
    </w:p>
    <w:p w:rsidR="00A07544" w:rsidRPr="004A015F" w:rsidRDefault="00A07544" w:rsidP="00A07544">
      <w:pPr>
        <w:pStyle w:val="Default"/>
        <w:ind w:left="567" w:firstLine="567"/>
        <w:jc w:val="both"/>
      </w:pPr>
      <w:r w:rsidRPr="004A015F">
        <w:lastRenderedPageBreak/>
        <w:t xml:space="preserve">Школьное ученическое самоуправление осуществлялось через работу секторов: учебного, культуры и досуга, спортивного, трудового. </w:t>
      </w:r>
    </w:p>
    <w:p w:rsidR="00A07544" w:rsidRPr="004A015F" w:rsidRDefault="00A07544" w:rsidP="00A07544">
      <w:pPr>
        <w:pStyle w:val="Default"/>
        <w:ind w:left="567" w:firstLine="567"/>
        <w:jc w:val="both"/>
      </w:pPr>
      <w:r w:rsidRPr="004A015F">
        <w:t>В течение всего учебного года Совет учащихся старался проявлять инициативу и выполнять свои обязанности согласно своему плану работы. Работу Совета учащихся можно оценить как хорошую.</w:t>
      </w:r>
    </w:p>
    <w:p w:rsidR="00C064D8" w:rsidRDefault="00C064D8" w:rsidP="003820C7">
      <w:pPr>
        <w:pStyle w:val="Default"/>
        <w:rPr>
          <w:b/>
          <w:bCs/>
          <w:sz w:val="28"/>
          <w:szCs w:val="28"/>
        </w:rPr>
      </w:pPr>
    </w:p>
    <w:p w:rsidR="00576172" w:rsidRPr="003820C7" w:rsidRDefault="00576172" w:rsidP="00E27141">
      <w:pPr>
        <w:pStyle w:val="Default"/>
        <w:jc w:val="center"/>
      </w:pPr>
      <w:r w:rsidRPr="003820C7">
        <w:rPr>
          <w:b/>
          <w:bCs/>
        </w:rPr>
        <w:t>МОДУЛЬ «ШКОЛЬНЫЙ УРОК»</w:t>
      </w:r>
    </w:p>
    <w:p w:rsidR="00BD4C6A" w:rsidRPr="004A015F" w:rsidRDefault="00BD4C6A" w:rsidP="00BD4C6A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Воспитательный потенциал урока был и остается неотъемлемой частью воспитательной работы в школе. 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BD4C6A" w:rsidRPr="004A015F" w:rsidRDefault="00BD4C6A" w:rsidP="00BD4C6A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При посещении уроков было выявлено, что большая часть педагогов использует на своих уроках методы, методики и технологии, оказывающие воспитательное воздействие на личность в соответствии с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</w:t>
      </w:r>
    </w:p>
    <w:p w:rsidR="00BD4C6A" w:rsidRPr="004A015F" w:rsidRDefault="00BD4C6A" w:rsidP="00BD4C6A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В 2024-2025 учебном году во всех классах было организовано знакомство с историей возникновения государственных символов. Кроме этого на уроках литературы, истории, географии, обществознания обращаются к знаменательным датам страны и биографии исторических, литературных личностей, широко используется краеведческий материал.</w:t>
      </w:r>
    </w:p>
    <w:p w:rsidR="00BD4C6A" w:rsidRPr="004A015F" w:rsidRDefault="00BD4C6A" w:rsidP="006F31BA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Привлекают внимание к ценностному аспекту изучаемых на уроке явлений,</w:t>
      </w:r>
      <w:r w:rsidR="006F31BA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 xml:space="preserve">событий. Говоря на уроках </w:t>
      </w:r>
      <w:proofErr w:type="gramStart"/>
      <w:r w:rsidRPr="004A015F">
        <w:rPr>
          <w:rFonts w:eastAsiaTheme="minorHAnsi"/>
          <w:sz w:val="24"/>
          <w:szCs w:val="24"/>
        </w:rPr>
        <w:t>о</w:t>
      </w:r>
      <w:proofErr w:type="gramEnd"/>
      <w:r w:rsidRPr="004A015F">
        <w:rPr>
          <w:rFonts w:eastAsiaTheme="minorHAnsi"/>
          <w:sz w:val="24"/>
          <w:szCs w:val="24"/>
        </w:rPr>
        <w:t xml:space="preserve"> истории н</w:t>
      </w:r>
      <w:r w:rsidR="006F31BA" w:rsidRPr="004A015F">
        <w:rPr>
          <w:rFonts w:eastAsiaTheme="minorHAnsi"/>
          <w:sz w:val="24"/>
          <w:szCs w:val="24"/>
        </w:rPr>
        <w:t xml:space="preserve">ашей страны, постоянно проводят </w:t>
      </w:r>
      <w:r w:rsidRPr="004A015F">
        <w:rPr>
          <w:rFonts w:eastAsiaTheme="minorHAnsi"/>
          <w:sz w:val="24"/>
          <w:szCs w:val="24"/>
        </w:rPr>
        <w:t xml:space="preserve">параллель с современностью, </w:t>
      </w:r>
      <w:r w:rsidR="006F31BA" w:rsidRPr="004A015F">
        <w:rPr>
          <w:rFonts w:eastAsiaTheme="minorHAnsi"/>
          <w:sz w:val="24"/>
          <w:szCs w:val="24"/>
        </w:rPr>
        <w:t xml:space="preserve">акцентируют важность сильного и </w:t>
      </w:r>
      <w:r w:rsidRPr="004A015F">
        <w:rPr>
          <w:rFonts w:eastAsiaTheme="minorHAnsi"/>
          <w:sz w:val="24"/>
          <w:szCs w:val="24"/>
        </w:rPr>
        <w:t>независимого государства и гражданский долг служения Отечеству.</w:t>
      </w:r>
    </w:p>
    <w:p w:rsidR="00BD4C6A" w:rsidRPr="004A015F" w:rsidRDefault="00BD4C6A" w:rsidP="006F31BA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Используются различные формы урока (урок тестирование, урок с</w:t>
      </w:r>
      <w:r w:rsidR="006F31BA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групповыми видами работы, урок исследов</w:t>
      </w:r>
      <w:r w:rsidR="006F31BA" w:rsidRPr="004A015F">
        <w:rPr>
          <w:rFonts w:eastAsiaTheme="minorHAnsi"/>
          <w:sz w:val="24"/>
          <w:szCs w:val="24"/>
        </w:rPr>
        <w:t>ание</w:t>
      </w:r>
      <w:r w:rsidR="00D26A29" w:rsidRPr="004A015F">
        <w:rPr>
          <w:rFonts w:eastAsiaTheme="minorHAnsi"/>
          <w:sz w:val="24"/>
          <w:szCs w:val="24"/>
        </w:rPr>
        <w:t>, дебаты, дискуссии, социальные проекты</w:t>
      </w:r>
      <w:r w:rsidR="006F31BA" w:rsidRPr="004A015F">
        <w:rPr>
          <w:rFonts w:eastAsiaTheme="minorHAnsi"/>
          <w:sz w:val="24"/>
          <w:szCs w:val="24"/>
        </w:rPr>
        <w:t xml:space="preserve"> и т.д.) Широко применяются </w:t>
      </w:r>
      <w:r w:rsidRPr="004A015F">
        <w:rPr>
          <w:rFonts w:eastAsiaTheme="minorHAnsi"/>
          <w:sz w:val="24"/>
          <w:szCs w:val="24"/>
        </w:rPr>
        <w:t>интерактивные формы работы. Бол</w:t>
      </w:r>
      <w:r w:rsidR="006F31BA" w:rsidRPr="004A015F">
        <w:rPr>
          <w:rFonts w:eastAsiaTheme="minorHAnsi"/>
          <w:sz w:val="24"/>
          <w:szCs w:val="24"/>
        </w:rPr>
        <w:t xml:space="preserve">ьшинство педагогов предметников </w:t>
      </w:r>
      <w:r w:rsidRPr="004A015F">
        <w:rPr>
          <w:rFonts w:eastAsiaTheme="minorHAnsi"/>
          <w:sz w:val="24"/>
          <w:szCs w:val="24"/>
        </w:rPr>
        <w:t>подбирают методы обучения в соо</w:t>
      </w:r>
      <w:r w:rsidR="006F31BA" w:rsidRPr="004A015F">
        <w:rPr>
          <w:rFonts w:eastAsiaTheme="minorHAnsi"/>
          <w:sz w:val="24"/>
          <w:szCs w:val="24"/>
        </w:rPr>
        <w:t xml:space="preserve">тветствии с задачами уроков и в </w:t>
      </w:r>
      <w:r w:rsidRPr="004A015F">
        <w:rPr>
          <w:rFonts w:eastAsiaTheme="minorHAnsi"/>
          <w:sz w:val="24"/>
          <w:szCs w:val="24"/>
        </w:rPr>
        <w:t>зависимости от контингента обуч</w:t>
      </w:r>
      <w:r w:rsidR="006F31BA" w:rsidRPr="004A015F">
        <w:rPr>
          <w:rFonts w:eastAsiaTheme="minorHAnsi"/>
          <w:sz w:val="24"/>
          <w:szCs w:val="24"/>
        </w:rPr>
        <w:t xml:space="preserve">ающихся. Педагоги – предметники </w:t>
      </w:r>
      <w:r w:rsidRPr="004A015F">
        <w:rPr>
          <w:rFonts w:eastAsiaTheme="minorHAnsi"/>
          <w:sz w:val="24"/>
          <w:szCs w:val="24"/>
        </w:rPr>
        <w:t>включают в содержание уроков пр</w:t>
      </w:r>
      <w:r w:rsidR="006F31BA" w:rsidRPr="004A015F">
        <w:rPr>
          <w:rFonts w:eastAsiaTheme="minorHAnsi"/>
          <w:sz w:val="24"/>
          <w:szCs w:val="24"/>
        </w:rPr>
        <w:t xml:space="preserve">актико-ориентированные задания, </w:t>
      </w:r>
      <w:r w:rsidRPr="004A015F">
        <w:rPr>
          <w:rFonts w:eastAsiaTheme="minorHAnsi"/>
          <w:sz w:val="24"/>
          <w:szCs w:val="24"/>
        </w:rPr>
        <w:t>опирающиеся на личностные результаты,</w:t>
      </w:r>
      <w:r w:rsidR="006F31BA" w:rsidRPr="004A015F">
        <w:rPr>
          <w:rFonts w:eastAsiaTheme="minorHAnsi"/>
          <w:sz w:val="24"/>
          <w:szCs w:val="24"/>
        </w:rPr>
        <w:t xml:space="preserve"> побуждают школьников соблюдать </w:t>
      </w:r>
      <w:r w:rsidRPr="004A015F">
        <w:rPr>
          <w:rFonts w:eastAsiaTheme="minorHAnsi"/>
          <w:sz w:val="24"/>
          <w:szCs w:val="24"/>
        </w:rPr>
        <w:t xml:space="preserve">на уроке общепринятые нормы поведения, </w:t>
      </w:r>
      <w:proofErr w:type="gramStart"/>
      <w:r w:rsidR="006F31BA" w:rsidRPr="004A015F">
        <w:rPr>
          <w:rFonts w:eastAsiaTheme="minorHAnsi"/>
          <w:sz w:val="24"/>
          <w:szCs w:val="24"/>
        </w:rPr>
        <w:t>согласно Устава</w:t>
      </w:r>
      <w:proofErr w:type="gramEnd"/>
      <w:r w:rsidR="006F31BA" w:rsidRPr="004A015F">
        <w:rPr>
          <w:rFonts w:eastAsiaTheme="minorHAnsi"/>
          <w:sz w:val="24"/>
          <w:szCs w:val="24"/>
        </w:rPr>
        <w:t xml:space="preserve"> школы, Правилам </w:t>
      </w:r>
      <w:r w:rsidRPr="004A015F">
        <w:rPr>
          <w:rFonts w:eastAsiaTheme="minorHAnsi"/>
          <w:sz w:val="24"/>
          <w:szCs w:val="24"/>
        </w:rPr>
        <w:t>внутреннего распорядка школы.</w:t>
      </w:r>
    </w:p>
    <w:p w:rsidR="00BD4C6A" w:rsidRPr="004A015F" w:rsidRDefault="00BD4C6A" w:rsidP="00BD4C6A">
      <w:pPr>
        <w:widowControl/>
        <w:adjustRightInd w:val="0"/>
        <w:ind w:left="567"/>
        <w:jc w:val="both"/>
        <w:rPr>
          <w:rFonts w:eastAsiaTheme="minorHAnsi"/>
          <w:b/>
          <w:bCs/>
          <w:sz w:val="24"/>
          <w:szCs w:val="24"/>
        </w:rPr>
      </w:pPr>
      <w:r w:rsidRPr="004A015F">
        <w:rPr>
          <w:rFonts w:eastAsiaTheme="minorHAnsi"/>
          <w:b/>
          <w:bCs/>
          <w:sz w:val="24"/>
          <w:szCs w:val="24"/>
        </w:rPr>
        <w:t>Выводы:</w:t>
      </w:r>
    </w:p>
    <w:p w:rsidR="00BD4C6A" w:rsidRPr="004A015F" w:rsidRDefault="00BD4C6A" w:rsidP="006F31B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1. Уровень реализации воспитательно</w:t>
      </w:r>
      <w:r w:rsidR="006F31BA" w:rsidRPr="004A015F">
        <w:rPr>
          <w:rFonts w:eastAsiaTheme="minorHAnsi"/>
          <w:sz w:val="24"/>
          <w:szCs w:val="24"/>
        </w:rPr>
        <w:t xml:space="preserve">го потенциала школьных уроков </w:t>
      </w:r>
      <w:r w:rsidRPr="004A015F">
        <w:rPr>
          <w:rFonts w:eastAsiaTheme="minorHAnsi"/>
          <w:sz w:val="24"/>
          <w:szCs w:val="24"/>
        </w:rPr>
        <w:t>находится на достаточно хорошем уровне.</w:t>
      </w:r>
    </w:p>
    <w:p w:rsidR="00BD4C6A" w:rsidRPr="004A015F" w:rsidRDefault="00BD4C6A" w:rsidP="00BD4C6A">
      <w:pPr>
        <w:widowControl/>
        <w:adjustRightInd w:val="0"/>
        <w:ind w:left="567"/>
        <w:jc w:val="both"/>
        <w:rPr>
          <w:rFonts w:eastAsiaTheme="minorHAnsi"/>
          <w:b/>
          <w:bCs/>
          <w:sz w:val="24"/>
          <w:szCs w:val="24"/>
        </w:rPr>
      </w:pPr>
      <w:r w:rsidRPr="004A015F">
        <w:rPr>
          <w:rFonts w:eastAsiaTheme="minorHAnsi"/>
          <w:b/>
          <w:bCs/>
          <w:sz w:val="24"/>
          <w:szCs w:val="24"/>
        </w:rPr>
        <w:t>Рекомендации:</w:t>
      </w:r>
    </w:p>
    <w:p w:rsidR="00D26A29" w:rsidRPr="004A015F" w:rsidRDefault="00BD4C6A" w:rsidP="006F31B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1. Применять практико-ориентированный </w:t>
      </w:r>
      <w:r w:rsidR="006F31BA" w:rsidRPr="004A015F">
        <w:rPr>
          <w:rFonts w:eastAsiaTheme="minorHAnsi"/>
          <w:sz w:val="24"/>
          <w:szCs w:val="24"/>
        </w:rPr>
        <w:t xml:space="preserve">и интерактивный подходы в </w:t>
      </w:r>
      <w:r w:rsidRPr="004A015F">
        <w:rPr>
          <w:rFonts w:eastAsiaTheme="minorHAnsi"/>
          <w:sz w:val="24"/>
          <w:szCs w:val="24"/>
        </w:rPr>
        <w:t>организации мероприятий. Включить ак</w:t>
      </w:r>
      <w:r w:rsidR="006F31BA" w:rsidRPr="004A015F">
        <w:rPr>
          <w:rFonts w:eastAsiaTheme="minorHAnsi"/>
          <w:sz w:val="24"/>
          <w:szCs w:val="24"/>
        </w:rPr>
        <w:t xml:space="preserve">тивные формы работы: </w:t>
      </w:r>
      <w:r w:rsidRPr="004A015F">
        <w:rPr>
          <w:rFonts w:eastAsiaTheme="minorHAnsi"/>
          <w:sz w:val="24"/>
          <w:szCs w:val="24"/>
        </w:rPr>
        <w:t>занятия с элеме</w:t>
      </w:r>
      <w:r w:rsidR="006F31BA" w:rsidRPr="004A015F">
        <w:rPr>
          <w:rFonts w:eastAsiaTheme="minorHAnsi"/>
          <w:sz w:val="24"/>
          <w:szCs w:val="24"/>
        </w:rPr>
        <w:t xml:space="preserve">нтами тренинга, решение кейсов, </w:t>
      </w:r>
      <w:r w:rsidRPr="004A015F">
        <w:rPr>
          <w:rFonts w:eastAsiaTheme="minorHAnsi"/>
          <w:sz w:val="24"/>
          <w:szCs w:val="24"/>
        </w:rPr>
        <w:t xml:space="preserve">проигрывание игровых ситуаций и т.д. </w:t>
      </w:r>
    </w:p>
    <w:p w:rsidR="00BD4C6A" w:rsidRPr="004A015F" w:rsidRDefault="00BD4C6A" w:rsidP="006F31B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2. </w:t>
      </w:r>
      <w:r w:rsidR="006F31BA" w:rsidRPr="004A015F">
        <w:rPr>
          <w:rFonts w:eastAsiaTheme="minorHAnsi"/>
          <w:sz w:val="24"/>
          <w:szCs w:val="24"/>
        </w:rPr>
        <w:t xml:space="preserve">Поощрять активное участие детей </w:t>
      </w:r>
      <w:r w:rsidRPr="004A015F">
        <w:rPr>
          <w:rFonts w:eastAsiaTheme="minorHAnsi"/>
          <w:sz w:val="24"/>
          <w:szCs w:val="24"/>
        </w:rPr>
        <w:t>в олимпиадах и конкурсах по пре</w:t>
      </w:r>
      <w:r w:rsidR="006F31BA" w:rsidRPr="004A015F">
        <w:rPr>
          <w:rFonts w:eastAsiaTheme="minorHAnsi"/>
          <w:sz w:val="24"/>
          <w:szCs w:val="24"/>
        </w:rPr>
        <w:t xml:space="preserve">дметам, поддерживать инициативу </w:t>
      </w:r>
      <w:r w:rsidRPr="004A015F">
        <w:rPr>
          <w:rFonts w:eastAsiaTheme="minorHAnsi"/>
          <w:sz w:val="24"/>
          <w:szCs w:val="24"/>
        </w:rPr>
        <w:t>обучающихся, широко применять различные формы урока.</w:t>
      </w:r>
    </w:p>
    <w:p w:rsidR="00BD4C6A" w:rsidRPr="004A015F" w:rsidRDefault="00BD4C6A" w:rsidP="00BD4C6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3. Учителям при проведении уроков и взаимодействии с </w:t>
      </w:r>
      <w:proofErr w:type="gramStart"/>
      <w:r w:rsidRPr="004A015F">
        <w:rPr>
          <w:rFonts w:eastAsiaTheme="minorHAnsi"/>
          <w:sz w:val="24"/>
          <w:szCs w:val="24"/>
        </w:rPr>
        <w:t>обучающимися</w:t>
      </w:r>
      <w:proofErr w:type="gramEnd"/>
      <w:r w:rsidRPr="004A015F">
        <w:rPr>
          <w:rFonts w:eastAsiaTheme="minorHAnsi"/>
          <w:sz w:val="24"/>
          <w:szCs w:val="24"/>
        </w:rPr>
        <w:t>:</w:t>
      </w:r>
    </w:p>
    <w:p w:rsidR="00BD4C6A" w:rsidRPr="004A015F" w:rsidRDefault="00BD4C6A" w:rsidP="006F31B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 побуждать задумываться обучаю</w:t>
      </w:r>
      <w:r w:rsidR="006F31BA" w:rsidRPr="004A015F">
        <w:rPr>
          <w:rFonts w:eastAsiaTheme="minorHAnsi"/>
          <w:sz w:val="24"/>
          <w:szCs w:val="24"/>
        </w:rPr>
        <w:t xml:space="preserve">щихся о ценностях, нравственных </w:t>
      </w:r>
      <w:r w:rsidRPr="004A015F">
        <w:rPr>
          <w:rFonts w:eastAsiaTheme="minorHAnsi"/>
          <w:sz w:val="24"/>
          <w:szCs w:val="24"/>
        </w:rPr>
        <w:t>вопросах, жизненных проблемах;</w:t>
      </w:r>
    </w:p>
    <w:p w:rsidR="00BD4C6A" w:rsidRPr="004A015F" w:rsidRDefault="00BD4C6A" w:rsidP="006F31B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 выстраивать эффективную коммуникац</w:t>
      </w:r>
      <w:r w:rsidR="006F31BA" w:rsidRPr="004A015F">
        <w:rPr>
          <w:rFonts w:eastAsiaTheme="minorHAnsi"/>
          <w:sz w:val="24"/>
          <w:szCs w:val="24"/>
        </w:rPr>
        <w:t xml:space="preserve">ию с </w:t>
      </w:r>
      <w:proofErr w:type="gramStart"/>
      <w:r w:rsidR="006F31BA" w:rsidRPr="004A015F">
        <w:rPr>
          <w:rFonts w:eastAsiaTheme="minorHAnsi"/>
          <w:sz w:val="24"/>
          <w:szCs w:val="24"/>
        </w:rPr>
        <w:t>обучающимися</w:t>
      </w:r>
      <w:proofErr w:type="gramEnd"/>
      <w:r w:rsidR="006F31BA" w:rsidRPr="004A015F">
        <w:rPr>
          <w:rFonts w:eastAsiaTheme="minorHAnsi"/>
          <w:sz w:val="24"/>
          <w:szCs w:val="24"/>
        </w:rPr>
        <w:t xml:space="preserve">, не допускать </w:t>
      </w:r>
      <w:r w:rsidRPr="004A015F">
        <w:rPr>
          <w:rFonts w:eastAsiaTheme="minorHAnsi"/>
          <w:sz w:val="24"/>
          <w:szCs w:val="24"/>
        </w:rPr>
        <w:t>оскорблений и унижений обучающихся, а также возникнов</w:t>
      </w:r>
      <w:r w:rsidR="006F31BA" w:rsidRPr="004A015F">
        <w:rPr>
          <w:rFonts w:eastAsiaTheme="minorHAnsi"/>
          <w:sz w:val="24"/>
          <w:szCs w:val="24"/>
        </w:rPr>
        <w:t xml:space="preserve">ения </w:t>
      </w:r>
      <w:r w:rsidRPr="004A015F">
        <w:rPr>
          <w:rFonts w:eastAsiaTheme="minorHAnsi"/>
          <w:sz w:val="24"/>
          <w:szCs w:val="24"/>
        </w:rPr>
        <w:t>конфликтных ситуаций.</w:t>
      </w:r>
    </w:p>
    <w:p w:rsidR="00BD4C6A" w:rsidRPr="004A015F" w:rsidRDefault="00BD4C6A" w:rsidP="006F31B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4. Организовать сопровождение учителе</w:t>
      </w:r>
      <w:r w:rsidR="006F31BA" w:rsidRPr="004A015F">
        <w:rPr>
          <w:rFonts w:eastAsiaTheme="minorHAnsi"/>
          <w:sz w:val="24"/>
          <w:szCs w:val="24"/>
        </w:rPr>
        <w:t xml:space="preserve">й-предметников в части усиления </w:t>
      </w:r>
      <w:r w:rsidRPr="004A015F">
        <w:rPr>
          <w:rFonts w:eastAsiaTheme="minorHAnsi"/>
          <w:sz w:val="24"/>
          <w:szCs w:val="24"/>
        </w:rPr>
        <w:t>воспитательного потенциала урока: консультации, посещение уроков.</w:t>
      </w:r>
    </w:p>
    <w:p w:rsidR="00EF65CC" w:rsidRPr="004A015F" w:rsidRDefault="00EF65CC" w:rsidP="006F31B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</w:p>
    <w:p w:rsidR="00BD4C6A" w:rsidRPr="004A015F" w:rsidRDefault="00BD4C6A" w:rsidP="00E27141">
      <w:pPr>
        <w:widowControl/>
        <w:adjustRightInd w:val="0"/>
        <w:ind w:left="567"/>
        <w:jc w:val="center"/>
        <w:rPr>
          <w:rFonts w:eastAsiaTheme="minorHAnsi"/>
          <w:b/>
          <w:bCs/>
          <w:sz w:val="24"/>
          <w:szCs w:val="24"/>
        </w:rPr>
      </w:pPr>
      <w:r w:rsidRPr="004A015F">
        <w:rPr>
          <w:rFonts w:eastAsiaTheme="minorHAnsi"/>
          <w:b/>
          <w:bCs/>
          <w:sz w:val="24"/>
          <w:szCs w:val="24"/>
        </w:rPr>
        <w:t>М</w:t>
      </w:r>
      <w:r w:rsidR="003C5F8F" w:rsidRPr="004A015F">
        <w:rPr>
          <w:rFonts w:eastAsiaTheme="minorHAnsi"/>
          <w:b/>
          <w:bCs/>
          <w:sz w:val="24"/>
          <w:szCs w:val="24"/>
        </w:rPr>
        <w:t>ОДУЛЬ</w:t>
      </w:r>
      <w:r w:rsidRPr="004A015F">
        <w:rPr>
          <w:rFonts w:eastAsiaTheme="minorHAnsi"/>
          <w:b/>
          <w:bCs/>
          <w:sz w:val="24"/>
          <w:szCs w:val="24"/>
        </w:rPr>
        <w:t xml:space="preserve"> «В</w:t>
      </w:r>
      <w:r w:rsidR="003C5F8F" w:rsidRPr="004A015F">
        <w:rPr>
          <w:rFonts w:eastAsiaTheme="minorHAnsi"/>
          <w:b/>
          <w:bCs/>
          <w:sz w:val="24"/>
          <w:szCs w:val="24"/>
        </w:rPr>
        <w:t>НЕУРОЧНАЯ ДЕЯТЕЛЬНОСТЬ</w:t>
      </w:r>
      <w:r w:rsidRPr="004A015F">
        <w:rPr>
          <w:rFonts w:eastAsiaTheme="minorHAnsi"/>
          <w:b/>
          <w:bCs/>
          <w:sz w:val="24"/>
          <w:szCs w:val="24"/>
        </w:rPr>
        <w:t>»</w:t>
      </w:r>
    </w:p>
    <w:p w:rsidR="00BD4C6A" w:rsidRPr="004A015F" w:rsidRDefault="00BD4C6A" w:rsidP="00B363C8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Организация внеурочной деятельности соответствует требован</w:t>
      </w:r>
      <w:r w:rsidR="006F31BA" w:rsidRPr="004A015F">
        <w:rPr>
          <w:rFonts w:eastAsiaTheme="minorHAnsi"/>
          <w:sz w:val="24"/>
          <w:szCs w:val="24"/>
        </w:rPr>
        <w:t xml:space="preserve">иям </w:t>
      </w:r>
      <w:r w:rsidRPr="004A015F">
        <w:rPr>
          <w:rFonts w:eastAsiaTheme="minorHAnsi"/>
          <w:sz w:val="24"/>
          <w:szCs w:val="24"/>
        </w:rPr>
        <w:t>ФГОС всех уровней общего образова</w:t>
      </w:r>
      <w:r w:rsidR="006F31BA" w:rsidRPr="004A015F">
        <w:rPr>
          <w:rFonts w:eastAsiaTheme="minorHAnsi"/>
          <w:sz w:val="24"/>
          <w:szCs w:val="24"/>
        </w:rPr>
        <w:t xml:space="preserve">ния. Структура рабочих программ </w:t>
      </w:r>
      <w:r w:rsidRPr="004A015F">
        <w:rPr>
          <w:rFonts w:eastAsiaTheme="minorHAnsi"/>
          <w:sz w:val="24"/>
          <w:szCs w:val="24"/>
        </w:rPr>
        <w:t>внеурочной деятельности соответствует тре</w:t>
      </w:r>
      <w:r w:rsidR="006F31BA" w:rsidRPr="004A015F">
        <w:rPr>
          <w:rFonts w:eastAsiaTheme="minorHAnsi"/>
          <w:sz w:val="24"/>
          <w:szCs w:val="24"/>
        </w:rPr>
        <w:t xml:space="preserve">бованиям стандартов к структуре </w:t>
      </w:r>
      <w:r w:rsidRPr="004A015F">
        <w:rPr>
          <w:rFonts w:eastAsiaTheme="minorHAnsi"/>
          <w:sz w:val="24"/>
          <w:szCs w:val="24"/>
        </w:rPr>
        <w:t>рабочих программ внеурочной деятельности.</w:t>
      </w:r>
    </w:p>
    <w:p w:rsidR="00BD4C6A" w:rsidRPr="004A015F" w:rsidRDefault="00BD4C6A" w:rsidP="00B363C8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lastRenderedPageBreak/>
        <w:t>С 1 сентября 2024 года продолж</w:t>
      </w:r>
      <w:r w:rsidR="006F31BA" w:rsidRPr="004A015F">
        <w:rPr>
          <w:rFonts w:eastAsiaTheme="minorHAnsi"/>
          <w:sz w:val="24"/>
          <w:szCs w:val="24"/>
        </w:rPr>
        <w:t>ены еженедельные информационно-</w:t>
      </w:r>
      <w:r w:rsidRPr="004A015F">
        <w:rPr>
          <w:rFonts w:eastAsiaTheme="minorHAnsi"/>
          <w:sz w:val="24"/>
          <w:szCs w:val="24"/>
        </w:rPr>
        <w:t>просветительские занятия патриотическо</w:t>
      </w:r>
      <w:r w:rsidR="006F31BA" w:rsidRPr="004A015F">
        <w:rPr>
          <w:rFonts w:eastAsiaTheme="minorHAnsi"/>
          <w:sz w:val="24"/>
          <w:szCs w:val="24"/>
        </w:rPr>
        <w:t xml:space="preserve">й, нравственной и экологической </w:t>
      </w:r>
      <w:r w:rsidRPr="004A015F">
        <w:rPr>
          <w:rFonts w:eastAsiaTheme="minorHAnsi"/>
          <w:sz w:val="24"/>
          <w:szCs w:val="24"/>
        </w:rPr>
        <w:t xml:space="preserve">направленности «Разговоры о </w:t>
      </w:r>
      <w:proofErr w:type="gramStart"/>
      <w:r w:rsidRPr="004A015F">
        <w:rPr>
          <w:rFonts w:eastAsiaTheme="minorHAnsi"/>
          <w:sz w:val="24"/>
          <w:szCs w:val="24"/>
        </w:rPr>
        <w:t>важном</w:t>
      </w:r>
      <w:proofErr w:type="gramEnd"/>
      <w:r w:rsidRPr="004A015F">
        <w:rPr>
          <w:rFonts w:eastAsiaTheme="minorHAnsi"/>
          <w:sz w:val="24"/>
          <w:szCs w:val="24"/>
        </w:rPr>
        <w:t xml:space="preserve">». </w:t>
      </w:r>
      <w:proofErr w:type="gramStart"/>
      <w:r w:rsidR="006F31BA" w:rsidRPr="004A015F">
        <w:rPr>
          <w:rFonts w:eastAsiaTheme="minorHAnsi"/>
          <w:sz w:val="24"/>
          <w:szCs w:val="24"/>
        </w:rPr>
        <w:t xml:space="preserve">Внеурочные занятия «Разговоры о </w:t>
      </w:r>
      <w:r w:rsidRPr="004A015F">
        <w:rPr>
          <w:rFonts w:eastAsiaTheme="minorHAnsi"/>
          <w:sz w:val="24"/>
          <w:szCs w:val="24"/>
        </w:rPr>
        <w:t>важном» были включены в планы внеурочной деятельности всех уровней</w:t>
      </w:r>
      <w:r w:rsidR="00B363C8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образования в объеме 34 часов.</w:t>
      </w:r>
      <w:proofErr w:type="gramEnd"/>
    </w:p>
    <w:p w:rsidR="00BD4C6A" w:rsidRPr="004A015F" w:rsidRDefault="00BD4C6A" w:rsidP="00B363C8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На основе примерной программы</w:t>
      </w:r>
      <w:r w:rsidR="00B363C8" w:rsidRPr="004A015F">
        <w:rPr>
          <w:rFonts w:eastAsiaTheme="minorHAnsi"/>
          <w:sz w:val="24"/>
          <w:szCs w:val="24"/>
        </w:rPr>
        <w:t xml:space="preserve"> курса «Разговоры о </w:t>
      </w:r>
      <w:proofErr w:type="gramStart"/>
      <w:r w:rsidR="00B363C8" w:rsidRPr="004A015F">
        <w:rPr>
          <w:rFonts w:eastAsiaTheme="minorHAnsi"/>
          <w:sz w:val="24"/>
          <w:szCs w:val="24"/>
        </w:rPr>
        <w:t>важном</w:t>
      </w:r>
      <w:proofErr w:type="gramEnd"/>
      <w:r w:rsidR="00B363C8" w:rsidRPr="004A015F">
        <w:rPr>
          <w:rFonts w:eastAsiaTheme="minorHAnsi"/>
          <w:sz w:val="24"/>
          <w:szCs w:val="24"/>
        </w:rPr>
        <w:t xml:space="preserve">», </w:t>
      </w:r>
      <w:r w:rsidRPr="004A015F">
        <w:rPr>
          <w:rFonts w:eastAsiaTheme="minorHAnsi"/>
          <w:sz w:val="24"/>
          <w:szCs w:val="24"/>
        </w:rPr>
        <w:t>одобренной решением ФУМО (прото</w:t>
      </w:r>
      <w:r w:rsidR="00B363C8" w:rsidRPr="004A015F">
        <w:rPr>
          <w:rFonts w:eastAsiaTheme="minorHAnsi"/>
          <w:sz w:val="24"/>
          <w:szCs w:val="24"/>
        </w:rPr>
        <w:t xml:space="preserve">кол от 15.09.2022 № 6/22), были </w:t>
      </w:r>
      <w:r w:rsidRPr="004A015F">
        <w:rPr>
          <w:rFonts w:eastAsiaTheme="minorHAnsi"/>
          <w:sz w:val="24"/>
          <w:szCs w:val="24"/>
        </w:rPr>
        <w:t>разработаны рабочие программы внеурочных занятий «Разговоры о важном».</w:t>
      </w:r>
    </w:p>
    <w:p w:rsidR="00BD4C6A" w:rsidRPr="004A015F" w:rsidRDefault="00BD4C6A" w:rsidP="00B363C8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Внеурочные занятия «Разговоры о </w:t>
      </w:r>
      <w:proofErr w:type="gramStart"/>
      <w:r w:rsidRPr="004A015F">
        <w:rPr>
          <w:rFonts w:eastAsiaTheme="minorHAnsi"/>
          <w:sz w:val="24"/>
          <w:szCs w:val="24"/>
        </w:rPr>
        <w:t>важном</w:t>
      </w:r>
      <w:proofErr w:type="gramEnd"/>
      <w:r w:rsidRPr="004A015F">
        <w:rPr>
          <w:rFonts w:eastAsiaTheme="minorHAnsi"/>
          <w:sz w:val="24"/>
          <w:szCs w:val="24"/>
        </w:rPr>
        <w:t>» внесены в расписание и</w:t>
      </w:r>
      <w:r w:rsidR="00B363C8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проводятся по понедельникам первым уро</w:t>
      </w:r>
      <w:r w:rsidR="00B363C8" w:rsidRPr="004A015F">
        <w:rPr>
          <w:rFonts w:eastAsiaTheme="minorHAnsi"/>
          <w:sz w:val="24"/>
          <w:szCs w:val="24"/>
        </w:rPr>
        <w:t xml:space="preserve">ком еженедельно. Ответственными </w:t>
      </w:r>
      <w:r w:rsidRPr="004A015F">
        <w:rPr>
          <w:rFonts w:eastAsiaTheme="minorHAnsi"/>
          <w:sz w:val="24"/>
          <w:szCs w:val="24"/>
        </w:rPr>
        <w:t>за организацию и проведение внеурочн</w:t>
      </w:r>
      <w:r w:rsidR="00B363C8" w:rsidRPr="004A015F">
        <w:rPr>
          <w:rFonts w:eastAsiaTheme="minorHAnsi"/>
          <w:sz w:val="24"/>
          <w:szCs w:val="24"/>
        </w:rPr>
        <w:t xml:space="preserve">ых занятий «Разговоры о </w:t>
      </w:r>
      <w:proofErr w:type="gramStart"/>
      <w:r w:rsidR="00B363C8" w:rsidRPr="004A015F">
        <w:rPr>
          <w:rFonts w:eastAsiaTheme="minorHAnsi"/>
          <w:sz w:val="24"/>
          <w:szCs w:val="24"/>
        </w:rPr>
        <w:t>важном</w:t>
      </w:r>
      <w:proofErr w:type="gramEnd"/>
      <w:r w:rsidR="00B363C8" w:rsidRPr="004A015F">
        <w:rPr>
          <w:rFonts w:eastAsiaTheme="minorHAnsi"/>
          <w:sz w:val="24"/>
          <w:szCs w:val="24"/>
        </w:rPr>
        <w:t>»</w:t>
      </w:r>
      <w:r w:rsidR="00233AA4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являются классные руководители.</w:t>
      </w:r>
    </w:p>
    <w:p w:rsidR="00BD4C6A" w:rsidRPr="004A015F" w:rsidRDefault="00BD4C6A" w:rsidP="003019D5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Внеурочные занятия «Разговоры о </w:t>
      </w:r>
      <w:proofErr w:type="gramStart"/>
      <w:r w:rsidRPr="004A015F">
        <w:rPr>
          <w:rFonts w:eastAsiaTheme="minorHAnsi"/>
          <w:sz w:val="24"/>
          <w:szCs w:val="24"/>
        </w:rPr>
        <w:t>важном</w:t>
      </w:r>
      <w:proofErr w:type="gramEnd"/>
      <w:r w:rsidRPr="004A015F">
        <w:rPr>
          <w:rFonts w:eastAsiaTheme="minorHAnsi"/>
          <w:sz w:val="24"/>
          <w:szCs w:val="24"/>
        </w:rPr>
        <w:t>» в 1–11-х классах:</w:t>
      </w:r>
    </w:p>
    <w:p w:rsidR="00BD4C6A" w:rsidRPr="004A015F" w:rsidRDefault="00BD4C6A" w:rsidP="00BD4C6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• фактически </w:t>
      </w:r>
      <w:proofErr w:type="gramStart"/>
      <w:r w:rsidRPr="004A015F">
        <w:rPr>
          <w:rFonts w:eastAsiaTheme="minorHAnsi"/>
          <w:sz w:val="24"/>
          <w:szCs w:val="24"/>
        </w:rPr>
        <w:t>проведены</w:t>
      </w:r>
      <w:proofErr w:type="gramEnd"/>
      <w:r w:rsidRPr="004A015F">
        <w:rPr>
          <w:rFonts w:eastAsiaTheme="minorHAnsi"/>
          <w:sz w:val="24"/>
          <w:szCs w:val="24"/>
        </w:rPr>
        <w:t xml:space="preserve"> в соответствии с расписанием;</w:t>
      </w:r>
    </w:p>
    <w:p w:rsidR="00BD4C6A" w:rsidRPr="004A015F" w:rsidRDefault="00BD4C6A" w:rsidP="00BD4C6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• темы занятий соответствуют тематическим планам </w:t>
      </w:r>
      <w:proofErr w:type="spellStart"/>
      <w:r w:rsidRPr="004A015F">
        <w:rPr>
          <w:rFonts w:eastAsiaTheme="minorHAnsi"/>
          <w:sz w:val="24"/>
          <w:szCs w:val="24"/>
        </w:rPr>
        <w:t>Минпросвещения</w:t>
      </w:r>
      <w:proofErr w:type="spellEnd"/>
      <w:r w:rsidRPr="004A015F">
        <w:rPr>
          <w:rFonts w:eastAsiaTheme="minorHAnsi"/>
          <w:sz w:val="24"/>
          <w:szCs w:val="24"/>
        </w:rPr>
        <w:t>;</w:t>
      </w:r>
    </w:p>
    <w:p w:rsidR="00BD4C6A" w:rsidRPr="004A015F" w:rsidRDefault="00BD4C6A" w:rsidP="00BD4C6A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• формы проведения занятий соответствуют </w:t>
      </w:r>
      <w:proofErr w:type="gramStart"/>
      <w:r w:rsidRPr="004A015F">
        <w:rPr>
          <w:rFonts w:eastAsiaTheme="minorHAnsi"/>
          <w:sz w:val="24"/>
          <w:szCs w:val="24"/>
        </w:rPr>
        <w:t>рекомендованным</w:t>
      </w:r>
      <w:proofErr w:type="gramEnd"/>
      <w:r w:rsidRPr="004A015F">
        <w:rPr>
          <w:rFonts w:eastAsiaTheme="minorHAnsi"/>
          <w:sz w:val="24"/>
          <w:szCs w:val="24"/>
        </w:rPr>
        <w:t>.</w:t>
      </w:r>
    </w:p>
    <w:p w:rsidR="00BD4C6A" w:rsidRPr="004A015F" w:rsidRDefault="00BD4C6A" w:rsidP="003019D5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С 1 сентября 2023 года в планы </w:t>
      </w:r>
      <w:r w:rsidR="00B363C8" w:rsidRPr="004A015F">
        <w:rPr>
          <w:rFonts w:eastAsiaTheme="minorHAnsi"/>
          <w:sz w:val="24"/>
          <w:szCs w:val="24"/>
        </w:rPr>
        <w:t xml:space="preserve">внеурочной деятельности ООП ООО </w:t>
      </w:r>
      <w:r w:rsidRPr="004A015F">
        <w:rPr>
          <w:rFonts w:eastAsiaTheme="minorHAnsi"/>
          <w:sz w:val="24"/>
          <w:szCs w:val="24"/>
        </w:rPr>
        <w:t xml:space="preserve">включено </w:t>
      </w:r>
      <w:proofErr w:type="spellStart"/>
      <w:r w:rsidRPr="004A015F">
        <w:rPr>
          <w:rFonts w:eastAsiaTheme="minorHAnsi"/>
          <w:sz w:val="24"/>
          <w:szCs w:val="24"/>
        </w:rPr>
        <w:t>профориентационное</w:t>
      </w:r>
      <w:proofErr w:type="spellEnd"/>
      <w:r w:rsidRPr="004A015F">
        <w:rPr>
          <w:rFonts w:eastAsiaTheme="minorHAnsi"/>
          <w:sz w:val="24"/>
          <w:szCs w:val="24"/>
        </w:rPr>
        <w:t xml:space="preserve"> в</w:t>
      </w:r>
      <w:r w:rsidR="00B363C8" w:rsidRPr="004A015F">
        <w:rPr>
          <w:rFonts w:eastAsiaTheme="minorHAnsi"/>
          <w:sz w:val="24"/>
          <w:szCs w:val="24"/>
        </w:rPr>
        <w:t xml:space="preserve">неурочное занятие «Россия – мои </w:t>
      </w:r>
      <w:r w:rsidRPr="004A015F">
        <w:rPr>
          <w:rFonts w:eastAsiaTheme="minorHAnsi"/>
          <w:sz w:val="24"/>
          <w:szCs w:val="24"/>
        </w:rPr>
        <w:t>горизонты»</w:t>
      </w:r>
      <w:r w:rsidR="0007696A" w:rsidRPr="004A015F">
        <w:rPr>
          <w:rFonts w:eastAsiaTheme="minorHAnsi"/>
          <w:sz w:val="24"/>
          <w:szCs w:val="24"/>
        </w:rPr>
        <w:t xml:space="preserve"> в 6-9 классах, </w:t>
      </w:r>
      <w:r w:rsidR="0007696A" w:rsidRPr="004A015F">
        <w:rPr>
          <w:iCs/>
          <w:spacing w:val="-2"/>
          <w:w w:val="110"/>
          <w:sz w:val="24"/>
          <w:szCs w:val="24"/>
        </w:rPr>
        <w:t>«Я, ты, он, она – вместе целая страна» 5 классах, «Орлята России» 1-4 классах</w:t>
      </w:r>
      <w:r w:rsidRPr="004A015F">
        <w:rPr>
          <w:rFonts w:eastAsiaTheme="minorHAnsi"/>
          <w:sz w:val="24"/>
          <w:szCs w:val="24"/>
        </w:rPr>
        <w:t xml:space="preserve">. Занятия проводятся в </w:t>
      </w:r>
      <w:r w:rsidR="00D04F6B" w:rsidRPr="004A015F">
        <w:rPr>
          <w:rFonts w:eastAsiaTheme="minorHAnsi"/>
          <w:sz w:val="24"/>
          <w:szCs w:val="24"/>
        </w:rPr>
        <w:t xml:space="preserve">четверг </w:t>
      </w:r>
      <w:r w:rsidRPr="004A015F">
        <w:rPr>
          <w:rFonts w:eastAsiaTheme="minorHAnsi"/>
          <w:sz w:val="24"/>
          <w:szCs w:val="24"/>
        </w:rPr>
        <w:t xml:space="preserve"> по 1 часу в неделю.</w:t>
      </w:r>
    </w:p>
    <w:p w:rsidR="00BD4C6A" w:rsidRPr="004A015F" w:rsidRDefault="00BD4C6A" w:rsidP="009F3D33">
      <w:pPr>
        <w:ind w:left="567" w:firstLine="567"/>
        <w:jc w:val="both"/>
        <w:rPr>
          <w:b/>
          <w:bCs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Программы внеурочной деятель</w:t>
      </w:r>
      <w:r w:rsidR="00B363C8" w:rsidRPr="004A015F">
        <w:rPr>
          <w:rFonts w:eastAsiaTheme="minorHAnsi"/>
          <w:sz w:val="24"/>
          <w:szCs w:val="24"/>
        </w:rPr>
        <w:t xml:space="preserve">ности в 2024-2025 учебном году: </w:t>
      </w:r>
      <w:proofErr w:type="gramStart"/>
      <w:r w:rsidRPr="004A015F">
        <w:rPr>
          <w:rFonts w:eastAsiaTheme="minorHAnsi"/>
          <w:sz w:val="24"/>
          <w:szCs w:val="24"/>
        </w:rPr>
        <w:t>«Разговоры о Важном», «Россия – мои горизонты», «Орлята России», «</w:t>
      </w:r>
      <w:proofErr w:type="spellStart"/>
      <w:r w:rsidRPr="004A015F">
        <w:rPr>
          <w:rFonts w:eastAsiaTheme="minorHAnsi"/>
          <w:sz w:val="24"/>
          <w:szCs w:val="24"/>
        </w:rPr>
        <w:t>Семьеведение</w:t>
      </w:r>
      <w:proofErr w:type="spellEnd"/>
      <w:r w:rsidRPr="004A015F">
        <w:rPr>
          <w:rFonts w:eastAsiaTheme="minorHAnsi"/>
          <w:sz w:val="24"/>
          <w:szCs w:val="24"/>
        </w:rPr>
        <w:t>», «Спортивные</w:t>
      </w:r>
      <w:r w:rsidR="00B363C8" w:rsidRPr="004A015F">
        <w:rPr>
          <w:rFonts w:eastAsiaTheme="minorHAnsi"/>
          <w:sz w:val="24"/>
          <w:szCs w:val="24"/>
        </w:rPr>
        <w:t xml:space="preserve"> игры», </w:t>
      </w:r>
      <w:r w:rsidR="007357E0" w:rsidRPr="004A015F">
        <w:rPr>
          <w:rFonts w:eastAsiaTheme="minorHAnsi"/>
          <w:sz w:val="24"/>
          <w:szCs w:val="24"/>
        </w:rPr>
        <w:t>«</w:t>
      </w:r>
      <w:proofErr w:type="spellStart"/>
      <w:r w:rsidR="007357E0" w:rsidRPr="004A015F">
        <w:rPr>
          <w:rFonts w:eastAsiaTheme="minorHAnsi"/>
          <w:sz w:val="24"/>
          <w:szCs w:val="24"/>
        </w:rPr>
        <w:t>Улусчу</w:t>
      </w:r>
      <w:proofErr w:type="spellEnd"/>
      <w:r w:rsidR="007357E0" w:rsidRPr="004A015F">
        <w:rPr>
          <w:rFonts w:eastAsiaTheme="minorHAnsi"/>
          <w:sz w:val="24"/>
          <w:szCs w:val="24"/>
        </w:rPr>
        <w:t xml:space="preserve"> </w:t>
      </w:r>
      <w:proofErr w:type="spellStart"/>
      <w:r w:rsidR="007357E0" w:rsidRPr="004A015F">
        <w:rPr>
          <w:rFonts w:eastAsiaTheme="minorHAnsi"/>
          <w:sz w:val="24"/>
          <w:szCs w:val="24"/>
        </w:rPr>
        <w:t>ужурлар</w:t>
      </w:r>
      <w:proofErr w:type="spellEnd"/>
      <w:r w:rsidR="007357E0" w:rsidRPr="004A015F">
        <w:rPr>
          <w:rFonts w:eastAsiaTheme="minorHAnsi"/>
          <w:sz w:val="24"/>
          <w:szCs w:val="24"/>
        </w:rPr>
        <w:t xml:space="preserve">», </w:t>
      </w:r>
      <w:r w:rsidR="00833A26" w:rsidRPr="004A015F">
        <w:rPr>
          <w:rFonts w:eastAsiaTheme="minorHAnsi"/>
          <w:sz w:val="24"/>
          <w:szCs w:val="24"/>
        </w:rPr>
        <w:t>«</w:t>
      </w:r>
      <w:proofErr w:type="spellStart"/>
      <w:r w:rsidR="00833A26" w:rsidRPr="004A015F">
        <w:rPr>
          <w:rFonts w:eastAsiaTheme="minorHAnsi"/>
          <w:sz w:val="24"/>
          <w:szCs w:val="24"/>
        </w:rPr>
        <w:t>Кыстың</w:t>
      </w:r>
      <w:proofErr w:type="spellEnd"/>
      <w:r w:rsidR="00833A26" w:rsidRPr="004A015F">
        <w:rPr>
          <w:rFonts w:eastAsiaTheme="minorHAnsi"/>
          <w:sz w:val="24"/>
          <w:szCs w:val="24"/>
        </w:rPr>
        <w:t xml:space="preserve"> </w:t>
      </w:r>
      <w:proofErr w:type="spellStart"/>
      <w:r w:rsidR="00833A26" w:rsidRPr="004A015F">
        <w:rPr>
          <w:rFonts w:eastAsiaTheme="minorHAnsi"/>
          <w:sz w:val="24"/>
          <w:szCs w:val="24"/>
        </w:rPr>
        <w:t>бүдүжү</w:t>
      </w:r>
      <w:proofErr w:type="spellEnd"/>
      <w:r w:rsidR="00833A26" w:rsidRPr="004A015F">
        <w:rPr>
          <w:rFonts w:eastAsiaTheme="minorHAnsi"/>
          <w:sz w:val="24"/>
          <w:szCs w:val="24"/>
        </w:rPr>
        <w:t>»</w:t>
      </w:r>
      <w:r w:rsidR="00AC26FA" w:rsidRPr="004A015F">
        <w:rPr>
          <w:b/>
          <w:bCs/>
          <w:sz w:val="24"/>
          <w:szCs w:val="24"/>
        </w:rPr>
        <w:t xml:space="preserve"> (</w:t>
      </w:r>
      <w:r w:rsidR="00AC26FA" w:rsidRPr="004A015F">
        <w:rPr>
          <w:bCs/>
          <w:sz w:val="24"/>
          <w:szCs w:val="24"/>
        </w:rPr>
        <w:t>Девичья нравственность)</w:t>
      </w:r>
      <w:r w:rsidR="00833A26" w:rsidRPr="004A015F">
        <w:rPr>
          <w:rFonts w:eastAsiaTheme="minorHAnsi"/>
          <w:sz w:val="24"/>
          <w:szCs w:val="24"/>
        </w:rPr>
        <w:t>,</w:t>
      </w:r>
      <w:r w:rsidR="009F3D33" w:rsidRPr="004A015F">
        <w:rPr>
          <w:b/>
          <w:bCs/>
          <w:sz w:val="24"/>
          <w:szCs w:val="24"/>
        </w:rPr>
        <w:t xml:space="preserve"> </w:t>
      </w:r>
      <w:r w:rsidR="009F3D33" w:rsidRPr="004A015F">
        <w:rPr>
          <w:bCs/>
          <w:sz w:val="24"/>
          <w:szCs w:val="24"/>
        </w:rPr>
        <w:t xml:space="preserve">«Эр </w:t>
      </w:r>
      <w:proofErr w:type="spellStart"/>
      <w:r w:rsidR="009F3D33" w:rsidRPr="004A015F">
        <w:rPr>
          <w:bCs/>
          <w:sz w:val="24"/>
          <w:szCs w:val="24"/>
        </w:rPr>
        <w:t>чол</w:t>
      </w:r>
      <w:proofErr w:type="spellEnd"/>
      <w:r w:rsidR="009F3D33" w:rsidRPr="004A015F">
        <w:rPr>
          <w:bCs/>
          <w:sz w:val="24"/>
          <w:szCs w:val="24"/>
        </w:rPr>
        <w:t>» (Путь мужчины), «Семейная педагогика: традиционное воспитание тувинцев»</w:t>
      </w:r>
      <w:r w:rsidR="009F3D33" w:rsidRPr="004A015F">
        <w:rPr>
          <w:sz w:val="24"/>
          <w:szCs w:val="24"/>
        </w:rPr>
        <w:t xml:space="preserve"> </w:t>
      </w:r>
      <w:r w:rsidR="000C3D3D" w:rsidRPr="004A015F">
        <w:rPr>
          <w:sz w:val="24"/>
          <w:szCs w:val="24"/>
        </w:rPr>
        <w:t>«Народоведение» (</w:t>
      </w:r>
      <w:proofErr w:type="spellStart"/>
      <w:r w:rsidR="000C3D3D" w:rsidRPr="004A015F">
        <w:rPr>
          <w:sz w:val="24"/>
          <w:szCs w:val="24"/>
        </w:rPr>
        <w:t>Улусчу</w:t>
      </w:r>
      <w:proofErr w:type="spellEnd"/>
      <w:r w:rsidR="000C3D3D" w:rsidRPr="004A015F">
        <w:rPr>
          <w:sz w:val="24"/>
          <w:szCs w:val="24"/>
        </w:rPr>
        <w:t xml:space="preserve"> </w:t>
      </w:r>
      <w:proofErr w:type="spellStart"/>
      <w:r w:rsidR="000C3D3D" w:rsidRPr="004A015F">
        <w:rPr>
          <w:sz w:val="24"/>
          <w:szCs w:val="24"/>
        </w:rPr>
        <w:t>ужурлар</w:t>
      </w:r>
      <w:proofErr w:type="spellEnd"/>
      <w:r w:rsidR="000C3D3D" w:rsidRPr="004A015F">
        <w:rPr>
          <w:sz w:val="24"/>
          <w:szCs w:val="24"/>
        </w:rPr>
        <w:t xml:space="preserve">), </w:t>
      </w:r>
      <w:r w:rsidR="00AC26FA" w:rsidRPr="004A015F">
        <w:rPr>
          <w:sz w:val="24"/>
          <w:szCs w:val="24"/>
        </w:rPr>
        <w:t>«Шахматы»,</w:t>
      </w:r>
      <w:r w:rsidR="00AC26FA" w:rsidRPr="004A015F">
        <w:rPr>
          <w:rFonts w:eastAsiaTheme="minorHAnsi"/>
          <w:color w:val="FF0000"/>
          <w:sz w:val="24"/>
          <w:szCs w:val="24"/>
        </w:rPr>
        <w:t xml:space="preserve"> </w:t>
      </w:r>
      <w:r w:rsidR="00D04F6B" w:rsidRPr="004A015F">
        <w:rPr>
          <w:sz w:val="24"/>
          <w:szCs w:val="24"/>
        </w:rPr>
        <w:t>«Краеведение»</w:t>
      </w:r>
      <w:r w:rsidR="00465075" w:rsidRPr="004A015F">
        <w:rPr>
          <w:sz w:val="24"/>
          <w:szCs w:val="24"/>
        </w:rPr>
        <w:t>, «ПДД»</w:t>
      </w:r>
      <w:r w:rsidR="00D04F6B" w:rsidRPr="004A015F">
        <w:rPr>
          <w:sz w:val="24"/>
          <w:szCs w:val="24"/>
        </w:rPr>
        <w:t xml:space="preserve">. </w:t>
      </w:r>
      <w:proofErr w:type="gramEnd"/>
    </w:p>
    <w:p w:rsidR="00BD4C6A" w:rsidRPr="004A015F" w:rsidRDefault="00BD4C6A" w:rsidP="003019D5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Во внеурочную деятельность в течение года вовлечены все</w:t>
      </w:r>
      <w:r w:rsidR="003019D5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 xml:space="preserve">обучающиеся, что составляет 100%. Дети </w:t>
      </w:r>
      <w:r w:rsidR="003019D5" w:rsidRPr="004A015F">
        <w:rPr>
          <w:rFonts w:eastAsiaTheme="minorHAnsi"/>
          <w:sz w:val="24"/>
          <w:szCs w:val="24"/>
        </w:rPr>
        <w:t xml:space="preserve">вовлечены в творческие занятия, </w:t>
      </w:r>
      <w:r w:rsidRPr="004A015F">
        <w:rPr>
          <w:rFonts w:eastAsiaTheme="minorHAnsi"/>
          <w:sz w:val="24"/>
          <w:szCs w:val="24"/>
        </w:rPr>
        <w:t>спортивные мероприятия, в ходе которых он</w:t>
      </w:r>
      <w:r w:rsidR="003019D5" w:rsidRPr="004A015F">
        <w:rPr>
          <w:rFonts w:eastAsiaTheme="minorHAnsi"/>
          <w:sz w:val="24"/>
          <w:szCs w:val="24"/>
        </w:rPr>
        <w:t xml:space="preserve">и учатся изобретать, понимать и </w:t>
      </w:r>
      <w:r w:rsidRPr="004A015F">
        <w:rPr>
          <w:rFonts w:eastAsiaTheme="minorHAnsi"/>
          <w:sz w:val="24"/>
          <w:szCs w:val="24"/>
        </w:rPr>
        <w:t xml:space="preserve">осваивать новое, быть открытыми, </w:t>
      </w:r>
      <w:r w:rsidR="003019D5" w:rsidRPr="004A015F">
        <w:rPr>
          <w:rFonts w:eastAsiaTheme="minorHAnsi"/>
          <w:sz w:val="24"/>
          <w:szCs w:val="24"/>
        </w:rPr>
        <w:t xml:space="preserve">способными выражать собственные </w:t>
      </w:r>
      <w:r w:rsidRPr="004A015F">
        <w:rPr>
          <w:rFonts w:eastAsiaTheme="minorHAnsi"/>
          <w:sz w:val="24"/>
          <w:szCs w:val="24"/>
        </w:rPr>
        <w:t>мысли, уметь принимать решения и помогать друг другу, формулировать</w:t>
      </w:r>
      <w:r w:rsidR="003019D5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интересы и осознавать возможности. Свои умения и навыки, приобретённые</w:t>
      </w:r>
    </w:p>
    <w:p w:rsidR="00BD4C6A" w:rsidRPr="004A015F" w:rsidRDefault="00BD4C6A" w:rsidP="003019D5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proofErr w:type="gramStart"/>
      <w:r w:rsidRPr="004A015F">
        <w:rPr>
          <w:rFonts w:eastAsiaTheme="minorHAnsi"/>
          <w:sz w:val="24"/>
          <w:szCs w:val="24"/>
        </w:rPr>
        <w:t>на занятиях внеурочной деятельност</w:t>
      </w:r>
      <w:r w:rsidR="003019D5" w:rsidRPr="004A015F">
        <w:rPr>
          <w:rFonts w:eastAsiaTheme="minorHAnsi"/>
          <w:sz w:val="24"/>
          <w:szCs w:val="24"/>
        </w:rPr>
        <w:t xml:space="preserve">и, обучающиеся демонстрируют на </w:t>
      </w:r>
      <w:r w:rsidR="00465075" w:rsidRPr="004A015F">
        <w:rPr>
          <w:rFonts w:eastAsiaTheme="minorHAnsi"/>
          <w:sz w:val="24"/>
          <w:szCs w:val="24"/>
        </w:rPr>
        <w:t>школьных мероприятиях,</w:t>
      </w:r>
      <w:r w:rsidRPr="004A015F">
        <w:rPr>
          <w:rFonts w:eastAsiaTheme="minorHAnsi"/>
          <w:sz w:val="24"/>
          <w:szCs w:val="24"/>
        </w:rPr>
        <w:t xml:space="preserve"> онлайн олимпиадах (Всероссийская инте</w:t>
      </w:r>
      <w:r w:rsidR="003019D5" w:rsidRPr="004A015F">
        <w:rPr>
          <w:rFonts w:eastAsiaTheme="minorHAnsi"/>
          <w:sz w:val="24"/>
          <w:szCs w:val="24"/>
        </w:rPr>
        <w:t xml:space="preserve">рнет олимпиада </w:t>
      </w:r>
      <w:r w:rsidRPr="004A015F">
        <w:rPr>
          <w:rFonts w:eastAsiaTheme="minorHAnsi"/>
          <w:sz w:val="24"/>
          <w:szCs w:val="24"/>
        </w:rPr>
        <w:t>для обучающихся по пожарной безо</w:t>
      </w:r>
      <w:r w:rsidR="003019D5" w:rsidRPr="004A015F">
        <w:rPr>
          <w:rFonts w:eastAsiaTheme="minorHAnsi"/>
          <w:sz w:val="24"/>
          <w:szCs w:val="24"/>
        </w:rPr>
        <w:t>пасности; Всероссийская онлайн-</w:t>
      </w:r>
      <w:r w:rsidRPr="004A015F">
        <w:rPr>
          <w:rFonts w:eastAsiaTheme="minorHAnsi"/>
          <w:sz w:val="24"/>
          <w:szCs w:val="24"/>
        </w:rPr>
        <w:t>олимпиада для обучающихся на знание</w:t>
      </w:r>
      <w:r w:rsidR="003019D5" w:rsidRPr="004A015F">
        <w:rPr>
          <w:rFonts w:eastAsiaTheme="minorHAnsi"/>
          <w:sz w:val="24"/>
          <w:szCs w:val="24"/>
        </w:rPr>
        <w:t xml:space="preserve"> основ безопасного поведения на </w:t>
      </w:r>
      <w:r w:rsidRPr="004A015F">
        <w:rPr>
          <w:rFonts w:eastAsiaTheme="minorHAnsi"/>
          <w:sz w:val="24"/>
          <w:szCs w:val="24"/>
        </w:rPr>
        <w:t>дороге «Безопасные дороги» и др.), конкурсах разного уровня.</w:t>
      </w:r>
      <w:proofErr w:type="gramEnd"/>
    </w:p>
    <w:p w:rsidR="00BD4C6A" w:rsidRPr="004A015F" w:rsidRDefault="00BD4C6A" w:rsidP="003019D5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Для оптимизации процесса внеурочной деятельности </w:t>
      </w:r>
      <w:r w:rsidR="003019D5" w:rsidRPr="004A015F">
        <w:rPr>
          <w:rFonts w:eastAsiaTheme="minorHAnsi"/>
          <w:sz w:val="24"/>
          <w:szCs w:val="24"/>
        </w:rPr>
        <w:t xml:space="preserve">и социализации </w:t>
      </w:r>
      <w:r w:rsidRPr="004A015F">
        <w:rPr>
          <w:rFonts w:eastAsiaTheme="minorHAnsi"/>
          <w:sz w:val="24"/>
          <w:szCs w:val="24"/>
        </w:rPr>
        <w:t>обучающихся, своевременного выявлен</w:t>
      </w:r>
      <w:r w:rsidR="003019D5" w:rsidRPr="004A015F">
        <w:rPr>
          <w:rFonts w:eastAsiaTheme="minorHAnsi"/>
          <w:sz w:val="24"/>
          <w:szCs w:val="24"/>
        </w:rPr>
        <w:t xml:space="preserve">ия недочётов, в школе постоянно </w:t>
      </w:r>
      <w:r w:rsidRPr="004A015F">
        <w:rPr>
          <w:rFonts w:eastAsiaTheme="minorHAnsi"/>
          <w:sz w:val="24"/>
          <w:szCs w:val="24"/>
        </w:rPr>
        <w:t>ведётся контроль.</w:t>
      </w:r>
    </w:p>
    <w:p w:rsidR="00BD4C6A" w:rsidRPr="004A015F" w:rsidRDefault="00BD4C6A" w:rsidP="003019D5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Цель оценки качества внеу</w:t>
      </w:r>
      <w:r w:rsidR="003019D5" w:rsidRPr="004A015F">
        <w:rPr>
          <w:rFonts w:eastAsiaTheme="minorHAnsi"/>
          <w:sz w:val="24"/>
          <w:szCs w:val="24"/>
        </w:rPr>
        <w:t xml:space="preserve">рочной деятельности – выявление </w:t>
      </w:r>
      <w:r w:rsidRPr="004A015F">
        <w:rPr>
          <w:rFonts w:eastAsiaTheme="minorHAnsi"/>
          <w:sz w:val="24"/>
          <w:szCs w:val="24"/>
        </w:rPr>
        <w:t>степени соответствия ВД достижению п</w:t>
      </w:r>
      <w:r w:rsidR="003019D5" w:rsidRPr="004A015F">
        <w:rPr>
          <w:rFonts w:eastAsiaTheme="minorHAnsi"/>
          <w:sz w:val="24"/>
          <w:szCs w:val="24"/>
        </w:rPr>
        <w:t xml:space="preserve">ланируемых результатов освоения </w:t>
      </w:r>
      <w:r w:rsidRPr="004A015F">
        <w:rPr>
          <w:rFonts w:eastAsiaTheme="minorHAnsi"/>
          <w:sz w:val="24"/>
          <w:szCs w:val="24"/>
        </w:rPr>
        <w:t xml:space="preserve">основной образовательной программы </w:t>
      </w:r>
      <w:r w:rsidR="003019D5" w:rsidRPr="004A015F">
        <w:rPr>
          <w:rFonts w:eastAsiaTheme="minorHAnsi"/>
          <w:sz w:val="24"/>
          <w:szCs w:val="24"/>
        </w:rPr>
        <w:t xml:space="preserve">основного общего образования, и </w:t>
      </w:r>
      <w:r w:rsidRPr="004A015F">
        <w:rPr>
          <w:rFonts w:eastAsiaTheme="minorHAnsi"/>
          <w:sz w:val="24"/>
          <w:szCs w:val="24"/>
        </w:rPr>
        <w:t>своевременной коррекции. Оценка вне</w:t>
      </w:r>
      <w:r w:rsidR="003019D5" w:rsidRPr="004A015F">
        <w:rPr>
          <w:rFonts w:eastAsiaTheme="minorHAnsi"/>
          <w:sz w:val="24"/>
          <w:szCs w:val="24"/>
        </w:rPr>
        <w:t xml:space="preserve">урочной деятельности направлена </w:t>
      </w:r>
      <w:r w:rsidRPr="004A015F">
        <w:rPr>
          <w:rFonts w:eastAsiaTheme="minorHAnsi"/>
          <w:sz w:val="24"/>
          <w:szCs w:val="24"/>
        </w:rPr>
        <w:t>на систематическое изучение состоян</w:t>
      </w:r>
      <w:r w:rsidR="003019D5" w:rsidRPr="004A015F">
        <w:rPr>
          <w:rFonts w:eastAsiaTheme="minorHAnsi"/>
          <w:sz w:val="24"/>
          <w:szCs w:val="24"/>
        </w:rPr>
        <w:t xml:space="preserve">ия работы, выполнение программ, </w:t>
      </w:r>
      <w:r w:rsidRPr="004A015F">
        <w:rPr>
          <w:rFonts w:eastAsiaTheme="minorHAnsi"/>
          <w:sz w:val="24"/>
          <w:szCs w:val="24"/>
        </w:rPr>
        <w:t>ведение журналов внеурочной деятел</w:t>
      </w:r>
      <w:r w:rsidR="003019D5" w:rsidRPr="004A015F">
        <w:rPr>
          <w:rFonts w:eastAsiaTheme="minorHAnsi"/>
          <w:sz w:val="24"/>
          <w:szCs w:val="24"/>
        </w:rPr>
        <w:t xml:space="preserve">ьности. Осуществляется контроль </w:t>
      </w:r>
      <w:r w:rsidRPr="004A015F">
        <w:rPr>
          <w:rFonts w:eastAsiaTheme="minorHAnsi"/>
          <w:sz w:val="24"/>
          <w:szCs w:val="24"/>
        </w:rPr>
        <w:t xml:space="preserve">посещаемости </w:t>
      </w:r>
      <w:proofErr w:type="gramStart"/>
      <w:r w:rsidRPr="004A015F">
        <w:rPr>
          <w:rFonts w:eastAsiaTheme="minorHAnsi"/>
          <w:sz w:val="24"/>
          <w:szCs w:val="24"/>
        </w:rPr>
        <w:t>обучающимися</w:t>
      </w:r>
      <w:proofErr w:type="gramEnd"/>
      <w:r w:rsidRPr="004A015F">
        <w:rPr>
          <w:rFonts w:eastAsiaTheme="minorHAnsi"/>
          <w:sz w:val="24"/>
          <w:szCs w:val="24"/>
        </w:rPr>
        <w:t xml:space="preserve"> занятий к</w:t>
      </w:r>
      <w:r w:rsidR="003019D5" w:rsidRPr="004A015F">
        <w:rPr>
          <w:rFonts w:eastAsiaTheme="minorHAnsi"/>
          <w:sz w:val="24"/>
          <w:szCs w:val="24"/>
        </w:rPr>
        <w:t xml:space="preserve">урсов внеурочной деятельности и </w:t>
      </w:r>
      <w:r w:rsidRPr="004A015F">
        <w:rPr>
          <w:rFonts w:eastAsiaTheme="minorHAnsi"/>
          <w:sz w:val="24"/>
          <w:szCs w:val="24"/>
        </w:rPr>
        <w:t>степень вовлеченности детей во внекласс</w:t>
      </w:r>
      <w:r w:rsidR="003019D5" w:rsidRPr="004A015F">
        <w:rPr>
          <w:rFonts w:eastAsiaTheme="minorHAnsi"/>
          <w:sz w:val="24"/>
          <w:szCs w:val="24"/>
        </w:rPr>
        <w:t xml:space="preserve">ные воспитательные мероприятия. </w:t>
      </w:r>
      <w:r w:rsidRPr="004A015F">
        <w:rPr>
          <w:rFonts w:eastAsiaTheme="minorHAnsi"/>
          <w:sz w:val="24"/>
          <w:szCs w:val="24"/>
        </w:rPr>
        <w:t>Для осуществления оценки к</w:t>
      </w:r>
      <w:r w:rsidR="003019D5" w:rsidRPr="004A015F">
        <w:rPr>
          <w:rFonts w:eastAsiaTheme="minorHAnsi"/>
          <w:sz w:val="24"/>
          <w:szCs w:val="24"/>
        </w:rPr>
        <w:t xml:space="preserve">ачества внеурочной деятельности </w:t>
      </w:r>
      <w:r w:rsidRPr="004A015F">
        <w:rPr>
          <w:rFonts w:eastAsiaTheme="minorHAnsi"/>
          <w:sz w:val="24"/>
          <w:szCs w:val="24"/>
        </w:rPr>
        <w:t>используются такие формы контроля к</w:t>
      </w:r>
      <w:r w:rsidR="003019D5" w:rsidRPr="004A015F">
        <w:rPr>
          <w:rFonts w:eastAsiaTheme="minorHAnsi"/>
          <w:sz w:val="24"/>
          <w:szCs w:val="24"/>
        </w:rPr>
        <w:t xml:space="preserve">ак: собеседование с педагогами, </w:t>
      </w:r>
      <w:r w:rsidRPr="004A015F">
        <w:rPr>
          <w:rFonts w:eastAsiaTheme="minorHAnsi"/>
          <w:sz w:val="24"/>
          <w:szCs w:val="24"/>
        </w:rPr>
        <w:t>обучающимися, родителями; посещение вн</w:t>
      </w:r>
      <w:r w:rsidR="003019D5" w:rsidRPr="004A015F">
        <w:rPr>
          <w:rFonts w:eastAsiaTheme="minorHAnsi"/>
          <w:sz w:val="24"/>
          <w:szCs w:val="24"/>
        </w:rPr>
        <w:t xml:space="preserve">еурочных занятий; анкетирование </w:t>
      </w:r>
      <w:r w:rsidRPr="004A015F">
        <w:rPr>
          <w:rFonts w:eastAsiaTheme="minorHAnsi"/>
          <w:sz w:val="24"/>
          <w:szCs w:val="24"/>
        </w:rPr>
        <w:t>родителей; отчёты классных руководителей. Сложившийся на сегодняшний</w:t>
      </w:r>
    </w:p>
    <w:p w:rsidR="00BD4C6A" w:rsidRPr="004A015F" w:rsidRDefault="00BD4C6A" w:rsidP="003019D5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день опыт по организации внеурочной де</w:t>
      </w:r>
      <w:r w:rsidR="003019D5" w:rsidRPr="004A015F">
        <w:rPr>
          <w:rFonts w:eastAsiaTheme="minorHAnsi"/>
          <w:sz w:val="24"/>
          <w:szCs w:val="24"/>
        </w:rPr>
        <w:t xml:space="preserve">ятельности является основой для </w:t>
      </w:r>
      <w:r w:rsidRPr="004A015F">
        <w:rPr>
          <w:rFonts w:eastAsiaTheme="minorHAnsi"/>
          <w:sz w:val="24"/>
          <w:szCs w:val="24"/>
        </w:rPr>
        <w:t>дальнейшего развития.</w:t>
      </w:r>
    </w:p>
    <w:p w:rsidR="00BD4C6A" w:rsidRPr="004A015F" w:rsidRDefault="00BD4C6A" w:rsidP="003019D5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b/>
          <w:bCs/>
          <w:sz w:val="24"/>
          <w:szCs w:val="24"/>
        </w:rPr>
        <w:t>Вывод</w:t>
      </w:r>
      <w:r w:rsidRPr="004A015F">
        <w:rPr>
          <w:rFonts w:eastAsiaTheme="minorHAnsi"/>
          <w:sz w:val="24"/>
          <w:szCs w:val="24"/>
        </w:rPr>
        <w:t>: в школе созданы благоприятные условия для развития способностей</w:t>
      </w:r>
      <w:r w:rsidR="003019D5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учащихся, личностного роста слабоу</w:t>
      </w:r>
      <w:r w:rsidR="003019D5" w:rsidRPr="004A015F">
        <w:rPr>
          <w:rFonts w:eastAsiaTheme="minorHAnsi"/>
          <w:sz w:val="24"/>
          <w:szCs w:val="24"/>
        </w:rPr>
        <w:t xml:space="preserve">спевающих и неуспевающих детей, </w:t>
      </w:r>
      <w:r w:rsidRPr="004A015F">
        <w:rPr>
          <w:rFonts w:eastAsiaTheme="minorHAnsi"/>
          <w:sz w:val="24"/>
          <w:szCs w:val="24"/>
        </w:rPr>
        <w:t xml:space="preserve">предоставлена возможность для </w:t>
      </w:r>
      <w:r w:rsidR="003019D5" w:rsidRPr="004A015F">
        <w:rPr>
          <w:rFonts w:eastAsiaTheme="minorHAnsi"/>
          <w:sz w:val="24"/>
          <w:szCs w:val="24"/>
        </w:rPr>
        <w:t xml:space="preserve">участия школьников в творческих </w:t>
      </w:r>
      <w:r w:rsidRPr="004A015F">
        <w:rPr>
          <w:rFonts w:eastAsiaTheme="minorHAnsi"/>
          <w:sz w:val="24"/>
          <w:szCs w:val="24"/>
        </w:rPr>
        <w:t>конкурсах, выставках и других меропр</w:t>
      </w:r>
      <w:r w:rsidR="003019D5" w:rsidRPr="004A015F">
        <w:rPr>
          <w:rFonts w:eastAsiaTheme="minorHAnsi"/>
          <w:sz w:val="24"/>
          <w:szCs w:val="24"/>
        </w:rPr>
        <w:t xml:space="preserve">иятиях. В группах эмоциональная </w:t>
      </w:r>
      <w:r w:rsidRPr="004A015F">
        <w:rPr>
          <w:rFonts w:eastAsiaTheme="minorHAnsi"/>
          <w:sz w:val="24"/>
          <w:szCs w:val="24"/>
        </w:rPr>
        <w:t xml:space="preserve">комфортность высокая, </w:t>
      </w:r>
      <w:proofErr w:type="gramStart"/>
      <w:r w:rsidRPr="004A015F">
        <w:rPr>
          <w:rFonts w:eastAsiaTheme="minorHAnsi"/>
          <w:sz w:val="24"/>
          <w:szCs w:val="24"/>
        </w:rPr>
        <w:t>созданы</w:t>
      </w:r>
      <w:proofErr w:type="gramEnd"/>
      <w:r w:rsidRPr="004A015F">
        <w:rPr>
          <w:rFonts w:eastAsiaTheme="minorHAnsi"/>
          <w:sz w:val="24"/>
          <w:szCs w:val="24"/>
        </w:rPr>
        <w:t xml:space="preserve"> и поддерживаются благоприятные</w:t>
      </w:r>
    </w:p>
    <w:p w:rsidR="00BD4C6A" w:rsidRPr="004A015F" w:rsidRDefault="00BD4C6A" w:rsidP="003019D5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lastRenderedPageBreak/>
        <w:t>психологические условия и комфортная э</w:t>
      </w:r>
      <w:r w:rsidR="003019D5" w:rsidRPr="004A015F">
        <w:rPr>
          <w:rFonts w:eastAsiaTheme="minorHAnsi"/>
          <w:sz w:val="24"/>
          <w:szCs w:val="24"/>
        </w:rPr>
        <w:t xml:space="preserve">моциональная атмосфера, которые </w:t>
      </w:r>
      <w:r w:rsidRPr="004A015F">
        <w:rPr>
          <w:rFonts w:eastAsiaTheme="minorHAnsi"/>
          <w:sz w:val="24"/>
          <w:szCs w:val="24"/>
        </w:rPr>
        <w:t>помогают детям формировать положи</w:t>
      </w:r>
      <w:r w:rsidR="003019D5" w:rsidRPr="004A015F">
        <w:rPr>
          <w:rFonts w:eastAsiaTheme="minorHAnsi"/>
          <w:sz w:val="24"/>
          <w:szCs w:val="24"/>
        </w:rPr>
        <w:t xml:space="preserve">тельную мотивацию для посещения </w:t>
      </w:r>
      <w:r w:rsidRPr="004A015F">
        <w:rPr>
          <w:rFonts w:eastAsiaTheme="minorHAnsi"/>
          <w:sz w:val="24"/>
          <w:szCs w:val="24"/>
        </w:rPr>
        <w:t>занятий. Широкий спектр регулярных</w:t>
      </w:r>
      <w:r w:rsidR="003019D5" w:rsidRPr="004A015F">
        <w:rPr>
          <w:rFonts w:eastAsiaTheme="minorHAnsi"/>
          <w:sz w:val="24"/>
          <w:szCs w:val="24"/>
        </w:rPr>
        <w:t xml:space="preserve"> курсов внеурочной деятельности </w:t>
      </w:r>
      <w:r w:rsidRPr="004A015F">
        <w:rPr>
          <w:rFonts w:eastAsiaTheme="minorHAnsi"/>
          <w:sz w:val="24"/>
          <w:szCs w:val="24"/>
        </w:rPr>
        <w:t>позволил обеспечить высокий охват внеурочной деятельностью.</w:t>
      </w:r>
    </w:p>
    <w:p w:rsidR="00BD4C6A" w:rsidRPr="004A015F" w:rsidRDefault="00BD4C6A" w:rsidP="00BD4C6A">
      <w:pPr>
        <w:widowControl/>
        <w:adjustRightInd w:val="0"/>
        <w:ind w:left="567"/>
        <w:jc w:val="both"/>
        <w:rPr>
          <w:rFonts w:eastAsiaTheme="minorHAnsi"/>
          <w:b/>
          <w:bCs/>
          <w:sz w:val="24"/>
          <w:szCs w:val="24"/>
        </w:rPr>
      </w:pPr>
      <w:r w:rsidRPr="004A015F">
        <w:rPr>
          <w:rFonts w:eastAsiaTheme="minorHAnsi"/>
          <w:b/>
          <w:bCs/>
          <w:sz w:val="24"/>
          <w:szCs w:val="24"/>
        </w:rPr>
        <w:t>Рекомендации:</w:t>
      </w:r>
    </w:p>
    <w:p w:rsidR="00576172" w:rsidRPr="004A015F" w:rsidRDefault="00BD4C6A" w:rsidP="00233AA4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1. Модифицировать способы организации </w:t>
      </w:r>
      <w:r w:rsidR="00233AA4" w:rsidRPr="004A015F">
        <w:rPr>
          <w:rFonts w:eastAsiaTheme="minorHAnsi"/>
          <w:sz w:val="24"/>
          <w:szCs w:val="24"/>
        </w:rPr>
        <w:t xml:space="preserve">внеурочных мероприятий (игровые </w:t>
      </w:r>
      <w:r w:rsidRPr="004A015F">
        <w:rPr>
          <w:rFonts w:eastAsiaTheme="minorHAnsi"/>
          <w:sz w:val="24"/>
          <w:szCs w:val="24"/>
        </w:rPr>
        <w:t>технологии, технологии сотрудничеств</w:t>
      </w:r>
      <w:r w:rsidR="00233AA4" w:rsidRPr="004A015F">
        <w:rPr>
          <w:rFonts w:eastAsiaTheme="minorHAnsi"/>
          <w:sz w:val="24"/>
          <w:szCs w:val="24"/>
        </w:rPr>
        <w:t xml:space="preserve">а и информационные технологии), </w:t>
      </w:r>
      <w:r w:rsidRPr="004A015F">
        <w:rPr>
          <w:rFonts w:eastAsiaTheme="minorHAnsi"/>
          <w:sz w:val="24"/>
          <w:szCs w:val="24"/>
        </w:rPr>
        <w:t>расширить вариации их проведения (индивидуальные, кружковые, выездные</w:t>
      </w:r>
      <w:r w:rsidR="00233AA4" w:rsidRPr="004A015F">
        <w:rPr>
          <w:rFonts w:eastAsiaTheme="minorHAnsi"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и т.д.)</w:t>
      </w:r>
    </w:p>
    <w:p w:rsidR="00294B0D" w:rsidRDefault="00294B0D" w:rsidP="00B7402B">
      <w:pPr>
        <w:pStyle w:val="Default"/>
        <w:spacing w:line="360" w:lineRule="auto"/>
        <w:ind w:left="567" w:firstLine="567"/>
        <w:jc w:val="center"/>
        <w:rPr>
          <w:b/>
          <w:bCs/>
          <w:color w:val="auto"/>
        </w:rPr>
      </w:pPr>
    </w:p>
    <w:p w:rsidR="003D655F" w:rsidRPr="004A015F" w:rsidRDefault="003D655F" w:rsidP="00E27141">
      <w:pPr>
        <w:pStyle w:val="Default"/>
        <w:ind w:left="567" w:firstLine="567"/>
        <w:jc w:val="center"/>
        <w:rPr>
          <w:b/>
          <w:color w:val="auto"/>
        </w:rPr>
      </w:pPr>
      <w:r w:rsidRPr="004A015F">
        <w:rPr>
          <w:b/>
          <w:bCs/>
          <w:color w:val="auto"/>
        </w:rPr>
        <w:t>МОДУЛЬ «ПРОФОРИЕНТАЦИЯ»</w:t>
      </w:r>
    </w:p>
    <w:p w:rsidR="003D655F" w:rsidRPr="00E97C8B" w:rsidRDefault="003D655F" w:rsidP="00076D26">
      <w:pPr>
        <w:pStyle w:val="Default"/>
        <w:ind w:left="567" w:firstLine="567"/>
        <w:jc w:val="both"/>
        <w:rPr>
          <w:color w:val="auto"/>
        </w:rPr>
      </w:pPr>
      <w:proofErr w:type="gramStart"/>
      <w:r w:rsidRPr="004A015F">
        <w:rPr>
          <w:color w:val="auto"/>
        </w:rPr>
        <w:t xml:space="preserve">С целью оказания </w:t>
      </w:r>
      <w:proofErr w:type="spellStart"/>
      <w:r w:rsidRPr="004A015F">
        <w:rPr>
          <w:color w:val="auto"/>
        </w:rPr>
        <w:t>профориентационной</w:t>
      </w:r>
      <w:proofErr w:type="spellEnd"/>
      <w:r w:rsidRPr="004A015F">
        <w:rPr>
          <w:color w:val="auto"/>
        </w:rPr>
        <w:t xml:space="preserve"> поддержки учащимся в процессе выбора профиля обучения и сферы будущей профессиональной деятельности, выработки у школьников сознательного отношения к труду, профессиональному самоопределению в условиях свободы выбора сферы деятельности в соответствии со своими возможностями, способностями и с учетом требований рынка труда, в школе активно проводятся мероприятия по данному направлению.</w:t>
      </w:r>
      <w:proofErr w:type="gramEnd"/>
      <w:r w:rsidRPr="004A015F">
        <w:rPr>
          <w:color w:val="auto"/>
        </w:rPr>
        <w:t xml:space="preserve"> Это лекции и классные часы по выбору профессии, экскурсии (</w:t>
      </w:r>
      <w:r w:rsidR="003C5B8D" w:rsidRPr="004A015F">
        <w:rPr>
          <w:color w:val="auto"/>
        </w:rPr>
        <w:t xml:space="preserve">модельная библиотека </w:t>
      </w:r>
      <w:proofErr w:type="spellStart"/>
      <w:r w:rsidR="003C5B8D" w:rsidRPr="004A015F">
        <w:rPr>
          <w:color w:val="auto"/>
        </w:rPr>
        <w:t>им</w:t>
      </w:r>
      <w:proofErr w:type="gramStart"/>
      <w:r w:rsidR="003C5B8D" w:rsidRPr="004A015F">
        <w:rPr>
          <w:color w:val="auto"/>
        </w:rPr>
        <w:t>.О</w:t>
      </w:r>
      <w:proofErr w:type="gramEnd"/>
      <w:r w:rsidR="003C5B8D" w:rsidRPr="004A015F">
        <w:rPr>
          <w:color w:val="auto"/>
        </w:rPr>
        <w:t>юна</w:t>
      </w:r>
      <w:proofErr w:type="spellEnd"/>
      <w:r w:rsidR="003C5B8D" w:rsidRPr="004A015F">
        <w:rPr>
          <w:color w:val="auto"/>
        </w:rPr>
        <w:t xml:space="preserve"> </w:t>
      </w:r>
      <w:proofErr w:type="spellStart"/>
      <w:r w:rsidR="003C5B8D" w:rsidRPr="004A015F">
        <w:rPr>
          <w:color w:val="auto"/>
        </w:rPr>
        <w:t>Короды</w:t>
      </w:r>
      <w:proofErr w:type="spellEnd"/>
      <w:r w:rsidRPr="004A015F">
        <w:rPr>
          <w:color w:val="auto"/>
        </w:rPr>
        <w:t xml:space="preserve">, </w:t>
      </w:r>
      <w:r w:rsidR="003C5B8D" w:rsidRPr="004A015F">
        <w:rPr>
          <w:color w:val="auto"/>
        </w:rPr>
        <w:t xml:space="preserve">ПЧ№19 </w:t>
      </w:r>
      <w:r w:rsidR="008E37FA" w:rsidRPr="004A015F">
        <w:rPr>
          <w:color w:val="auto"/>
        </w:rPr>
        <w:t>по охране Чеди-Хольского кожууна</w:t>
      </w:r>
      <w:r w:rsidRPr="004A015F">
        <w:rPr>
          <w:color w:val="auto"/>
        </w:rPr>
        <w:t>,</w:t>
      </w:r>
      <w:r w:rsidR="008E37FA" w:rsidRPr="004A015F">
        <w:rPr>
          <w:color w:val="auto"/>
        </w:rPr>
        <w:t xml:space="preserve"> ПП№12 МО МВД России «</w:t>
      </w:r>
      <w:proofErr w:type="spellStart"/>
      <w:r w:rsidR="008E37FA" w:rsidRPr="004A015F">
        <w:rPr>
          <w:color w:val="auto"/>
        </w:rPr>
        <w:t>Тандинский</w:t>
      </w:r>
      <w:proofErr w:type="spellEnd"/>
      <w:r w:rsidR="008E37FA" w:rsidRPr="004A015F">
        <w:rPr>
          <w:color w:val="auto"/>
        </w:rPr>
        <w:t>», районный суд</w:t>
      </w:r>
      <w:r w:rsidR="00B7402B" w:rsidRPr="004A015F">
        <w:rPr>
          <w:color w:val="auto"/>
        </w:rPr>
        <w:t>, ГУП ТЭК-4</w:t>
      </w:r>
      <w:r w:rsidR="008E37FA" w:rsidRPr="004A015F">
        <w:rPr>
          <w:color w:val="auto"/>
        </w:rPr>
        <w:t>)</w:t>
      </w:r>
      <w:r w:rsidRPr="004A015F">
        <w:rPr>
          <w:color w:val="auto"/>
        </w:rPr>
        <w:t xml:space="preserve">, участие в Днях открытых дверей филиала </w:t>
      </w:r>
      <w:r w:rsidR="00B7402B" w:rsidRPr="004A015F">
        <w:rPr>
          <w:color w:val="auto"/>
        </w:rPr>
        <w:t xml:space="preserve">ГБПОУ РТ Тувинского политехнического техникума Хову-Аксы). </w:t>
      </w:r>
      <w:r w:rsidRPr="004A015F">
        <w:rPr>
          <w:color w:val="auto"/>
        </w:rPr>
        <w:t>Классными руководителями организована работа с учащимися по просмотру уроков в рамках проекта «Билет в будущее».</w:t>
      </w:r>
      <w:r w:rsidRPr="00E97C8B">
        <w:rPr>
          <w:color w:val="auto"/>
        </w:rPr>
        <w:t xml:space="preserve"> </w:t>
      </w:r>
    </w:p>
    <w:p w:rsidR="00B107D2" w:rsidRPr="00076D26" w:rsidRDefault="00B107D2" w:rsidP="00C75120">
      <w:pPr>
        <w:ind w:right="-27"/>
        <w:jc w:val="both"/>
        <w:rPr>
          <w:sz w:val="24"/>
          <w:szCs w:val="24"/>
        </w:rPr>
      </w:pPr>
    </w:p>
    <w:p w:rsidR="00076D26" w:rsidRPr="004A015F" w:rsidRDefault="00076D26" w:rsidP="00E27141">
      <w:pPr>
        <w:pStyle w:val="Default"/>
        <w:ind w:left="567" w:firstLine="567"/>
        <w:jc w:val="center"/>
      </w:pPr>
      <w:r w:rsidRPr="004A015F">
        <w:rPr>
          <w:b/>
          <w:bCs/>
        </w:rPr>
        <w:t>МОДУЛЬ «ПРЕДМЕТНО-ПРОСТРАНСТВЕННАЯ СРЕДА»</w:t>
      </w:r>
    </w:p>
    <w:p w:rsidR="005A117A" w:rsidRPr="004A015F" w:rsidRDefault="005A117A" w:rsidP="005A117A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процессе.</w:t>
      </w:r>
    </w:p>
    <w:p w:rsidR="00076D26" w:rsidRPr="004A015F" w:rsidRDefault="00076D26" w:rsidP="00076D26">
      <w:pPr>
        <w:pStyle w:val="Default"/>
        <w:tabs>
          <w:tab w:val="left" w:pos="567"/>
        </w:tabs>
        <w:ind w:left="567" w:firstLine="567"/>
        <w:jc w:val="both"/>
      </w:pPr>
      <w:r w:rsidRPr="004A015F">
        <w:t xml:space="preserve">Окружающая ребенка предметно-эстетическая среда образовательной организации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8672C8" w:rsidRPr="004A015F" w:rsidRDefault="008672C8" w:rsidP="0084519D">
      <w:pPr>
        <w:widowControl/>
        <w:adjustRightInd w:val="0"/>
        <w:ind w:left="567" w:firstLine="709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Оформление помещений школ</w:t>
      </w:r>
      <w:r w:rsidR="0084519D" w:rsidRPr="004A015F">
        <w:rPr>
          <w:rFonts w:eastAsiaTheme="minorHAnsi"/>
          <w:sz w:val="24"/>
          <w:szCs w:val="24"/>
        </w:rPr>
        <w:t>ы государственной символикой Российской Федерации, Республики Тыва</w:t>
      </w:r>
      <w:r w:rsidRPr="004A015F">
        <w:rPr>
          <w:rFonts w:eastAsiaTheme="minorHAnsi"/>
          <w:sz w:val="24"/>
          <w:szCs w:val="24"/>
        </w:rPr>
        <w:t xml:space="preserve">, </w:t>
      </w:r>
      <w:r w:rsidR="0084519D" w:rsidRPr="004A015F">
        <w:rPr>
          <w:rFonts w:eastAsiaTheme="minorHAnsi"/>
          <w:sz w:val="24"/>
          <w:szCs w:val="24"/>
        </w:rPr>
        <w:t xml:space="preserve">проведение церемоний поднятия и </w:t>
      </w:r>
      <w:r w:rsidRPr="004A015F">
        <w:rPr>
          <w:rFonts w:eastAsiaTheme="minorHAnsi"/>
          <w:sz w:val="24"/>
          <w:szCs w:val="24"/>
        </w:rPr>
        <w:t>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84519D" w:rsidRPr="004A015F" w:rsidRDefault="0084519D" w:rsidP="0084519D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С сентября 2023 года в школе действует Центр детских инициатив - новое школьное пространство, где ученики реализуют собственные внеклассные идеи, проекты.</w:t>
      </w:r>
    </w:p>
    <w:p w:rsidR="0084519D" w:rsidRPr="004A015F" w:rsidRDefault="0084519D" w:rsidP="00440D93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В течение учебного года п</w:t>
      </w:r>
      <w:r w:rsidR="00440D93" w:rsidRPr="004A015F">
        <w:rPr>
          <w:rFonts w:eastAsiaTheme="minorHAnsi"/>
          <w:sz w:val="24"/>
          <w:szCs w:val="24"/>
        </w:rPr>
        <w:t xml:space="preserve">ространство школы оформлялось к </w:t>
      </w:r>
      <w:r w:rsidRPr="004A015F">
        <w:rPr>
          <w:rFonts w:eastAsiaTheme="minorHAnsi"/>
          <w:sz w:val="24"/>
          <w:szCs w:val="24"/>
        </w:rPr>
        <w:t xml:space="preserve">проведению значимых для школы </w:t>
      </w:r>
      <w:r w:rsidR="00440D93" w:rsidRPr="004A015F">
        <w:rPr>
          <w:rFonts w:eastAsiaTheme="minorHAnsi"/>
          <w:sz w:val="24"/>
          <w:szCs w:val="24"/>
        </w:rPr>
        <w:t xml:space="preserve">событий, праздников, церемоний, </w:t>
      </w:r>
      <w:r w:rsidRPr="004A015F">
        <w:rPr>
          <w:rFonts w:eastAsiaTheme="minorHAnsi"/>
          <w:sz w:val="24"/>
          <w:szCs w:val="24"/>
        </w:rPr>
        <w:t>торжественных линеек, творческих меро</w:t>
      </w:r>
      <w:r w:rsidR="00440D93" w:rsidRPr="004A015F">
        <w:rPr>
          <w:rFonts w:eastAsiaTheme="minorHAnsi"/>
          <w:sz w:val="24"/>
          <w:szCs w:val="24"/>
        </w:rPr>
        <w:t xml:space="preserve">приятий. Большинство школьников </w:t>
      </w:r>
      <w:r w:rsidRPr="004A015F">
        <w:rPr>
          <w:rFonts w:eastAsiaTheme="minorHAnsi"/>
          <w:sz w:val="24"/>
          <w:szCs w:val="24"/>
        </w:rPr>
        <w:t>принимают а</w:t>
      </w:r>
      <w:r w:rsidR="00440D93" w:rsidRPr="004A015F">
        <w:rPr>
          <w:rFonts w:eastAsiaTheme="minorHAnsi"/>
          <w:sz w:val="24"/>
          <w:szCs w:val="24"/>
        </w:rPr>
        <w:t xml:space="preserve">ктивное участие в его создании. </w:t>
      </w:r>
      <w:r w:rsidRPr="004A015F">
        <w:rPr>
          <w:rFonts w:eastAsiaTheme="minorHAnsi"/>
          <w:sz w:val="24"/>
          <w:szCs w:val="24"/>
        </w:rPr>
        <w:t>В течение учебного года совме</w:t>
      </w:r>
      <w:r w:rsidR="00440D93" w:rsidRPr="004A015F">
        <w:rPr>
          <w:rFonts w:eastAsiaTheme="minorHAnsi"/>
          <w:sz w:val="24"/>
          <w:szCs w:val="24"/>
        </w:rPr>
        <w:t xml:space="preserve">стно с </w:t>
      </w:r>
      <w:proofErr w:type="gramStart"/>
      <w:r w:rsidR="00440D93" w:rsidRPr="004A015F">
        <w:rPr>
          <w:rFonts w:eastAsiaTheme="minorHAnsi"/>
          <w:sz w:val="24"/>
          <w:szCs w:val="24"/>
        </w:rPr>
        <w:t>обучающимися</w:t>
      </w:r>
      <w:proofErr w:type="gramEnd"/>
      <w:r w:rsidR="00440D93" w:rsidRPr="004A015F">
        <w:rPr>
          <w:rFonts w:eastAsiaTheme="minorHAnsi"/>
          <w:sz w:val="24"/>
          <w:szCs w:val="24"/>
        </w:rPr>
        <w:t xml:space="preserve"> происходила </w:t>
      </w:r>
      <w:r w:rsidRPr="004A015F">
        <w:rPr>
          <w:rFonts w:eastAsiaTheme="minorHAnsi"/>
          <w:sz w:val="24"/>
          <w:szCs w:val="24"/>
        </w:rPr>
        <w:t>разработка и оформление событийного дизайна школы:</w:t>
      </w:r>
    </w:p>
    <w:p w:rsidR="0084519D" w:rsidRPr="004A015F" w:rsidRDefault="0084519D" w:rsidP="0084519D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 к различным памятным событиям: Дню Победы, Дню России;</w:t>
      </w:r>
    </w:p>
    <w:p w:rsidR="0084519D" w:rsidRPr="004A015F" w:rsidRDefault="0084519D" w:rsidP="0084519D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- к праздникам: Дню учителя, 8 марта, Новому году;</w:t>
      </w:r>
    </w:p>
    <w:p w:rsidR="0084519D" w:rsidRPr="004A015F" w:rsidRDefault="0084519D" w:rsidP="0084519D">
      <w:pPr>
        <w:widowControl/>
        <w:adjustRightInd w:val="0"/>
        <w:ind w:left="567"/>
        <w:jc w:val="both"/>
        <w:rPr>
          <w:rFonts w:eastAsiaTheme="minorHAnsi"/>
          <w:b/>
          <w:bCs/>
          <w:sz w:val="24"/>
          <w:szCs w:val="24"/>
        </w:rPr>
      </w:pPr>
      <w:r w:rsidRPr="004A015F">
        <w:rPr>
          <w:rFonts w:eastAsiaTheme="minorHAnsi"/>
          <w:b/>
          <w:bCs/>
          <w:sz w:val="24"/>
          <w:szCs w:val="24"/>
        </w:rPr>
        <w:t>Рекомендации:</w:t>
      </w:r>
    </w:p>
    <w:p w:rsidR="0084519D" w:rsidRPr="004A015F" w:rsidRDefault="0084519D" w:rsidP="0084519D">
      <w:pPr>
        <w:widowControl/>
        <w:adjustRightInd w:val="0"/>
        <w:ind w:left="567"/>
        <w:jc w:val="both"/>
        <w:rPr>
          <w:rFonts w:eastAsiaTheme="minorHAnsi"/>
          <w:b/>
          <w:bCs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 xml:space="preserve">В </w:t>
      </w:r>
      <w:r w:rsidRPr="004A015F">
        <w:rPr>
          <w:rFonts w:eastAsiaTheme="minorHAnsi"/>
          <w:bCs/>
          <w:sz w:val="24"/>
          <w:szCs w:val="24"/>
        </w:rPr>
        <w:t>2025-2026</w:t>
      </w:r>
      <w:r w:rsidRPr="004A015F">
        <w:rPr>
          <w:rFonts w:eastAsiaTheme="minorHAnsi"/>
          <w:b/>
          <w:bCs/>
          <w:sz w:val="24"/>
          <w:szCs w:val="24"/>
        </w:rPr>
        <w:t xml:space="preserve"> </w:t>
      </w:r>
      <w:r w:rsidRPr="004A015F">
        <w:rPr>
          <w:rFonts w:eastAsiaTheme="minorHAnsi"/>
          <w:sz w:val="24"/>
          <w:szCs w:val="24"/>
        </w:rPr>
        <w:t>учебном году необходимо</w:t>
      </w:r>
      <w:r w:rsidRPr="004A015F">
        <w:rPr>
          <w:rFonts w:eastAsiaTheme="minorHAnsi"/>
          <w:b/>
          <w:bCs/>
          <w:sz w:val="24"/>
          <w:szCs w:val="24"/>
        </w:rPr>
        <w:t>:</w:t>
      </w:r>
    </w:p>
    <w:p w:rsidR="0084519D" w:rsidRPr="004A015F" w:rsidRDefault="0084519D" w:rsidP="00440D93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1. Продолжить работу по оформлени</w:t>
      </w:r>
      <w:r w:rsidR="00440D93" w:rsidRPr="004A015F">
        <w:rPr>
          <w:rFonts w:eastAsiaTheme="minorHAnsi"/>
          <w:sz w:val="24"/>
          <w:szCs w:val="24"/>
        </w:rPr>
        <w:t xml:space="preserve">ю пространства школы к памятным </w:t>
      </w:r>
      <w:r w:rsidRPr="004A015F">
        <w:rPr>
          <w:rFonts w:eastAsiaTheme="minorHAnsi"/>
          <w:sz w:val="24"/>
          <w:szCs w:val="24"/>
        </w:rPr>
        <w:t>датам, тематическим неделям с включением «интерактивных» элементов.</w:t>
      </w:r>
    </w:p>
    <w:p w:rsidR="0084519D" w:rsidRPr="004A015F" w:rsidRDefault="0084519D" w:rsidP="00440D93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4A015F">
        <w:rPr>
          <w:rFonts w:eastAsiaTheme="minorHAnsi"/>
          <w:sz w:val="24"/>
          <w:szCs w:val="24"/>
        </w:rPr>
        <w:t>2. Во всех классных кабинетах обеспечить оформление клас</w:t>
      </w:r>
      <w:r w:rsidR="00440D93" w:rsidRPr="004A015F">
        <w:rPr>
          <w:rFonts w:eastAsiaTheme="minorHAnsi"/>
          <w:sz w:val="24"/>
          <w:szCs w:val="24"/>
        </w:rPr>
        <w:t xml:space="preserve">сных уголков с </w:t>
      </w:r>
      <w:r w:rsidRPr="004A015F">
        <w:rPr>
          <w:rFonts w:eastAsiaTheme="minorHAnsi"/>
          <w:sz w:val="24"/>
          <w:szCs w:val="24"/>
        </w:rPr>
        <w:t>обязательным включением в содерж</w:t>
      </w:r>
      <w:r w:rsidR="00440D93" w:rsidRPr="004A015F">
        <w:rPr>
          <w:rFonts w:eastAsiaTheme="minorHAnsi"/>
          <w:sz w:val="24"/>
          <w:szCs w:val="24"/>
        </w:rPr>
        <w:t xml:space="preserve">ание государственной символики, </w:t>
      </w:r>
      <w:r w:rsidRPr="004A015F">
        <w:rPr>
          <w:rFonts w:eastAsiaTheme="minorHAnsi"/>
          <w:sz w:val="24"/>
          <w:szCs w:val="24"/>
        </w:rPr>
        <w:t>Правил поведения в школе</w:t>
      </w:r>
    </w:p>
    <w:p w:rsidR="008672C8" w:rsidRPr="002014D4" w:rsidRDefault="008672C8" w:rsidP="0084519D">
      <w:pPr>
        <w:pStyle w:val="Default"/>
        <w:tabs>
          <w:tab w:val="left" w:pos="567"/>
        </w:tabs>
        <w:ind w:left="567" w:firstLine="567"/>
        <w:jc w:val="both"/>
        <w:rPr>
          <w:highlight w:val="yellow"/>
        </w:rPr>
      </w:pPr>
    </w:p>
    <w:p w:rsidR="001C5ECA" w:rsidRPr="003820C7" w:rsidRDefault="001C5ECA" w:rsidP="00E27141">
      <w:pPr>
        <w:pStyle w:val="Default"/>
        <w:jc w:val="center"/>
        <w:rPr>
          <w:b/>
          <w:bCs/>
        </w:rPr>
      </w:pPr>
      <w:r w:rsidRPr="003820C7">
        <w:rPr>
          <w:b/>
          <w:bCs/>
        </w:rPr>
        <w:t>МОДУЛЬ «ПРОФИЛАКТИКА И БЕЗОПАСНОСТЬ»</w:t>
      </w:r>
    </w:p>
    <w:p w:rsidR="00D42B8D" w:rsidRPr="004A015F" w:rsidRDefault="004122C4" w:rsidP="00A919FA">
      <w:pPr>
        <w:pStyle w:val="a7"/>
        <w:ind w:left="567" w:right="-27" w:firstLine="567"/>
        <w:jc w:val="both"/>
      </w:pPr>
      <w:r w:rsidRPr="004A015F">
        <w:t>Основным органом, координирующим профилактическую работу в школе,</w:t>
      </w:r>
      <w:r w:rsidRPr="004A015F">
        <w:rPr>
          <w:spacing w:val="-8"/>
        </w:rPr>
        <w:t xml:space="preserve"> </w:t>
      </w:r>
      <w:r w:rsidRPr="004A015F">
        <w:t>является Штаб воспитательной работы.</w:t>
      </w:r>
      <w:r w:rsidRPr="004A015F">
        <w:rPr>
          <w:spacing w:val="-8"/>
        </w:rPr>
        <w:t xml:space="preserve"> </w:t>
      </w:r>
      <w:r w:rsidRPr="004A015F">
        <w:t>Члены ШВР определяют</w:t>
      </w:r>
      <w:r w:rsidRPr="004A015F">
        <w:rPr>
          <w:spacing w:val="53"/>
          <w:w w:val="150"/>
        </w:rPr>
        <w:t xml:space="preserve"> </w:t>
      </w:r>
      <w:r w:rsidRPr="004A015F">
        <w:t>стратегию</w:t>
      </w:r>
      <w:r w:rsidRPr="004A015F">
        <w:rPr>
          <w:spacing w:val="53"/>
          <w:w w:val="150"/>
        </w:rPr>
        <w:t xml:space="preserve"> </w:t>
      </w:r>
      <w:r w:rsidRPr="004A015F">
        <w:t>работы</w:t>
      </w:r>
      <w:r w:rsidRPr="004A015F">
        <w:rPr>
          <w:spacing w:val="52"/>
          <w:w w:val="150"/>
        </w:rPr>
        <w:t xml:space="preserve"> </w:t>
      </w:r>
      <w:r w:rsidRPr="004A015F">
        <w:t xml:space="preserve">с </w:t>
      </w:r>
      <w:r w:rsidRPr="004A015F">
        <w:lastRenderedPageBreak/>
        <w:t>детьми, контролируют</w:t>
      </w:r>
      <w:r w:rsidRPr="004A015F">
        <w:rPr>
          <w:spacing w:val="52"/>
          <w:w w:val="150"/>
        </w:rPr>
        <w:t xml:space="preserve"> </w:t>
      </w:r>
      <w:r w:rsidRPr="004A015F">
        <w:rPr>
          <w:spacing w:val="-2"/>
        </w:rPr>
        <w:t xml:space="preserve">выполнение </w:t>
      </w:r>
      <w:r w:rsidRPr="004A015F">
        <w:t>запланированных</w:t>
      </w:r>
      <w:r w:rsidRPr="004A015F">
        <w:rPr>
          <w:spacing w:val="40"/>
        </w:rPr>
        <w:t xml:space="preserve"> </w:t>
      </w:r>
      <w:r w:rsidRPr="004A015F">
        <w:t>воспитательных</w:t>
      </w:r>
      <w:r w:rsidRPr="004A015F">
        <w:rPr>
          <w:spacing w:val="40"/>
        </w:rPr>
        <w:t xml:space="preserve"> </w:t>
      </w:r>
      <w:r w:rsidRPr="004A015F">
        <w:t>мероприятий,</w:t>
      </w:r>
      <w:r w:rsidRPr="004A015F">
        <w:rPr>
          <w:spacing w:val="40"/>
        </w:rPr>
        <w:t xml:space="preserve"> </w:t>
      </w:r>
      <w:r w:rsidRPr="004A015F">
        <w:t>принимают</w:t>
      </w:r>
      <w:r w:rsidRPr="004A015F">
        <w:rPr>
          <w:spacing w:val="40"/>
        </w:rPr>
        <w:t xml:space="preserve"> </w:t>
      </w:r>
      <w:r w:rsidRPr="004A015F">
        <w:t>решение</w:t>
      </w:r>
      <w:r w:rsidRPr="004A015F">
        <w:rPr>
          <w:spacing w:val="40"/>
        </w:rPr>
        <w:t xml:space="preserve"> </w:t>
      </w:r>
      <w:r w:rsidRPr="004A015F">
        <w:t>о</w:t>
      </w:r>
      <w:r w:rsidRPr="004A015F">
        <w:rPr>
          <w:spacing w:val="40"/>
        </w:rPr>
        <w:t xml:space="preserve"> </w:t>
      </w:r>
      <w:r w:rsidRPr="004A015F">
        <w:t>постановке</w:t>
      </w:r>
      <w:r w:rsidRPr="004A015F">
        <w:rPr>
          <w:spacing w:val="40"/>
        </w:rPr>
        <w:t xml:space="preserve"> </w:t>
      </w:r>
      <w:r w:rsidRPr="004A015F">
        <w:t>и</w:t>
      </w:r>
      <w:r w:rsidRPr="004A015F">
        <w:rPr>
          <w:spacing w:val="80"/>
          <w:w w:val="150"/>
        </w:rPr>
        <w:t xml:space="preserve"> </w:t>
      </w:r>
      <w:r w:rsidRPr="004A015F">
        <w:t xml:space="preserve">снятии обучающегося с </w:t>
      </w:r>
      <w:proofErr w:type="spellStart"/>
      <w:r w:rsidRPr="004A015F">
        <w:t>внутришкольного</w:t>
      </w:r>
      <w:proofErr w:type="spellEnd"/>
      <w:r w:rsidRPr="004A015F">
        <w:t xml:space="preserve"> учета.</w:t>
      </w:r>
    </w:p>
    <w:p w:rsidR="0067334A" w:rsidRPr="004A015F" w:rsidRDefault="0067334A" w:rsidP="00C57E60">
      <w:pPr>
        <w:pStyle w:val="a7"/>
        <w:ind w:left="567" w:right="-27" w:firstLine="567"/>
        <w:jc w:val="both"/>
      </w:pPr>
      <w:r w:rsidRPr="004A015F">
        <w:t>В школе успешно реализуется алгоритм сотрудничества участников профилактики, который</w:t>
      </w:r>
      <w:r w:rsidRPr="004A015F">
        <w:rPr>
          <w:spacing w:val="-7"/>
        </w:rPr>
        <w:t xml:space="preserve"> </w:t>
      </w:r>
      <w:r w:rsidRPr="004A015F">
        <w:t>подразумевает</w:t>
      </w:r>
      <w:r w:rsidRPr="004A015F">
        <w:rPr>
          <w:spacing w:val="-7"/>
        </w:rPr>
        <w:t xml:space="preserve"> </w:t>
      </w:r>
      <w:r w:rsidRPr="004A015F">
        <w:t>координацию</w:t>
      </w:r>
      <w:r w:rsidRPr="004A015F">
        <w:rPr>
          <w:spacing w:val="-7"/>
        </w:rPr>
        <w:t xml:space="preserve"> </w:t>
      </w:r>
      <w:r w:rsidRPr="004A015F">
        <w:t>их</w:t>
      </w:r>
      <w:r w:rsidRPr="004A015F">
        <w:rPr>
          <w:spacing w:val="-7"/>
        </w:rPr>
        <w:t xml:space="preserve"> </w:t>
      </w:r>
      <w:r w:rsidRPr="004A015F">
        <w:t>деятельности</w:t>
      </w:r>
      <w:r w:rsidRPr="004A015F">
        <w:rPr>
          <w:spacing w:val="-7"/>
        </w:rPr>
        <w:t xml:space="preserve"> </w:t>
      </w:r>
      <w:r w:rsidRPr="004A015F">
        <w:t>в</w:t>
      </w:r>
      <w:r w:rsidRPr="004A015F">
        <w:rPr>
          <w:spacing w:val="-7"/>
        </w:rPr>
        <w:t xml:space="preserve"> </w:t>
      </w:r>
      <w:r w:rsidRPr="004A015F">
        <w:t>соответствии</w:t>
      </w:r>
      <w:r w:rsidRPr="004A015F">
        <w:rPr>
          <w:spacing w:val="-7"/>
        </w:rPr>
        <w:t xml:space="preserve"> </w:t>
      </w:r>
      <w:r w:rsidRPr="004A015F">
        <w:t>с</w:t>
      </w:r>
      <w:r w:rsidRPr="004A015F">
        <w:rPr>
          <w:spacing w:val="-7"/>
        </w:rPr>
        <w:t xml:space="preserve"> </w:t>
      </w:r>
      <w:r w:rsidRPr="004A015F">
        <w:t xml:space="preserve">профессиональной направленностью на основе принципа интеграции знаний, общих педагогических и методических задач. В центре данной работы находится обучающийся, а главным координатором является классный руководитель. Именно он как «директор класса» видит проблему, подключает всех специалистов, координирует их действия и отвечает за результат в целом. </w:t>
      </w:r>
      <w:proofErr w:type="gramStart"/>
      <w:r w:rsidRPr="004A015F">
        <w:t>Педагоги-психологи проводят психодиагностику личности обучающихся, учителя-предметники работают над повышением познавательных интересов, способностей и мотивации к обучению, классные руководители выясняют жизненные условия обучающихся и их ближайшее социальное окружение, ведут наблюдение за посещаемостью, успеваемостью, поведением, занятостью в свободное время, педагоги-организаторы и педагоги дополнительного образования вовлекают в занятия творчеством, спортом, общественную работу ученического самоуправления, социальный педагог сотрудничает с органами системы профилактики района.</w:t>
      </w:r>
      <w:proofErr w:type="gramEnd"/>
    </w:p>
    <w:p w:rsidR="0067334A" w:rsidRPr="004A015F" w:rsidRDefault="0067334A" w:rsidP="00C57E60">
      <w:pPr>
        <w:pStyle w:val="a7"/>
        <w:ind w:left="567" w:right="-27" w:firstLine="567"/>
        <w:jc w:val="both"/>
      </w:pPr>
      <w:r w:rsidRPr="004A015F">
        <w:t>В начале учебного года были составлены социальные паспорта классов (1-11 классы), при анализе которых выявлены обучающиеся, требующие особого педагогического внимания. С данными учащимися проводится профилактическая и корректирующая работа социальным педагогом, педагогом-психологом, классными руководителями,</w:t>
      </w:r>
      <w:r w:rsidRPr="004A015F">
        <w:rPr>
          <w:spacing w:val="-15"/>
        </w:rPr>
        <w:t xml:space="preserve"> </w:t>
      </w:r>
      <w:r w:rsidRPr="004A015F">
        <w:t>инспекторами</w:t>
      </w:r>
      <w:r w:rsidRPr="004A015F">
        <w:rPr>
          <w:spacing w:val="-15"/>
        </w:rPr>
        <w:t xml:space="preserve"> </w:t>
      </w:r>
      <w:r w:rsidRPr="004A015F">
        <w:t>ПДН</w:t>
      </w:r>
      <w:r w:rsidRPr="004A015F">
        <w:rPr>
          <w:spacing w:val="-15"/>
        </w:rPr>
        <w:t xml:space="preserve"> </w:t>
      </w:r>
      <w:r w:rsidRPr="004A015F">
        <w:t>и</w:t>
      </w:r>
      <w:r w:rsidRPr="004A015F">
        <w:rPr>
          <w:spacing w:val="-15"/>
        </w:rPr>
        <w:t xml:space="preserve"> </w:t>
      </w:r>
      <w:r w:rsidRPr="004A015F">
        <w:t>др.</w:t>
      </w:r>
      <w:r w:rsidRPr="004A015F">
        <w:rPr>
          <w:spacing w:val="-15"/>
        </w:rPr>
        <w:t xml:space="preserve"> </w:t>
      </w:r>
      <w:r w:rsidRPr="004A015F">
        <w:t>(индивидуальные</w:t>
      </w:r>
      <w:r w:rsidRPr="004A015F">
        <w:rPr>
          <w:spacing w:val="-15"/>
        </w:rPr>
        <w:t xml:space="preserve"> </w:t>
      </w:r>
      <w:r w:rsidRPr="004A015F">
        <w:t>беседы</w:t>
      </w:r>
      <w:r w:rsidRPr="004A015F">
        <w:rPr>
          <w:spacing w:val="-15"/>
        </w:rPr>
        <w:t xml:space="preserve"> </w:t>
      </w:r>
      <w:r w:rsidRPr="004A015F">
        <w:t>с</w:t>
      </w:r>
      <w:r w:rsidRPr="004A015F">
        <w:rPr>
          <w:spacing w:val="-15"/>
        </w:rPr>
        <w:t xml:space="preserve"> </w:t>
      </w:r>
      <w:r w:rsidRPr="004A015F">
        <w:t>детьми</w:t>
      </w:r>
      <w:r w:rsidRPr="004A015F">
        <w:rPr>
          <w:spacing w:val="-15"/>
        </w:rPr>
        <w:t xml:space="preserve"> </w:t>
      </w:r>
      <w:r w:rsidRPr="004A015F">
        <w:t>и</w:t>
      </w:r>
      <w:r w:rsidRPr="004A015F">
        <w:rPr>
          <w:spacing w:val="-15"/>
        </w:rPr>
        <w:t xml:space="preserve"> </w:t>
      </w:r>
      <w:r w:rsidRPr="004A015F">
        <w:t>родителями, оказание помощи в учебе обучающимся с низкой успеваемостью, контроль посещаемости занятий, привлечение обучающихся к участию в работе кружков и спортивных секций, в подготовке и организации школьных мероприятий).</w:t>
      </w:r>
    </w:p>
    <w:p w:rsidR="0067334A" w:rsidRPr="004A015F" w:rsidRDefault="0067334A" w:rsidP="00C57E60">
      <w:pPr>
        <w:pStyle w:val="a7"/>
        <w:spacing w:before="1"/>
        <w:ind w:left="567" w:right="-27" w:firstLine="709"/>
        <w:jc w:val="both"/>
      </w:pPr>
      <w:proofErr w:type="gramStart"/>
      <w:r w:rsidRPr="004A015F">
        <w:t>Воспитательный</w:t>
      </w:r>
      <w:r w:rsidRPr="004A015F">
        <w:rPr>
          <w:spacing w:val="-7"/>
        </w:rPr>
        <w:t xml:space="preserve"> </w:t>
      </w:r>
      <w:r w:rsidRPr="004A015F">
        <w:t>потенциал</w:t>
      </w:r>
      <w:r w:rsidRPr="004A015F">
        <w:rPr>
          <w:spacing w:val="-5"/>
        </w:rPr>
        <w:t xml:space="preserve"> </w:t>
      </w:r>
      <w:r w:rsidRPr="004A015F">
        <w:t>профилактической</w:t>
      </w:r>
      <w:r w:rsidRPr="004A015F">
        <w:rPr>
          <w:spacing w:val="-6"/>
        </w:rPr>
        <w:t xml:space="preserve"> </w:t>
      </w:r>
      <w:r w:rsidRPr="004A015F">
        <w:t>деятельности</w:t>
      </w:r>
      <w:r w:rsidRPr="004A015F">
        <w:rPr>
          <w:spacing w:val="-6"/>
        </w:rPr>
        <w:t xml:space="preserve"> </w:t>
      </w:r>
      <w:r w:rsidRPr="004A015F">
        <w:t>в</w:t>
      </w:r>
      <w:r w:rsidRPr="004A015F">
        <w:rPr>
          <w:spacing w:val="-6"/>
        </w:rPr>
        <w:t xml:space="preserve"> </w:t>
      </w:r>
      <w:r w:rsidRPr="004A015F">
        <w:t>целях</w:t>
      </w:r>
      <w:r w:rsidRPr="004A015F">
        <w:rPr>
          <w:spacing w:val="-6"/>
        </w:rPr>
        <w:t xml:space="preserve"> </w:t>
      </w:r>
      <w:r w:rsidRPr="004A015F">
        <w:t>формирования и поддержки безопасной и комфортной среды в общеобразовательной организации предусматривает проведение различных мероприятий по профилактике и безопасности.</w:t>
      </w:r>
      <w:r w:rsidR="000D07B4" w:rsidRPr="004A015F">
        <w:t>).</w:t>
      </w:r>
      <w:proofErr w:type="gramEnd"/>
    </w:p>
    <w:p w:rsidR="00F13C06" w:rsidRPr="004A015F" w:rsidRDefault="001C5ECA" w:rsidP="00855EC7">
      <w:pPr>
        <w:pStyle w:val="Default"/>
        <w:spacing w:line="276" w:lineRule="auto"/>
        <w:ind w:left="567" w:firstLine="567"/>
        <w:jc w:val="both"/>
      </w:pPr>
      <w:r w:rsidRPr="004A015F">
        <w:t>Совместная деятельность педагогов, обучающ</w:t>
      </w:r>
      <w:r w:rsidR="00D27374" w:rsidRPr="004A015F">
        <w:t xml:space="preserve">ихся, родителей по направлению  </w:t>
      </w:r>
      <w:r w:rsidRPr="004A015F">
        <w:t xml:space="preserve">«Профилактика» включает в себя создание условий для совершенствования существующей системы профилактики безнадзорности и правонарушений несовершеннолетних, повышение уровня правовой грамотности обучающихся, что способствует снижение тенденции роста противоправных деяний. В рамках реализации данного модуля проводились следующие мероприятия: </w:t>
      </w:r>
      <w:r w:rsidR="00F96A10" w:rsidRPr="004A015F">
        <w:t>д</w:t>
      </w:r>
      <w:r w:rsidRPr="004A015F">
        <w:t>ень здоровья</w:t>
      </w:r>
      <w:r w:rsidR="00D42B8D" w:rsidRPr="004A015F">
        <w:t xml:space="preserve"> (туристический слет)</w:t>
      </w:r>
      <w:r w:rsidRPr="004A015F">
        <w:t xml:space="preserve">, </w:t>
      </w:r>
      <w:r w:rsidR="00855EC7" w:rsidRPr="004A015F">
        <w:t xml:space="preserve"> профилактические тематические недели</w:t>
      </w:r>
      <w:proofErr w:type="gramStart"/>
      <w:r w:rsidR="00855EC7" w:rsidRPr="004A015F">
        <w:rPr>
          <w:b/>
        </w:rPr>
        <w:t xml:space="preserve"> </w:t>
      </w:r>
      <w:r w:rsidR="00F13C06" w:rsidRPr="004A015F">
        <w:rPr>
          <w:b/>
          <w:w w:val="105"/>
        </w:rPr>
        <w:t>:</w:t>
      </w:r>
      <w:proofErr w:type="gramEnd"/>
    </w:p>
    <w:p w:rsidR="00547AE5" w:rsidRPr="004A015F" w:rsidRDefault="00FC72B0" w:rsidP="00855EC7">
      <w:pPr>
        <w:pStyle w:val="TableParagraph"/>
        <w:spacing w:line="268" w:lineRule="exact"/>
        <w:ind w:left="567"/>
        <w:jc w:val="both"/>
        <w:rPr>
          <w:w w:val="105"/>
          <w:sz w:val="24"/>
          <w:szCs w:val="24"/>
        </w:rPr>
      </w:pPr>
      <w:proofErr w:type="gramStart"/>
      <w:r w:rsidRPr="004A015F">
        <w:rPr>
          <w:w w:val="105"/>
          <w:sz w:val="24"/>
          <w:szCs w:val="24"/>
        </w:rPr>
        <w:t>правовых знаний, психологии</w:t>
      </w:r>
      <w:r w:rsidR="00855EC7" w:rsidRPr="004A015F">
        <w:rPr>
          <w:w w:val="105"/>
          <w:sz w:val="24"/>
          <w:szCs w:val="24"/>
        </w:rPr>
        <w:t>, б</w:t>
      </w:r>
      <w:r w:rsidR="00F13C06" w:rsidRPr="004A015F">
        <w:rPr>
          <w:sz w:val="24"/>
          <w:szCs w:val="24"/>
        </w:rPr>
        <w:t>езопасности</w:t>
      </w:r>
      <w:r w:rsidR="00855EC7" w:rsidRPr="004A015F">
        <w:rPr>
          <w:sz w:val="24"/>
          <w:szCs w:val="24"/>
        </w:rPr>
        <w:t xml:space="preserve">; </w:t>
      </w:r>
      <w:r w:rsidR="00F13C06" w:rsidRPr="004A015F">
        <w:t>месячник</w:t>
      </w:r>
      <w:r w:rsidR="00FD4665" w:rsidRPr="004A015F">
        <w:t>и</w:t>
      </w:r>
      <w:r w:rsidR="00F13C06" w:rsidRPr="004A015F">
        <w:t>:</w:t>
      </w:r>
      <w:r w:rsidR="00A919FA" w:rsidRPr="004A015F">
        <w:t xml:space="preserve"> </w:t>
      </w:r>
      <w:r w:rsidR="00F13C06" w:rsidRPr="004A015F">
        <w:rPr>
          <w:sz w:val="24"/>
          <w:szCs w:val="24"/>
        </w:rPr>
        <w:t>по профилактике дорожно-транспортного травматизма «Внимание, дети!»</w:t>
      </w:r>
      <w:r w:rsidR="00F13C06" w:rsidRPr="004A015F">
        <w:t>,</w:t>
      </w:r>
      <w:r w:rsidR="00F13C06" w:rsidRPr="004A015F">
        <w:rPr>
          <w:b/>
        </w:rPr>
        <w:t xml:space="preserve"> </w:t>
      </w:r>
      <w:r w:rsidRPr="004A015F">
        <w:rPr>
          <w:w w:val="105"/>
          <w:sz w:val="24"/>
          <w:szCs w:val="24"/>
        </w:rPr>
        <w:t>психологической безопасности</w:t>
      </w:r>
      <w:r w:rsidR="00855EC7" w:rsidRPr="004A015F">
        <w:rPr>
          <w:w w:val="105"/>
          <w:sz w:val="24"/>
          <w:szCs w:val="24"/>
        </w:rPr>
        <w:t xml:space="preserve">, </w:t>
      </w:r>
      <w:r w:rsidR="00F96A10" w:rsidRPr="004A015F">
        <w:t>р</w:t>
      </w:r>
      <w:r w:rsidR="001C5ECA" w:rsidRPr="004A015F">
        <w:t>одительские собрания на тем</w:t>
      </w:r>
      <w:r w:rsidR="00FD4665" w:rsidRPr="004A015F">
        <w:t>ы:</w:t>
      </w:r>
      <w:proofErr w:type="gramEnd"/>
      <w:r w:rsidR="001C5ECA" w:rsidRPr="004A015F">
        <w:t xml:space="preserve"> «</w:t>
      </w:r>
      <w:r w:rsidR="001C5ECA" w:rsidRPr="006533FB">
        <w:rPr>
          <w:sz w:val="24"/>
          <w:szCs w:val="24"/>
        </w:rPr>
        <w:t>Безопасность детей</w:t>
      </w:r>
      <w:r w:rsidR="00716783" w:rsidRPr="006533FB">
        <w:rPr>
          <w:sz w:val="24"/>
          <w:szCs w:val="24"/>
        </w:rPr>
        <w:t xml:space="preserve"> </w:t>
      </w:r>
      <w:r w:rsidR="001C5ECA" w:rsidRPr="006533FB">
        <w:rPr>
          <w:sz w:val="24"/>
          <w:szCs w:val="24"/>
        </w:rPr>
        <w:t>- наша общая забота»</w:t>
      </w:r>
      <w:r w:rsidR="00855EC7" w:rsidRPr="006533FB">
        <w:rPr>
          <w:sz w:val="24"/>
          <w:szCs w:val="24"/>
        </w:rPr>
        <w:t>,</w:t>
      </w:r>
      <w:r w:rsidR="001C5ECA" w:rsidRPr="006533FB">
        <w:rPr>
          <w:sz w:val="24"/>
          <w:szCs w:val="24"/>
        </w:rPr>
        <w:t xml:space="preserve"> </w:t>
      </w:r>
      <w:r w:rsidR="00871A55" w:rsidRPr="006533FB">
        <w:rPr>
          <w:sz w:val="24"/>
          <w:szCs w:val="24"/>
        </w:rPr>
        <w:t xml:space="preserve">«Нет </w:t>
      </w:r>
      <w:r w:rsidR="00855EC7" w:rsidRPr="006533FB">
        <w:rPr>
          <w:sz w:val="24"/>
          <w:szCs w:val="24"/>
        </w:rPr>
        <w:t xml:space="preserve">насилию в семье»; </w:t>
      </w:r>
      <w:r w:rsidR="00F96A10" w:rsidRPr="006533FB">
        <w:rPr>
          <w:sz w:val="24"/>
          <w:szCs w:val="24"/>
        </w:rPr>
        <w:t>п</w:t>
      </w:r>
      <w:r w:rsidR="001C5ECA" w:rsidRPr="006533FB">
        <w:rPr>
          <w:sz w:val="24"/>
          <w:szCs w:val="24"/>
        </w:rPr>
        <w:t>роведение бесед с родителями по профилактике ДТП, профилактике противодействия идеологии терроризма в молодежной среде и на к</w:t>
      </w:r>
      <w:r w:rsidR="00855EC7" w:rsidRPr="006533FB">
        <w:rPr>
          <w:sz w:val="24"/>
          <w:szCs w:val="24"/>
        </w:rPr>
        <w:t xml:space="preserve">лассных родительских собраниях; </w:t>
      </w:r>
      <w:r w:rsidR="00F96A10" w:rsidRPr="006533FB">
        <w:rPr>
          <w:sz w:val="24"/>
          <w:szCs w:val="24"/>
        </w:rPr>
        <w:t>с</w:t>
      </w:r>
      <w:r w:rsidR="001C5ECA" w:rsidRPr="006533FB">
        <w:rPr>
          <w:sz w:val="24"/>
          <w:szCs w:val="24"/>
        </w:rPr>
        <w:t>истематическое проведение инструктажей по безопасности в течение уче</w:t>
      </w:r>
      <w:r w:rsidR="00855EC7" w:rsidRPr="006533FB">
        <w:rPr>
          <w:sz w:val="24"/>
          <w:szCs w:val="24"/>
        </w:rPr>
        <w:t xml:space="preserve">бного года; </w:t>
      </w:r>
      <w:r w:rsidR="00F96A10" w:rsidRPr="006533FB">
        <w:rPr>
          <w:sz w:val="24"/>
          <w:szCs w:val="24"/>
        </w:rPr>
        <w:t>е</w:t>
      </w:r>
      <w:r w:rsidR="001C5ECA" w:rsidRPr="006533FB">
        <w:rPr>
          <w:sz w:val="24"/>
          <w:szCs w:val="24"/>
        </w:rPr>
        <w:t>жегодное уча</w:t>
      </w:r>
      <w:r w:rsidR="00855EC7" w:rsidRPr="006533FB">
        <w:rPr>
          <w:sz w:val="24"/>
          <w:szCs w:val="24"/>
        </w:rPr>
        <w:t xml:space="preserve">стие обучающихся с 14 лет в СПТ; </w:t>
      </w:r>
      <w:r w:rsidR="00887D5C" w:rsidRPr="006533FB">
        <w:rPr>
          <w:sz w:val="24"/>
          <w:szCs w:val="24"/>
        </w:rPr>
        <w:t>с</w:t>
      </w:r>
      <w:r w:rsidR="001C5ECA" w:rsidRPr="006533FB">
        <w:rPr>
          <w:sz w:val="24"/>
          <w:szCs w:val="24"/>
        </w:rPr>
        <w:t xml:space="preserve">портивные соревнования школьного и муниципального уровней (Осенний кросс, </w:t>
      </w:r>
      <w:r w:rsidR="00887D5C" w:rsidRPr="006533FB">
        <w:rPr>
          <w:sz w:val="24"/>
          <w:szCs w:val="24"/>
        </w:rPr>
        <w:t>мини-ф</w:t>
      </w:r>
      <w:r w:rsidR="001C5ECA" w:rsidRPr="006533FB">
        <w:rPr>
          <w:sz w:val="24"/>
          <w:szCs w:val="24"/>
        </w:rPr>
        <w:t xml:space="preserve">утбол, </w:t>
      </w:r>
      <w:r w:rsidR="00887D5C" w:rsidRPr="006533FB">
        <w:rPr>
          <w:sz w:val="24"/>
          <w:szCs w:val="24"/>
        </w:rPr>
        <w:t>«КЭС-</w:t>
      </w:r>
      <w:proofErr w:type="spellStart"/>
      <w:r w:rsidR="00887D5C" w:rsidRPr="006533FB">
        <w:rPr>
          <w:sz w:val="24"/>
          <w:szCs w:val="24"/>
        </w:rPr>
        <w:t>баскет</w:t>
      </w:r>
      <w:proofErr w:type="spellEnd"/>
      <w:r w:rsidR="00887D5C" w:rsidRPr="006533FB">
        <w:rPr>
          <w:sz w:val="24"/>
          <w:szCs w:val="24"/>
        </w:rPr>
        <w:t>», «</w:t>
      </w:r>
      <w:proofErr w:type="spellStart"/>
      <w:r w:rsidR="00887D5C" w:rsidRPr="006533FB">
        <w:rPr>
          <w:sz w:val="24"/>
          <w:szCs w:val="24"/>
        </w:rPr>
        <w:t>Серебянный</w:t>
      </w:r>
      <w:proofErr w:type="spellEnd"/>
      <w:r w:rsidR="00887D5C" w:rsidRPr="006533FB">
        <w:rPr>
          <w:sz w:val="24"/>
          <w:szCs w:val="24"/>
        </w:rPr>
        <w:t xml:space="preserve"> мяч», </w:t>
      </w:r>
      <w:r w:rsidR="006533FB" w:rsidRPr="006533FB">
        <w:rPr>
          <w:sz w:val="24"/>
          <w:szCs w:val="24"/>
        </w:rPr>
        <w:t>пионербол</w:t>
      </w:r>
      <w:r w:rsidR="00547AE5" w:rsidRPr="006533FB">
        <w:rPr>
          <w:sz w:val="24"/>
          <w:szCs w:val="24"/>
        </w:rPr>
        <w:t xml:space="preserve"> в 5-6 классах, Веселые страты для учащихся 1-4 классов, товарищеские встречи, </w:t>
      </w:r>
      <w:r w:rsidR="00887D5C" w:rsidRPr="006533FB">
        <w:rPr>
          <w:sz w:val="24"/>
          <w:szCs w:val="24"/>
        </w:rPr>
        <w:t>с</w:t>
      </w:r>
      <w:r w:rsidR="001C5ECA" w:rsidRPr="006533FB">
        <w:rPr>
          <w:sz w:val="24"/>
          <w:szCs w:val="24"/>
        </w:rPr>
        <w:t>партакиада по легкой атлетике</w:t>
      </w:r>
      <w:r w:rsidR="00887D5C" w:rsidRPr="006533FB">
        <w:rPr>
          <w:sz w:val="24"/>
          <w:szCs w:val="24"/>
        </w:rPr>
        <w:t>)</w:t>
      </w:r>
      <w:r w:rsidR="001C5ECA" w:rsidRPr="006533FB">
        <w:rPr>
          <w:sz w:val="24"/>
          <w:szCs w:val="24"/>
        </w:rPr>
        <w:t>.</w:t>
      </w:r>
    </w:p>
    <w:p w:rsidR="001C5ECA" w:rsidRDefault="001C5ECA" w:rsidP="001C5ECA">
      <w:pPr>
        <w:pStyle w:val="Default"/>
        <w:ind w:left="567" w:firstLine="567"/>
        <w:jc w:val="both"/>
        <w:rPr>
          <w:highlight w:val="yellow"/>
        </w:rPr>
      </w:pPr>
      <w:r w:rsidRPr="004A015F">
        <w:t>В начале учебного года классными руководителями были составлены социальные паспорта классов (1- 11 классы), при анализе которых выявлены учащиеся, требующие особого педагогического внимания. С данными учащимися регулярно проводилась профилактическая и корректирующая работа.</w:t>
      </w:r>
      <w:r w:rsidRPr="002014D4">
        <w:rPr>
          <w:highlight w:val="yellow"/>
        </w:rPr>
        <w:t xml:space="preserve"> </w:t>
      </w:r>
    </w:p>
    <w:p w:rsidR="009E028D" w:rsidRPr="00A07469" w:rsidRDefault="009E028D" w:rsidP="00294B0D">
      <w:pPr>
        <w:pStyle w:val="a7"/>
        <w:tabs>
          <w:tab w:val="left" w:pos="9639"/>
        </w:tabs>
        <w:ind w:right="114" w:firstLine="709"/>
        <w:jc w:val="both"/>
      </w:pPr>
      <w:r w:rsidRPr="00A07469">
        <w:t>Отдельным</w:t>
      </w:r>
      <w:r w:rsidRPr="00A07469">
        <w:rPr>
          <w:spacing w:val="-6"/>
        </w:rPr>
        <w:t xml:space="preserve"> </w:t>
      </w:r>
      <w:r w:rsidRPr="00A07469">
        <w:t>направлением</w:t>
      </w:r>
      <w:r w:rsidRPr="00A07469">
        <w:rPr>
          <w:spacing w:val="-6"/>
        </w:rPr>
        <w:t xml:space="preserve"> </w:t>
      </w:r>
      <w:r w:rsidRPr="00A07469">
        <w:t>была</w:t>
      </w:r>
      <w:r w:rsidRPr="00A07469">
        <w:rPr>
          <w:spacing w:val="-7"/>
        </w:rPr>
        <w:t xml:space="preserve"> </w:t>
      </w:r>
      <w:r w:rsidRPr="00A07469">
        <w:t>работа</w:t>
      </w:r>
      <w:r w:rsidRPr="00A07469">
        <w:rPr>
          <w:spacing w:val="40"/>
        </w:rPr>
        <w:t xml:space="preserve"> </w:t>
      </w:r>
      <w:r w:rsidRPr="00A07469">
        <w:t>по</w:t>
      </w:r>
      <w:r w:rsidRPr="00A07469">
        <w:rPr>
          <w:spacing w:val="-7"/>
        </w:rPr>
        <w:t xml:space="preserve"> </w:t>
      </w:r>
      <w:r w:rsidRPr="00A07469">
        <w:t>профилактике</w:t>
      </w:r>
      <w:r w:rsidRPr="00A07469">
        <w:rPr>
          <w:spacing w:val="-6"/>
        </w:rPr>
        <w:t xml:space="preserve"> </w:t>
      </w:r>
      <w:r w:rsidRPr="00A07469">
        <w:t>экстремизма,</w:t>
      </w:r>
      <w:r w:rsidRPr="00A07469">
        <w:rPr>
          <w:spacing w:val="-6"/>
        </w:rPr>
        <w:t xml:space="preserve"> </w:t>
      </w:r>
      <w:r w:rsidRPr="00A07469">
        <w:t>проводились беседы</w:t>
      </w:r>
      <w:r w:rsidRPr="00A07469">
        <w:rPr>
          <w:spacing w:val="-3"/>
        </w:rPr>
        <w:t xml:space="preserve"> </w:t>
      </w:r>
      <w:r w:rsidRPr="00A07469">
        <w:t>по</w:t>
      </w:r>
      <w:r w:rsidRPr="00A07469">
        <w:rPr>
          <w:spacing w:val="-3"/>
        </w:rPr>
        <w:t xml:space="preserve"> </w:t>
      </w:r>
      <w:r w:rsidRPr="00A07469">
        <w:t>данной</w:t>
      </w:r>
      <w:r w:rsidRPr="00A07469">
        <w:rPr>
          <w:spacing w:val="-4"/>
        </w:rPr>
        <w:t xml:space="preserve"> </w:t>
      </w:r>
      <w:r w:rsidRPr="00A07469">
        <w:t>теме,</w:t>
      </w:r>
      <w:r w:rsidRPr="00A07469">
        <w:rPr>
          <w:spacing w:val="-3"/>
        </w:rPr>
        <w:t xml:space="preserve"> </w:t>
      </w:r>
      <w:r w:rsidRPr="00A07469">
        <w:t>отработка</w:t>
      </w:r>
      <w:r w:rsidRPr="00A07469">
        <w:rPr>
          <w:spacing w:val="-2"/>
        </w:rPr>
        <w:t xml:space="preserve"> </w:t>
      </w:r>
      <w:r w:rsidRPr="00A07469">
        <w:t>действий</w:t>
      </w:r>
      <w:r w:rsidRPr="00A07469">
        <w:rPr>
          <w:spacing w:val="-4"/>
        </w:rPr>
        <w:t xml:space="preserve"> </w:t>
      </w:r>
      <w:r w:rsidRPr="00A07469">
        <w:t>при</w:t>
      </w:r>
      <w:r w:rsidRPr="00A07469">
        <w:rPr>
          <w:spacing w:val="-5"/>
        </w:rPr>
        <w:t xml:space="preserve"> </w:t>
      </w:r>
      <w:r w:rsidRPr="00A07469">
        <w:t>угрозе</w:t>
      </w:r>
      <w:r w:rsidRPr="00A07469">
        <w:rPr>
          <w:spacing w:val="-3"/>
        </w:rPr>
        <w:t xml:space="preserve"> </w:t>
      </w:r>
      <w:r w:rsidRPr="00A07469">
        <w:t>террора</w:t>
      </w:r>
      <w:r w:rsidR="007D2F60">
        <w:rPr>
          <w:spacing w:val="-3"/>
        </w:rPr>
        <w:t xml:space="preserve">. </w:t>
      </w:r>
      <w:r w:rsidRPr="00A07469">
        <w:t>Данные</w:t>
      </w:r>
      <w:r w:rsidRPr="00A07469">
        <w:rPr>
          <w:spacing w:val="-2"/>
        </w:rPr>
        <w:t xml:space="preserve"> </w:t>
      </w:r>
      <w:r w:rsidRPr="00A07469">
        <w:t>мероприятия дают</w:t>
      </w:r>
      <w:r w:rsidRPr="00A07469">
        <w:rPr>
          <w:spacing w:val="-10"/>
        </w:rPr>
        <w:t xml:space="preserve"> </w:t>
      </w:r>
      <w:r w:rsidRPr="00A07469">
        <w:t>положительный</w:t>
      </w:r>
      <w:r w:rsidRPr="00A07469">
        <w:rPr>
          <w:spacing w:val="-9"/>
        </w:rPr>
        <w:t xml:space="preserve"> </w:t>
      </w:r>
      <w:r w:rsidRPr="00A07469">
        <w:t>воспитательный</w:t>
      </w:r>
      <w:r w:rsidRPr="00A07469">
        <w:rPr>
          <w:spacing w:val="-9"/>
        </w:rPr>
        <w:t xml:space="preserve"> </w:t>
      </w:r>
      <w:r w:rsidRPr="00A07469">
        <w:t>результат:</w:t>
      </w:r>
      <w:r w:rsidRPr="00A07469">
        <w:rPr>
          <w:spacing w:val="-9"/>
        </w:rPr>
        <w:t xml:space="preserve"> </w:t>
      </w:r>
      <w:r w:rsidRPr="00A07469">
        <w:t>формируют</w:t>
      </w:r>
      <w:r w:rsidRPr="00A07469">
        <w:rPr>
          <w:spacing w:val="-11"/>
        </w:rPr>
        <w:t xml:space="preserve"> </w:t>
      </w:r>
      <w:r w:rsidRPr="00A07469">
        <w:t>у</w:t>
      </w:r>
      <w:r w:rsidRPr="00A07469">
        <w:rPr>
          <w:spacing w:val="-8"/>
        </w:rPr>
        <w:t xml:space="preserve"> </w:t>
      </w:r>
      <w:r w:rsidRPr="00A07469">
        <w:t>обучающихся</w:t>
      </w:r>
      <w:r w:rsidRPr="00A07469">
        <w:rPr>
          <w:spacing w:val="-9"/>
        </w:rPr>
        <w:t xml:space="preserve"> </w:t>
      </w:r>
      <w:r w:rsidRPr="00A07469">
        <w:t xml:space="preserve">сознательное и ответственное отношение к личной безопасности и безопасности окружающих. </w:t>
      </w:r>
    </w:p>
    <w:p w:rsidR="009E028D" w:rsidRPr="00A07469" w:rsidRDefault="009E028D" w:rsidP="00C57E60">
      <w:pPr>
        <w:pStyle w:val="a7"/>
        <w:tabs>
          <w:tab w:val="left" w:pos="9639"/>
          <w:tab w:val="left" w:pos="10206"/>
        </w:tabs>
        <w:spacing w:before="73"/>
        <w:ind w:left="567" w:right="114" w:firstLine="567"/>
        <w:jc w:val="both"/>
      </w:pPr>
      <w:r w:rsidRPr="00A07469">
        <w:t xml:space="preserve">Особое внимание уделяется работе, направленной на профилактику суицидов и иных форм </w:t>
      </w:r>
      <w:proofErr w:type="spellStart"/>
      <w:r w:rsidRPr="00A07469">
        <w:t>аутоагрессивного</w:t>
      </w:r>
      <w:proofErr w:type="spellEnd"/>
      <w:r w:rsidRPr="00A07469">
        <w:t xml:space="preserve"> поведения среди несовершеннолетних. Педагогом-</w:t>
      </w:r>
      <w:r w:rsidRPr="00A07469">
        <w:lastRenderedPageBreak/>
        <w:t xml:space="preserve">психологом </w:t>
      </w:r>
      <w:r w:rsidR="007D2F60" w:rsidRPr="00A07469">
        <w:t>пров</w:t>
      </w:r>
      <w:r w:rsidR="007D2F60">
        <w:t xml:space="preserve">одятся </w:t>
      </w:r>
      <w:r w:rsidRPr="00A07469">
        <w:t>заняти</w:t>
      </w:r>
      <w:r w:rsidR="007D2F60">
        <w:t>я</w:t>
      </w:r>
      <w:r w:rsidRPr="00A07469">
        <w:t xml:space="preserve"> с педагогами на тему «Формирование</w:t>
      </w:r>
      <w:r w:rsidRPr="00A07469">
        <w:rPr>
          <w:spacing w:val="40"/>
        </w:rPr>
        <w:t xml:space="preserve"> </w:t>
      </w:r>
      <w:r w:rsidRPr="00A07469">
        <w:t>позитивного мышления,</w:t>
      </w:r>
      <w:r w:rsidRPr="00A07469">
        <w:rPr>
          <w:spacing w:val="-13"/>
        </w:rPr>
        <w:t xml:space="preserve"> </w:t>
      </w:r>
      <w:r w:rsidRPr="00A07469">
        <w:t>принципов</w:t>
      </w:r>
      <w:r w:rsidRPr="00A07469">
        <w:rPr>
          <w:spacing w:val="-13"/>
        </w:rPr>
        <w:t xml:space="preserve"> </w:t>
      </w:r>
      <w:r w:rsidRPr="00A07469">
        <w:t>здорового</w:t>
      </w:r>
      <w:r w:rsidRPr="00A07469">
        <w:rPr>
          <w:spacing w:val="-14"/>
        </w:rPr>
        <w:t xml:space="preserve"> </w:t>
      </w:r>
      <w:r w:rsidRPr="00A07469">
        <w:t>образа</w:t>
      </w:r>
      <w:r w:rsidRPr="00A07469">
        <w:rPr>
          <w:spacing w:val="-13"/>
        </w:rPr>
        <w:t xml:space="preserve"> </w:t>
      </w:r>
      <w:r w:rsidRPr="00A07469">
        <w:t>жизни,</w:t>
      </w:r>
      <w:r w:rsidRPr="00A07469">
        <w:rPr>
          <w:spacing w:val="-14"/>
        </w:rPr>
        <w:t xml:space="preserve"> </w:t>
      </w:r>
      <w:r w:rsidRPr="00A07469">
        <w:t>предупреждение</w:t>
      </w:r>
      <w:r w:rsidRPr="00A07469">
        <w:rPr>
          <w:spacing w:val="-13"/>
        </w:rPr>
        <w:t xml:space="preserve"> </w:t>
      </w:r>
      <w:r w:rsidRPr="00A07469">
        <w:t>суицидального</w:t>
      </w:r>
      <w:r w:rsidRPr="00A07469">
        <w:rPr>
          <w:spacing w:val="-13"/>
        </w:rPr>
        <w:t xml:space="preserve"> </w:t>
      </w:r>
      <w:r w:rsidRPr="00A07469">
        <w:t xml:space="preserve">поведения у учащихся». При выявлении обучающихся, склонных к </w:t>
      </w:r>
      <w:proofErr w:type="spellStart"/>
      <w:r w:rsidRPr="00A07469">
        <w:t>аутоагрессивному</w:t>
      </w:r>
      <w:proofErr w:type="spellEnd"/>
      <w:r w:rsidRPr="00A07469">
        <w:t xml:space="preserve"> поведению необходимая информация своевременно направляется в учреждения системы профилактики; особое внимание при проведении профилактической</w:t>
      </w:r>
      <w:r w:rsidRPr="00A07469">
        <w:rPr>
          <w:spacing w:val="-14"/>
        </w:rPr>
        <w:t xml:space="preserve"> </w:t>
      </w:r>
      <w:r w:rsidRPr="00A07469">
        <w:t>работы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3"/>
        </w:rPr>
        <w:t xml:space="preserve"> </w:t>
      </w:r>
      <w:r w:rsidRPr="00A07469">
        <w:t>школе</w:t>
      </w:r>
      <w:r w:rsidRPr="00A07469">
        <w:rPr>
          <w:spacing w:val="-14"/>
        </w:rPr>
        <w:t xml:space="preserve"> </w:t>
      </w:r>
      <w:r w:rsidRPr="00A07469">
        <w:t>уделяется</w:t>
      </w:r>
      <w:r w:rsidRPr="00A07469">
        <w:rPr>
          <w:spacing w:val="-13"/>
        </w:rPr>
        <w:t xml:space="preserve"> </w:t>
      </w:r>
      <w:r w:rsidRPr="00A07469">
        <w:t>обучающимся</w:t>
      </w:r>
      <w:r w:rsidRPr="00A07469">
        <w:rPr>
          <w:spacing w:val="-12"/>
        </w:rPr>
        <w:t xml:space="preserve"> </w:t>
      </w:r>
      <w:r w:rsidRPr="00A07469">
        <w:t>и</w:t>
      </w:r>
      <w:r w:rsidRPr="00A07469">
        <w:rPr>
          <w:spacing w:val="-13"/>
        </w:rPr>
        <w:t xml:space="preserve"> </w:t>
      </w:r>
      <w:r w:rsidRPr="00A07469">
        <w:t>их</w:t>
      </w:r>
      <w:r w:rsidRPr="00A07469">
        <w:rPr>
          <w:spacing w:val="-13"/>
        </w:rPr>
        <w:t xml:space="preserve"> </w:t>
      </w:r>
      <w:r w:rsidRPr="00A07469">
        <w:t>родителям,</w:t>
      </w:r>
      <w:r w:rsidRPr="00A07469">
        <w:rPr>
          <w:spacing w:val="-12"/>
        </w:rPr>
        <w:t xml:space="preserve"> </w:t>
      </w:r>
      <w:r w:rsidRPr="00A07469">
        <w:t>семьи</w:t>
      </w:r>
      <w:r w:rsidRPr="00A07469">
        <w:rPr>
          <w:spacing w:val="-12"/>
        </w:rPr>
        <w:t xml:space="preserve"> </w:t>
      </w:r>
      <w:r w:rsidRPr="00A07469">
        <w:rPr>
          <w:spacing w:val="-2"/>
        </w:rPr>
        <w:t>которых</w:t>
      </w:r>
      <w:r>
        <w:rPr>
          <w:spacing w:val="-2"/>
        </w:rPr>
        <w:t xml:space="preserve"> </w:t>
      </w:r>
      <w:r w:rsidRPr="00A07469">
        <w:t>состоят на различных видах профилактического учета. В случае необходимости предпринимаются</w:t>
      </w:r>
      <w:r w:rsidRPr="00A07469">
        <w:rPr>
          <w:spacing w:val="-5"/>
        </w:rPr>
        <w:t xml:space="preserve"> </w:t>
      </w:r>
      <w:r w:rsidRPr="00A07469">
        <w:t>своевременные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исчерпывающие</w:t>
      </w:r>
      <w:r w:rsidRPr="00A07469">
        <w:rPr>
          <w:spacing w:val="-5"/>
        </w:rPr>
        <w:t xml:space="preserve"> </w:t>
      </w:r>
      <w:r w:rsidRPr="00A07469">
        <w:t>меры</w:t>
      </w:r>
      <w:r w:rsidRPr="00A07469">
        <w:rPr>
          <w:spacing w:val="-5"/>
        </w:rPr>
        <w:t xml:space="preserve"> </w:t>
      </w:r>
      <w:r w:rsidRPr="00A07469">
        <w:t>по</w:t>
      </w:r>
      <w:r w:rsidRPr="00A07469">
        <w:rPr>
          <w:spacing w:val="-5"/>
        </w:rPr>
        <w:t xml:space="preserve"> </w:t>
      </w:r>
      <w:r w:rsidRPr="00A07469">
        <w:t>информированию</w:t>
      </w:r>
      <w:r w:rsidRPr="00A07469">
        <w:rPr>
          <w:spacing w:val="-6"/>
        </w:rPr>
        <w:t xml:space="preserve"> </w:t>
      </w:r>
      <w:r w:rsidRPr="00A07469">
        <w:t>родителей и законных представителей о необходимости</w:t>
      </w:r>
      <w:r w:rsidRPr="00A07469">
        <w:rPr>
          <w:spacing w:val="-1"/>
        </w:rPr>
        <w:t xml:space="preserve"> </w:t>
      </w:r>
      <w:r w:rsidRPr="00A07469">
        <w:t>обследования</w:t>
      </w:r>
      <w:r w:rsidR="0076078F">
        <w:t xml:space="preserve">, </w:t>
      </w:r>
      <w:r w:rsidRPr="00A07469">
        <w:t>осмотра</w:t>
      </w:r>
      <w:r w:rsidRPr="00A07469">
        <w:rPr>
          <w:spacing w:val="-1"/>
        </w:rPr>
        <w:t xml:space="preserve"> </w:t>
      </w:r>
      <w:r w:rsidRPr="00A07469">
        <w:t>несовершеннолетнего лица детским врачом-психиатром, врачом наркологом.</w:t>
      </w:r>
    </w:p>
    <w:p w:rsidR="009E028D" w:rsidRPr="00A07469" w:rsidRDefault="009E028D" w:rsidP="00C57E60">
      <w:pPr>
        <w:pStyle w:val="a7"/>
        <w:ind w:right="-27" w:firstLine="709"/>
        <w:jc w:val="both"/>
      </w:pPr>
      <w:r w:rsidRPr="00A07469">
        <w:t>В</w:t>
      </w:r>
      <w:r w:rsidRPr="00A07469">
        <w:rPr>
          <w:spacing w:val="-15"/>
        </w:rPr>
        <w:t xml:space="preserve"> </w:t>
      </w:r>
      <w:r w:rsidRPr="00A07469">
        <w:t>школе</w:t>
      </w:r>
      <w:r w:rsidRPr="00A07469">
        <w:rPr>
          <w:spacing w:val="-15"/>
        </w:rPr>
        <w:t xml:space="preserve"> </w:t>
      </w:r>
      <w:r w:rsidRPr="00A07469">
        <w:t>создано</w:t>
      </w:r>
      <w:r w:rsidRPr="00A07469">
        <w:rPr>
          <w:spacing w:val="-14"/>
        </w:rPr>
        <w:t xml:space="preserve"> </w:t>
      </w:r>
      <w:r w:rsidRPr="00A07469">
        <w:t>информационное</w:t>
      </w:r>
      <w:r w:rsidRPr="00A07469">
        <w:rPr>
          <w:spacing w:val="-15"/>
        </w:rPr>
        <w:t xml:space="preserve"> </w:t>
      </w:r>
      <w:r w:rsidRPr="00A07469">
        <w:t>пространство.</w:t>
      </w:r>
      <w:r w:rsidRPr="00A07469">
        <w:rPr>
          <w:spacing w:val="-15"/>
        </w:rPr>
        <w:t xml:space="preserve"> </w:t>
      </w:r>
      <w:r w:rsidRPr="00A07469">
        <w:t>Имеются</w:t>
      </w:r>
      <w:r w:rsidRPr="00A07469">
        <w:rPr>
          <w:spacing w:val="-15"/>
        </w:rPr>
        <w:t xml:space="preserve"> </w:t>
      </w:r>
      <w:r w:rsidRPr="00A07469">
        <w:t>информационные</w:t>
      </w:r>
      <w:r w:rsidRPr="00A07469">
        <w:rPr>
          <w:spacing w:val="-15"/>
        </w:rPr>
        <w:t xml:space="preserve"> </w:t>
      </w:r>
      <w:r w:rsidRPr="00A07469">
        <w:t>стенды для учащихся и родителей где размещены правила для учащихся, координаты структур и ответственных</w:t>
      </w:r>
      <w:r w:rsidRPr="00A07469">
        <w:rPr>
          <w:spacing w:val="-13"/>
        </w:rPr>
        <w:t xml:space="preserve"> </w:t>
      </w:r>
      <w:r w:rsidRPr="00A07469">
        <w:t>за</w:t>
      </w:r>
      <w:r w:rsidRPr="00A07469">
        <w:rPr>
          <w:spacing w:val="-13"/>
        </w:rPr>
        <w:t xml:space="preserve"> </w:t>
      </w:r>
      <w:r w:rsidRPr="00A07469">
        <w:t>профилактическую</w:t>
      </w:r>
      <w:r w:rsidRPr="00A07469">
        <w:rPr>
          <w:spacing w:val="-13"/>
        </w:rPr>
        <w:t xml:space="preserve"> </w:t>
      </w:r>
      <w:r w:rsidRPr="00A07469">
        <w:t>работу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3"/>
        </w:rPr>
        <w:t xml:space="preserve"> </w:t>
      </w:r>
      <w:r w:rsidRPr="00A07469">
        <w:t>районе,</w:t>
      </w:r>
      <w:r w:rsidRPr="00A07469">
        <w:rPr>
          <w:spacing w:val="-14"/>
        </w:rPr>
        <w:t xml:space="preserve"> и</w:t>
      </w:r>
      <w:r w:rsidRPr="00A07469">
        <w:t>нспектора ПДН.</w:t>
      </w:r>
      <w:r w:rsidRPr="00A07469">
        <w:rPr>
          <w:spacing w:val="-13"/>
        </w:rPr>
        <w:t xml:space="preserve"> </w:t>
      </w:r>
      <w:r w:rsidRPr="00A07469">
        <w:t>На сайте школы размещается информация и памятки для родителей,</w:t>
      </w:r>
      <w:r w:rsidRPr="00A07469">
        <w:rPr>
          <w:spacing w:val="40"/>
        </w:rPr>
        <w:t xml:space="preserve"> </w:t>
      </w:r>
      <w:r w:rsidRPr="00A07469">
        <w:t xml:space="preserve">планы работ по профилактике правонарушений, планы работы кружков, информация о проводимых </w:t>
      </w:r>
      <w:r w:rsidRPr="00A07469">
        <w:rPr>
          <w:spacing w:val="-2"/>
        </w:rPr>
        <w:t>мероприятиях.</w:t>
      </w:r>
    </w:p>
    <w:p w:rsidR="009E028D" w:rsidRPr="00A07469" w:rsidRDefault="009E028D" w:rsidP="00C57E60">
      <w:pPr>
        <w:pStyle w:val="a7"/>
        <w:ind w:right="-27" w:firstLine="709"/>
        <w:jc w:val="both"/>
      </w:pPr>
      <w:r w:rsidRPr="00A07469">
        <w:t>С учащимися перед каникулами регулярно</w:t>
      </w:r>
      <w:r w:rsidRPr="00A07469">
        <w:rPr>
          <w:spacing w:val="40"/>
        </w:rPr>
        <w:t xml:space="preserve"> </w:t>
      </w:r>
      <w:r w:rsidRPr="00A07469">
        <w:t>проводятся инструктажи по ТБ</w:t>
      </w:r>
      <w:r w:rsidRPr="00A07469">
        <w:rPr>
          <w:spacing w:val="40"/>
        </w:rPr>
        <w:t xml:space="preserve"> </w:t>
      </w:r>
      <w:r w:rsidRPr="00A07469">
        <w:t xml:space="preserve">с напоминанием о времени нахождения несовершеннолетних на улице и в общественных местах без сопровождения взрослых и о местах, запрещенных к посещению </w:t>
      </w:r>
      <w:r w:rsidRPr="00A07469">
        <w:rPr>
          <w:spacing w:val="-2"/>
        </w:rPr>
        <w:t>несовершеннолетним.</w:t>
      </w:r>
    </w:p>
    <w:p w:rsidR="009E028D" w:rsidRDefault="009E028D" w:rsidP="009E028D">
      <w:pPr>
        <w:pStyle w:val="Default"/>
        <w:ind w:left="567" w:firstLine="567"/>
        <w:jc w:val="both"/>
        <w:rPr>
          <w:highlight w:val="yellow"/>
        </w:rPr>
      </w:pPr>
      <w:r w:rsidRPr="00A07469">
        <w:t>На протяжении всего учебного года активно велась пропаганда здорового образа жизни, спорта. Продолжилась работа по обучению правилам безопасного поведения в школе и дома. В ходе организационно-массовой, методической и информационн</w:t>
      </w:r>
      <w:proofErr w:type="gramStart"/>
      <w:r w:rsidRPr="00A07469">
        <w:t>о-</w:t>
      </w:r>
      <w:proofErr w:type="gramEnd"/>
      <w:r w:rsidRPr="00A07469">
        <w:t xml:space="preserve"> просветительской работы по профилактике дорожно-транспортного травматизма были проведены</w:t>
      </w:r>
      <w:r w:rsidRPr="00A07469">
        <w:rPr>
          <w:spacing w:val="-11"/>
        </w:rPr>
        <w:t xml:space="preserve"> </w:t>
      </w:r>
      <w:r w:rsidRPr="00A07469">
        <w:t>мероприятия</w:t>
      </w:r>
      <w:r w:rsidRPr="00A07469">
        <w:rPr>
          <w:spacing w:val="-11"/>
        </w:rPr>
        <w:t xml:space="preserve"> </w:t>
      </w:r>
      <w:r w:rsidRPr="00A07469">
        <w:t>с</w:t>
      </w:r>
      <w:r w:rsidRPr="00A07469">
        <w:rPr>
          <w:spacing w:val="-10"/>
        </w:rPr>
        <w:t xml:space="preserve"> </w:t>
      </w:r>
      <w:r w:rsidRPr="00A07469">
        <w:t>обучающимися</w:t>
      </w:r>
      <w:r w:rsidRPr="00A07469">
        <w:rPr>
          <w:spacing w:val="-10"/>
        </w:rPr>
        <w:t xml:space="preserve"> </w:t>
      </w:r>
      <w:r w:rsidRPr="00A07469">
        <w:t>и</w:t>
      </w:r>
      <w:r w:rsidRPr="00A07469">
        <w:rPr>
          <w:spacing w:val="-11"/>
        </w:rPr>
        <w:t xml:space="preserve"> </w:t>
      </w:r>
      <w:r w:rsidRPr="00A07469">
        <w:t>воспитанниками</w:t>
      </w:r>
      <w:r w:rsidRPr="00A07469">
        <w:rPr>
          <w:spacing w:val="-10"/>
        </w:rPr>
        <w:t xml:space="preserve"> </w:t>
      </w:r>
      <w:r w:rsidRPr="00A07469">
        <w:t>всех</w:t>
      </w:r>
      <w:r w:rsidRPr="00A07469">
        <w:rPr>
          <w:spacing w:val="-11"/>
        </w:rPr>
        <w:t xml:space="preserve"> </w:t>
      </w:r>
      <w:r w:rsidRPr="00A07469">
        <w:t>возрастов</w:t>
      </w:r>
      <w:r w:rsidRPr="00A07469">
        <w:rPr>
          <w:spacing w:val="-11"/>
        </w:rPr>
        <w:t xml:space="preserve"> </w:t>
      </w:r>
      <w:r w:rsidRPr="00A07469">
        <w:t>с</w:t>
      </w:r>
      <w:r w:rsidRPr="00A07469">
        <w:rPr>
          <w:spacing w:val="-10"/>
        </w:rPr>
        <w:t xml:space="preserve"> </w:t>
      </w:r>
      <w:r w:rsidRPr="00A07469">
        <w:t>1</w:t>
      </w:r>
      <w:r w:rsidRPr="00A07469">
        <w:rPr>
          <w:spacing w:val="-11"/>
        </w:rPr>
        <w:t xml:space="preserve"> </w:t>
      </w:r>
      <w:r w:rsidRPr="00A07469">
        <w:t>по</w:t>
      </w:r>
      <w:r w:rsidRPr="00A07469">
        <w:rPr>
          <w:spacing w:val="-11"/>
        </w:rPr>
        <w:t xml:space="preserve"> </w:t>
      </w:r>
      <w:r w:rsidRPr="00A07469">
        <w:t>11</w:t>
      </w:r>
      <w:r w:rsidRPr="00A07469">
        <w:rPr>
          <w:spacing w:val="-11"/>
        </w:rPr>
        <w:t xml:space="preserve"> </w:t>
      </w:r>
      <w:r w:rsidRPr="00A07469">
        <w:t>класс. Все запланированные мероприятия выполнены в полном объеме.</w:t>
      </w:r>
    </w:p>
    <w:p w:rsidR="00B107D2" w:rsidRDefault="001C5ECA" w:rsidP="001C5ECA">
      <w:pPr>
        <w:ind w:left="567" w:right="-27" w:firstLine="567"/>
        <w:jc w:val="both"/>
        <w:rPr>
          <w:sz w:val="24"/>
          <w:szCs w:val="24"/>
        </w:rPr>
      </w:pPr>
      <w:r w:rsidRPr="00C00293">
        <w:rPr>
          <w:sz w:val="24"/>
          <w:szCs w:val="24"/>
        </w:rPr>
        <w:t xml:space="preserve">С целью профилактики преступности в молодежной среде, а также других правонарушений и преступлений, совершаемых несовершеннолетними, гостями школы являлись </w:t>
      </w:r>
      <w:r w:rsidR="00442200">
        <w:rPr>
          <w:sz w:val="24"/>
          <w:szCs w:val="24"/>
        </w:rPr>
        <w:t xml:space="preserve">субъекты профилактики кожууна: </w:t>
      </w:r>
      <w:r w:rsidRPr="00C00293">
        <w:rPr>
          <w:sz w:val="24"/>
          <w:szCs w:val="24"/>
        </w:rPr>
        <w:t xml:space="preserve">сотрудники </w:t>
      </w:r>
      <w:r w:rsidR="00EC2F72" w:rsidRPr="00C00293">
        <w:rPr>
          <w:sz w:val="24"/>
          <w:szCs w:val="24"/>
        </w:rPr>
        <w:t>прокуратуры, ПП№12 МО МВД России «</w:t>
      </w:r>
      <w:proofErr w:type="spellStart"/>
      <w:r w:rsidR="00EC2F72" w:rsidRPr="00C00293">
        <w:rPr>
          <w:sz w:val="24"/>
          <w:szCs w:val="24"/>
        </w:rPr>
        <w:t>Тандинский</w:t>
      </w:r>
      <w:proofErr w:type="spellEnd"/>
      <w:r w:rsidR="00EC2F72" w:rsidRPr="00C00293">
        <w:rPr>
          <w:sz w:val="24"/>
          <w:szCs w:val="24"/>
        </w:rPr>
        <w:t>»</w:t>
      </w:r>
      <w:r w:rsidR="00444A8A" w:rsidRPr="00C00293">
        <w:rPr>
          <w:sz w:val="24"/>
          <w:szCs w:val="24"/>
        </w:rPr>
        <w:t xml:space="preserve">, </w:t>
      </w:r>
      <w:r w:rsidR="006533FB">
        <w:rPr>
          <w:sz w:val="24"/>
          <w:szCs w:val="24"/>
        </w:rPr>
        <w:t xml:space="preserve">мирового и </w:t>
      </w:r>
      <w:r w:rsidR="00444A8A" w:rsidRPr="00C00293">
        <w:rPr>
          <w:sz w:val="24"/>
          <w:szCs w:val="24"/>
        </w:rPr>
        <w:t>районного суда</w:t>
      </w:r>
      <w:r w:rsidRPr="00C00293">
        <w:rPr>
          <w:sz w:val="24"/>
          <w:szCs w:val="24"/>
        </w:rPr>
        <w:t>.</w:t>
      </w:r>
    </w:p>
    <w:p w:rsidR="001C5ECA" w:rsidRDefault="001C5ECA" w:rsidP="001C5ECA">
      <w:pPr>
        <w:ind w:left="567" w:right="-27" w:firstLine="567"/>
        <w:jc w:val="both"/>
        <w:rPr>
          <w:sz w:val="24"/>
          <w:szCs w:val="24"/>
        </w:rPr>
      </w:pPr>
    </w:p>
    <w:p w:rsidR="00712003" w:rsidRPr="004924ED" w:rsidRDefault="001C5ECA" w:rsidP="00E27141">
      <w:pPr>
        <w:pStyle w:val="Default"/>
        <w:jc w:val="center"/>
        <w:rPr>
          <w:b/>
          <w:bCs/>
        </w:rPr>
      </w:pPr>
      <w:r w:rsidRPr="001C5ECA">
        <w:rPr>
          <w:b/>
          <w:bCs/>
        </w:rPr>
        <w:t>МОДУЛЬ «РАБОТА С РОДИТЕЛЯМИ»</w:t>
      </w:r>
    </w:p>
    <w:p w:rsidR="001C5ECA" w:rsidRPr="001C5ECA" w:rsidRDefault="001C5ECA" w:rsidP="00C00293">
      <w:pPr>
        <w:pStyle w:val="Default"/>
        <w:ind w:left="567" w:firstLine="567"/>
        <w:jc w:val="both"/>
      </w:pPr>
      <w:r w:rsidRPr="001C5ECA">
        <w:t xml:space="preserve">Одним из направлений деятельности школы является работа с семьей, в которой растет, формируется и воспитывается ученик. При этом объектом профессионального внимания выступает не сама семья и не родители ребенка, а семейное воспитание. Именно в этих рамках рассматривается взаимодействие школы с родителями. Изучается семейная атмосфера, взаимоотношения, а затем выстраивается система работы: </w:t>
      </w:r>
    </w:p>
    <w:p w:rsidR="001C5ECA" w:rsidRPr="001C5ECA" w:rsidRDefault="001C5ECA" w:rsidP="008108B9">
      <w:pPr>
        <w:pStyle w:val="Default"/>
        <w:ind w:left="567"/>
      </w:pPr>
      <w:r w:rsidRPr="001C5ECA">
        <w:t xml:space="preserve">- </w:t>
      </w:r>
      <w:r w:rsidR="00C00293">
        <w:t>п</w:t>
      </w:r>
      <w:r w:rsidRPr="001C5ECA">
        <w:t xml:space="preserve">сихолого-педагогическое просвещение родителей через родительский лекторий. </w:t>
      </w:r>
    </w:p>
    <w:p w:rsidR="008108B9" w:rsidRDefault="001C5ECA" w:rsidP="008108B9">
      <w:pPr>
        <w:pStyle w:val="Default"/>
        <w:ind w:left="567"/>
      </w:pPr>
      <w:r w:rsidRPr="001C5ECA">
        <w:t xml:space="preserve">- </w:t>
      </w:r>
      <w:r w:rsidR="00C00293">
        <w:t>о</w:t>
      </w:r>
      <w:r w:rsidRPr="001C5ECA">
        <w:t>рганизация совместного проведения свободного времени детей и родителей.</w:t>
      </w:r>
    </w:p>
    <w:p w:rsidR="008108B9" w:rsidRPr="00C00293" w:rsidRDefault="001C5ECA" w:rsidP="008108B9">
      <w:pPr>
        <w:pStyle w:val="Default"/>
        <w:ind w:left="567"/>
      </w:pPr>
      <w:r w:rsidRPr="00C00293">
        <w:t xml:space="preserve"> </w:t>
      </w:r>
      <w:r w:rsidR="008108B9" w:rsidRPr="00C00293">
        <w:t xml:space="preserve">- </w:t>
      </w:r>
      <w:r w:rsidR="00C00293" w:rsidRPr="00C00293">
        <w:t>з</w:t>
      </w:r>
      <w:r w:rsidR="008108B9" w:rsidRPr="00C00293">
        <w:t xml:space="preserve">ащита интересов и прав ребенка в трудных семьях. </w:t>
      </w:r>
    </w:p>
    <w:p w:rsidR="004924ED" w:rsidRDefault="008108B9" w:rsidP="00712003">
      <w:pPr>
        <w:pStyle w:val="Default"/>
        <w:ind w:left="567" w:firstLine="567"/>
        <w:jc w:val="both"/>
      </w:pPr>
      <w:r w:rsidRPr="00C00293">
        <w:t>Поэтому педагоги стараются установить доброжелательные отношения</w:t>
      </w:r>
      <w:r w:rsidRPr="008108B9">
        <w:t xml:space="preserve"> с родителями, определиться в совместных требованиях к ребенку, не ущемляя его прав и свобод, постоянно информируют родителей о процессе воспитания, успехах, продвижении в развитии ребенка. В </w:t>
      </w:r>
      <w:r w:rsidR="00C00293">
        <w:t>учебном</w:t>
      </w:r>
      <w:r w:rsidRPr="008108B9">
        <w:t xml:space="preserve"> году проведены общешкольные родительские собрания, на которых освещались вопросы пожарной безопасности, запрета пользоваться смартфонами во время образовательного процесса, о запрете курения и его вреде для подростков, профилактики дорожной безопасности, профилактики терроризма и экстремизма, рассматривались вопросы психологической направленности. </w:t>
      </w:r>
    </w:p>
    <w:p w:rsidR="00712003" w:rsidRDefault="008108B9" w:rsidP="00712003">
      <w:pPr>
        <w:pStyle w:val="Default"/>
        <w:ind w:left="567" w:firstLine="567"/>
        <w:jc w:val="both"/>
      </w:pPr>
      <w:r w:rsidRPr="008108B9">
        <w:t>Все классные руководители отмечают невысокую посещаемость родительских собраний и участие родителей в жизни класса. К сожалению, не все родители понимают, что участие семьи в школьных делах ребенка очень важно для его становления. По-прежнему, есть родители, которые не реагируют на просьбы и замечания учителей, а некоторые вообще самоустраняются от воспитания собственного ребенка, предоставляя школе самой решать возникшие проблемы. Поэтому классные руководители, кроме информирования об успехах и неудачах детей, индивидуальных бесед, собраний, работы в родительских чатах стараются вовлекать родителей во внеклассные мероприятия, посещать семьи, выявлять проблемы ребенка, связанные с семьей.</w:t>
      </w:r>
    </w:p>
    <w:p w:rsidR="00C14D70" w:rsidRDefault="00C14D70" w:rsidP="005D5249">
      <w:pPr>
        <w:pStyle w:val="a7"/>
        <w:ind w:right="-27" w:firstLine="627"/>
        <w:jc w:val="both"/>
      </w:pPr>
      <w:r w:rsidRPr="00A07469">
        <w:lastRenderedPageBreak/>
        <w:t>Анализируя работу с родителями можно сделать вывод, что не все родители правильно</w:t>
      </w:r>
      <w:r w:rsidRPr="00A07469">
        <w:rPr>
          <w:spacing w:val="-15"/>
        </w:rPr>
        <w:t xml:space="preserve"> </w:t>
      </w:r>
      <w:r w:rsidRPr="00A07469">
        <w:t>понимают</w:t>
      </w:r>
      <w:r w:rsidRPr="00A07469">
        <w:rPr>
          <w:spacing w:val="-15"/>
        </w:rPr>
        <w:t xml:space="preserve"> </w:t>
      </w:r>
      <w:r w:rsidRPr="00A07469">
        <w:t>распределение</w:t>
      </w:r>
      <w:r w:rsidRPr="00A07469">
        <w:rPr>
          <w:spacing w:val="-15"/>
        </w:rPr>
        <w:t xml:space="preserve"> </w:t>
      </w:r>
      <w:r w:rsidRPr="00A07469">
        <w:t>ответственности:</w:t>
      </w:r>
      <w:r w:rsidRPr="00A07469">
        <w:rPr>
          <w:spacing w:val="-15"/>
        </w:rPr>
        <w:t xml:space="preserve"> </w:t>
      </w:r>
      <w:r w:rsidRPr="00A07469">
        <w:t>школа</w:t>
      </w:r>
      <w:r w:rsidRPr="00A07469">
        <w:rPr>
          <w:spacing w:val="-15"/>
        </w:rPr>
        <w:t xml:space="preserve"> </w:t>
      </w:r>
      <w:r w:rsidRPr="00A07469">
        <w:t>обучает,</w:t>
      </w:r>
      <w:r w:rsidRPr="00A07469">
        <w:rPr>
          <w:spacing w:val="-15"/>
        </w:rPr>
        <w:t xml:space="preserve"> </w:t>
      </w:r>
      <w:r w:rsidRPr="00A07469">
        <w:t>семья</w:t>
      </w:r>
      <w:r w:rsidRPr="00A07469">
        <w:rPr>
          <w:spacing w:val="-14"/>
        </w:rPr>
        <w:t xml:space="preserve"> </w:t>
      </w:r>
      <w:r w:rsidRPr="00A07469">
        <w:t>–</w:t>
      </w:r>
      <w:r w:rsidRPr="00A07469">
        <w:rPr>
          <w:spacing w:val="-15"/>
        </w:rPr>
        <w:t xml:space="preserve"> </w:t>
      </w:r>
      <w:r w:rsidRPr="00A07469">
        <w:t xml:space="preserve">воспитывает, вместе – развиваем детей, обучая и воспитывая. Необходимо в следующем учебном году </w:t>
      </w:r>
      <w:r w:rsidR="005D5249">
        <w:t xml:space="preserve">продолжить </w:t>
      </w:r>
      <w:r w:rsidRPr="00A07469">
        <w:rPr>
          <w:spacing w:val="-10"/>
        </w:rPr>
        <w:t xml:space="preserve"> </w:t>
      </w:r>
      <w:r w:rsidRPr="00A07469">
        <w:t>пути</w:t>
      </w:r>
      <w:r w:rsidRPr="00A07469">
        <w:rPr>
          <w:spacing w:val="-11"/>
        </w:rPr>
        <w:t xml:space="preserve"> </w:t>
      </w:r>
      <w:r w:rsidRPr="00A07469">
        <w:t>сотрудничества</w:t>
      </w:r>
      <w:r w:rsidRPr="00A07469">
        <w:rPr>
          <w:spacing w:val="-8"/>
        </w:rPr>
        <w:t xml:space="preserve"> </w:t>
      </w:r>
      <w:r w:rsidRPr="00A07469">
        <w:t>с</w:t>
      </w:r>
      <w:r w:rsidRPr="00A07469">
        <w:rPr>
          <w:spacing w:val="-10"/>
        </w:rPr>
        <w:t xml:space="preserve"> </w:t>
      </w:r>
      <w:r w:rsidRPr="00A07469">
        <w:t>родителями,</w:t>
      </w:r>
      <w:r w:rsidRPr="00A07469">
        <w:rPr>
          <w:spacing w:val="-11"/>
        </w:rPr>
        <w:t xml:space="preserve"> </w:t>
      </w:r>
      <w:r w:rsidRPr="00A07469">
        <w:t>используя</w:t>
      </w:r>
      <w:r w:rsidRPr="00A07469">
        <w:rPr>
          <w:spacing w:val="-11"/>
        </w:rPr>
        <w:t xml:space="preserve"> </w:t>
      </w:r>
      <w:r w:rsidRPr="00A07469">
        <w:t>современные</w:t>
      </w:r>
      <w:r w:rsidRPr="00A07469">
        <w:rPr>
          <w:spacing w:val="-10"/>
        </w:rPr>
        <w:t xml:space="preserve"> </w:t>
      </w:r>
      <w:r w:rsidRPr="00A07469">
        <w:t>методы</w:t>
      </w:r>
      <w:r w:rsidRPr="00A07469">
        <w:rPr>
          <w:spacing w:val="-11"/>
        </w:rPr>
        <w:t xml:space="preserve"> </w:t>
      </w:r>
      <w:r w:rsidRPr="00A07469">
        <w:t>и приемы (собрания – конкурсы, собрания – путешествия, игровые практикумы, семейные спортивные игры).</w:t>
      </w:r>
    </w:p>
    <w:p w:rsidR="009D7D6C" w:rsidRPr="00D2017B" w:rsidRDefault="009D7D6C" w:rsidP="009D7D6C">
      <w:pPr>
        <w:pStyle w:val="1"/>
        <w:spacing w:before="2" w:line="275" w:lineRule="exact"/>
        <w:ind w:left="567" w:firstLine="709"/>
        <w:jc w:val="both"/>
        <w:rPr>
          <w:spacing w:val="-2"/>
        </w:rPr>
      </w:pPr>
      <w:r w:rsidRPr="005D5249">
        <w:rPr>
          <w:spacing w:val="-2"/>
          <w:u w:val="single"/>
        </w:rPr>
        <w:t>Достижения</w:t>
      </w:r>
      <w:r w:rsidR="00D2017B" w:rsidRPr="005D5249">
        <w:rPr>
          <w:spacing w:val="-2"/>
          <w:u w:val="single"/>
        </w:rPr>
        <w:t xml:space="preserve"> наших родителей</w:t>
      </w:r>
      <w:r w:rsidRPr="00D2017B">
        <w:rPr>
          <w:spacing w:val="-2"/>
        </w:rPr>
        <w:t>:</w:t>
      </w:r>
    </w:p>
    <w:p w:rsidR="009D7D6C" w:rsidRDefault="009D7D6C" w:rsidP="009D7D6C">
      <w:pPr>
        <w:pStyle w:val="1"/>
        <w:spacing w:before="2" w:line="275" w:lineRule="exact"/>
        <w:ind w:left="567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наш </w:t>
      </w:r>
      <w:r w:rsidRPr="00A07469">
        <w:rPr>
          <w:b w:val="0"/>
          <w:spacing w:val="-2"/>
        </w:rPr>
        <w:t>центр родительских инициатив «Ромашка»</w:t>
      </w:r>
      <w:r>
        <w:rPr>
          <w:b w:val="0"/>
          <w:spacing w:val="-2"/>
        </w:rPr>
        <w:t xml:space="preserve"> приняв участие во втором сезоне Всероссийского конкурса инициатив родительских сообществ общества «Знание» стали  победителями в категории премии от  200 до 500 тысяч рублей с проектом « Семейное ателье «</w:t>
      </w:r>
      <w:proofErr w:type="spellStart"/>
      <w:r>
        <w:rPr>
          <w:b w:val="0"/>
          <w:spacing w:val="-2"/>
        </w:rPr>
        <w:t>Угулза</w:t>
      </w:r>
      <w:proofErr w:type="spellEnd"/>
      <w:r>
        <w:rPr>
          <w:b w:val="0"/>
          <w:spacing w:val="-2"/>
        </w:rPr>
        <w:t>»</w:t>
      </w:r>
      <w:r w:rsidR="00D2017B">
        <w:rPr>
          <w:b w:val="0"/>
          <w:spacing w:val="-2"/>
        </w:rPr>
        <w:t>;</w:t>
      </w:r>
    </w:p>
    <w:p w:rsidR="00A07469" w:rsidRDefault="00D2017B" w:rsidP="00A71C53">
      <w:pPr>
        <w:pStyle w:val="1"/>
        <w:spacing w:before="2" w:line="275" w:lineRule="exact"/>
        <w:ind w:left="567"/>
        <w:jc w:val="both"/>
        <w:rPr>
          <w:b w:val="0"/>
          <w:spacing w:val="-2"/>
        </w:rPr>
      </w:pPr>
      <w:r>
        <w:rPr>
          <w:b w:val="0"/>
          <w:spacing w:val="-2"/>
        </w:rPr>
        <w:t xml:space="preserve">- призером республиканского конкурса «Образцовый родитель»  в номинации «Семья» стала </w:t>
      </w:r>
      <w:r w:rsidR="00A71C53">
        <w:rPr>
          <w:b w:val="0"/>
          <w:spacing w:val="-2"/>
        </w:rPr>
        <w:t xml:space="preserve">семья </w:t>
      </w:r>
      <w:proofErr w:type="spellStart"/>
      <w:r w:rsidR="00A71C53">
        <w:rPr>
          <w:b w:val="0"/>
          <w:spacing w:val="-2"/>
        </w:rPr>
        <w:t>Тулуш</w:t>
      </w:r>
      <w:proofErr w:type="spellEnd"/>
      <w:r w:rsidR="00A71C53">
        <w:rPr>
          <w:b w:val="0"/>
          <w:spacing w:val="-2"/>
        </w:rPr>
        <w:t xml:space="preserve"> Марата Май-</w:t>
      </w:r>
      <w:proofErr w:type="spellStart"/>
      <w:r w:rsidR="00A71C53">
        <w:rPr>
          <w:b w:val="0"/>
          <w:spacing w:val="-2"/>
        </w:rPr>
        <w:t>ооловича</w:t>
      </w:r>
      <w:proofErr w:type="spellEnd"/>
      <w:r w:rsidR="00A71C53">
        <w:rPr>
          <w:b w:val="0"/>
          <w:spacing w:val="-2"/>
        </w:rPr>
        <w:t xml:space="preserve"> и Натальи Вячеславовны (семья кадета отряда ЮИД 7б класса </w:t>
      </w:r>
      <w:proofErr w:type="spellStart"/>
      <w:r w:rsidR="00A71C53">
        <w:rPr>
          <w:b w:val="0"/>
          <w:spacing w:val="-2"/>
        </w:rPr>
        <w:t>Тулуш</w:t>
      </w:r>
      <w:proofErr w:type="spellEnd"/>
      <w:r w:rsidR="00A71C53">
        <w:rPr>
          <w:b w:val="0"/>
          <w:spacing w:val="-2"/>
        </w:rPr>
        <w:t xml:space="preserve"> Аэлиты).</w:t>
      </w:r>
    </w:p>
    <w:p w:rsidR="003820C7" w:rsidRPr="00A71C53" w:rsidRDefault="003820C7" w:rsidP="00A71C53">
      <w:pPr>
        <w:pStyle w:val="1"/>
        <w:spacing w:before="2" w:line="275" w:lineRule="exact"/>
        <w:ind w:left="567"/>
        <w:jc w:val="both"/>
        <w:rPr>
          <w:b w:val="0"/>
          <w:spacing w:val="-2"/>
        </w:rPr>
      </w:pPr>
    </w:p>
    <w:p w:rsidR="00A07469" w:rsidRPr="00C75120" w:rsidRDefault="000D34F2" w:rsidP="00E27141">
      <w:pPr>
        <w:ind w:left="681" w:right="-27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«ШКОЛЬНЫЙ ТЕАТР» </w:t>
      </w:r>
    </w:p>
    <w:p w:rsidR="00B712AD" w:rsidRPr="00B712AD" w:rsidRDefault="00B712AD" w:rsidP="00B712AD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B712AD">
        <w:rPr>
          <w:rFonts w:eastAsiaTheme="minorHAnsi"/>
          <w:sz w:val="24"/>
          <w:szCs w:val="24"/>
        </w:rPr>
        <w:t>Реализация модуля «Школьный театр» представлена работой объединения</w:t>
      </w:r>
      <w:r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дополнительного образования «</w:t>
      </w:r>
      <w:r w:rsidR="005A13A4">
        <w:rPr>
          <w:rFonts w:eastAsiaTheme="minorHAnsi"/>
          <w:sz w:val="24"/>
          <w:szCs w:val="24"/>
        </w:rPr>
        <w:t>Арт-Хаус»</w:t>
      </w:r>
      <w:r w:rsidRPr="00B712AD">
        <w:rPr>
          <w:rFonts w:eastAsiaTheme="minorHAnsi"/>
          <w:sz w:val="24"/>
          <w:szCs w:val="24"/>
        </w:rPr>
        <w:t>. Занятия по дополнительной</w:t>
      </w:r>
      <w:r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общеобразовательной программы художественной направленности</w:t>
      </w:r>
      <w:r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проводятся согласно утверждённому в начале учебного года расписанию.</w:t>
      </w:r>
    </w:p>
    <w:p w:rsidR="00B712AD" w:rsidRPr="00B712AD" w:rsidRDefault="00B712AD" w:rsidP="00B712AD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B712AD">
        <w:rPr>
          <w:rFonts w:eastAsiaTheme="minorHAnsi"/>
          <w:bCs/>
          <w:sz w:val="24"/>
          <w:szCs w:val="24"/>
        </w:rPr>
        <w:t>Программа</w:t>
      </w:r>
      <w:r w:rsidRPr="00B712AD">
        <w:rPr>
          <w:rFonts w:ascii="Times New Roman,Bold" w:eastAsiaTheme="minorHAnsi" w:hAnsi="Times New Roman,Bold" w:cs="Times New Roman,Bold"/>
          <w:b/>
          <w:bCs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объединения дополнительного образования «</w:t>
      </w:r>
      <w:r w:rsidR="005A13A4">
        <w:rPr>
          <w:rFonts w:eastAsiaTheme="minorHAnsi"/>
          <w:sz w:val="24"/>
          <w:szCs w:val="24"/>
        </w:rPr>
        <w:t>Арт-Хаус</w:t>
      </w:r>
      <w:r w:rsidRPr="00B712AD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 xml:space="preserve">предназначена для </w:t>
      </w:r>
      <w:proofErr w:type="gramStart"/>
      <w:r w:rsidRPr="00B712AD">
        <w:rPr>
          <w:rFonts w:eastAsiaTheme="minorHAnsi"/>
          <w:sz w:val="24"/>
          <w:szCs w:val="24"/>
        </w:rPr>
        <w:t>обучающихся</w:t>
      </w:r>
      <w:proofErr w:type="gramEnd"/>
      <w:r w:rsidRPr="00B712AD">
        <w:rPr>
          <w:rFonts w:eastAsiaTheme="minorHAnsi"/>
          <w:sz w:val="24"/>
          <w:szCs w:val="24"/>
        </w:rPr>
        <w:t xml:space="preserve"> начальной и основной школы. На спектакли</w:t>
      </w:r>
      <w:r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приглашаются обучающиеся всей школы. Обучающиеся 5-9 классов</w:t>
      </w:r>
      <w:r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помогают в организации мероприятий объединения.</w:t>
      </w:r>
    </w:p>
    <w:p w:rsidR="00A07469" w:rsidRPr="00B712AD" w:rsidRDefault="00B712AD" w:rsidP="005A13A4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B712AD">
        <w:rPr>
          <w:rFonts w:eastAsiaTheme="minorHAnsi"/>
          <w:sz w:val="24"/>
          <w:szCs w:val="24"/>
        </w:rPr>
        <w:t>На протяжении всего учебного года в школьном театре занимались</w:t>
      </w:r>
      <w:r>
        <w:rPr>
          <w:rFonts w:eastAsiaTheme="minorHAnsi"/>
          <w:sz w:val="24"/>
          <w:szCs w:val="24"/>
        </w:rPr>
        <w:t xml:space="preserve"> 42 </w:t>
      </w:r>
      <w:proofErr w:type="gramStart"/>
      <w:r w:rsidRPr="00B712AD">
        <w:rPr>
          <w:rFonts w:eastAsiaTheme="minorHAnsi"/>
          <w:sz w:val="24"/>
          <w:szCs w:val="24"/>
        </w:rPr>
        <w:t>обучающихся</w:t>
      </w:r>
      <w:proofErr w:type="gramEnd"/>
      <w:r w:rsidRPr="00B712AD">
        <w:rPr>
          <w:rFonts w:eastAsiaTheme="minorHAnsi"/>
          <w:sz w:val="24"/>
          <w:szCs w:val="24"/>
        </w:rPr>
        <w:t>.</w:t>
      </w:r>
      <w:r w:rsidR="005A13A4"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По результатам работы школьного театрального объединения</w:t>
      </w:r>
      <w:r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наблюдается вовлечение детей в театрализованную деятельность, развитие у</w:t>
      </w:r>
      <w:r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них творческих способностей. Дети, которые посещали школьный театр в</w:t>
      </w:r>
      <w:r>
        <w:rPr>
          <w:rFonts w:eastAsiaTheme="minorHAnsi"/>
          <w:sz w:val="24"/>
          <w:szCs w:val="24"/>
        </w:rPr>
        <w:t xml:space="preserve"> </w:t>
      </w:r>
      <w:r w:rsidRPr="00B712AD">
        <w:rPr>
          <w:rFonts w:eastAsiaTheme="minorHAnsi"/>
          <w:sz w:val="24"/>
          <w:szCs w:val="24"/>
        </w:rPr>
        <w:t>течение года, стали более раскрепощёнными, научились импровизировать</w:t>
      </w:r>
      <w:r>
        <w:rPr>
          <w:rFonts w:eastAsiaTheme="minorHAnsi"/>
          <w:sz w:val="24"/>
          <w:szCs w:val="24"/>
        </w:rPr>
        <w:t xml:space="preserve">, </w:t>
      </w:r>
      <w:r w:rsidRPr="00B712AD">
        <w:rPr>
          <w:rFonts w:eastAsiaTheme="minorHAnsi"/>
          <w:sz w:val="24"/>
          <w:szCs w:val="24"/>
        </w:rPr>
        <w:t>стали более открытыми, легкими в общении, обрели уверенность в</w:t>
      </w:r>
      <w:r>
        <w:rPr>
          <w:rFonts w:eastAsiaTheme="minorHAnsi"/>
          <w:sz w:val="28"/>
          <w:szCs w:val="28"/>
        </w:rPr>
        <w:t xml:space="preserve"> себе.</w:t>
      </w:r>
      <w:r w:rsidR="005A13A4">
        <w:rPr>
          <w:rFonts w:eastAsiaTheme="minorHAnsi"/>
          <w:sz w:val="28"/>
          <w:szCs w:val="28"/>
        </w:rPr>
        <w:t xml:space="preserve"> </w:t>
      </w:r>
      <w:r>
        <w:rPr>
          <w:sz w:val="24"/>
          <w:szCs w:val="24"/>
        </w:rPr>
        <w:t>Достижения ш</w:t>
      </w:r>
      <w:r w:rsidR="00A07469" w:rsidRPr="004071BE">
        <w:rPr>
          <w:sz w:val="24"/>
          <w:szCs w:val="24"/>
        </w:rPr>
        <w:t>кольн</w:t>
      </w:r>
      <w:r>
        <w:rPr>
          <w:sz w:val="24"/>
          <w:szCs w:val="24"/>
        </w:rPr>
        <w:t>ого</w:t>
      </w:r>
      <w:r w:rsidR="00A07469" w:rsidRPr="004071BE">
        <w:rPr>
          <w:sz w:val="24"/>
          <w:szCs w:val="24"/>
        </w:rPr>
        <w:t xml:space="preserve"> театр</w:t>
      </w:r>
      <w:r>
        <w:rPr>
          <w:sz w:val="24"/>
          <w:szCs w:val="24"/>
        </w:rPr>
        <w:t>а</w:t>
      </w:r>
      <w:r w:rsidR="00A07469" w:rsidRPr="004071BE">
        <w:rPr>
          <w:sz w:val="24"/>
          <w:szCs w:val="24"/>
        </w:rPr>
        <w:t xml:space="preserve"> «</w:t>
      </w:r>
      <w:proofErr w:type="spellStart"/>
      <w:r w:rsidR="00A07469" w:rsidRPr="004071BE">
        <w:rPr>
          <w:sz w:val="24"/>
          <w:szCs w:val="24"/>
        </w:rPr>
        <w:t>Артхаус</w:t>
      </w:r>
      <w:proofErr w:type="spellEnd"/>
      <w:r w:rsidR="00A07469" w:rsidRPr="004071BE">
        <w:rPr>
          <w:sz w:val="24"/>
          <w:szCs w:val="24"/>
        </w:rPr>
        <w:t xml:space="preserve">» </w:t>
      </w:r>
      <w:r>
        <w:rPr>
          <w:sz w:val="24"/>
          <w:szCs w:val="24"/>
        </w:rPr>
        <w:t>в 2024-2025 учебном году:</w:t>
      </w:r>
    </w:p>
    <w:p w:rsidR="00A07469" w:rsidRPr="004071BE" w:rsidRDefault="00A07469" w:rsidP="00A07469">
      <w:pPr>
        <w:tabs>
          <w:tab w:val="left" w:pos="10206"/>
        </w:tabs>
        <w:spacing w:before="1" w:line="276" w:lineRule="auto"/>
        <w:ind w:left="681" w:right="-27" w:firstLine="540"/>
        <w:jc w:val="both"/>
        <w:rPr>
          <w:sz w:val="24"/>
          <w:szCs w:val="24"/>
        </w:rPr>
      </w:pPr>
      <w:r w:rsidRPr="004071BE">
        <w:rPr>
          <w:sz w:val="24"/>
          <w:szCs w:val="24"/>
        </w:rPr>
        <w:t xml:space="preserve">- победителем </w:t>
      </w:r>
      <w:r w:rsidR="003061D4" w:rsidRPr="004071BE">
        <w:rPr>
          <w:sz w:val="24"/>
          <w:szCs w:val="24"/>
        </w:rPr>
        <w:t xml:space="preserve">Всероссийского </w:t>
      </w:r>
      <w:r w:rsidR="00CA34B5">
        <w:rPr>
          <w:sz w:val="24"/>
          <w:szCs w:val="24"/>
        </w:rPr>
        <w:t>онлайн-</w:t>
      </w:r>
      <w:r w:rsidR="003061D4" w:rsidRPr="004071BE">
        <w:rPr>
          <w:sz w:val="24"/>
          <w:szCs w:val="24"/>
        </w:rPr>
        <w:t>конкурса</w:t>
      </w:r>
      <w:r w:rsidR="0006443F" w:rsidRPr="004071BE">
        <w:rPr>
          <w:sz w:val="24"/>
          <w:szCs w:val="24"/>
        </w:rPr>
        <w:t xml:space="preserve"> «Фестиваль домашних спектаклей»</w:t>
      </w:r>
      <w:r w:rsidR="003061D4" w:rsidRPr="004071BE">
        <w:rPr>
          <w:sz w:val="24"/>
          <w:szCs w:val="24"/>
        </w:rPr>
        <w:t xml:space="preserve"> </w:t>
      </w:r>
      <w:r w:rsidR="004071BE" w:rsidRPr="004071BE">
        <w:rPr>
          <w:sz w:val="24"/>
          <w:szCs w:val="24"/>
        </w:rPr>
        <w:t xml:space="preserve">и выиграли </w:t>
      </w:r>
      <w:r w:rsidR="00CA34B5">
        <w:rPr>
          <w:sz w:val="24"/>
          <w:szCs w:val="24"/>
        </w:rPr>
        <w:t xml:space="preserve">бесплатную </w:t>
      </w:r>
      <w:r w:rsidR="004071BE" w:rsidRPr="004071BE">
        <w:rPr>
          <w:sz w:val="24"/>
          <w:szCs w:val="24"/>
        </w:rPr>
        <w:t xml:space="preserve">путевку  в ВДЦ «Океан» </w:t>
      </w:r>
      <w:r w:rsidR="003061D4" w:rsidRPr="004071BE">
        <w:rPr>
          <w:sz w:val="24"/>
          <w:szCs w:val="24"/>
        </w:rPr>
        <w:t xml:space="preserve">на </w:t>
      </w:r>
      <w:proofErr w:type="gramStart"/>
      <w:r w:rsidR="003061D4" w:rsidRPr="004071BE">
        <w:rPr>
          <w:sz w:val="24"/>
          <w:szCs w:val="24"/>
        </w:rPr>
        <w:t>обучение по программе</w:t>
      </w:r>
      <w:proofErr w:type="gramEnd"/>
      <w:r w:rsidR="003061D4" w:rsidRPr="004071BE">
        <w:rPr>
          <w:sz w:val="24"/>
          <w:szCs w:val="24"/>
        </w:rPr>
        <w:t xml:space="preserve"> «Форум школьных театров»</w:t>
      </w:r>
      <w:r w:rsidR="004071BE">
        <w:rPr>
          <w:sz w:val="24"/>
          <w:szCs w:val="24"/>
        </w:rPr>
        <w:t xml:space="preserve"> с30 мая по </w:t>
      </w:r>
      <w:r w:rsidR="00EE4256">
        <w:rPr>
          <w:sz w:val="24"/>
          <w:szCs w:val="24"/>
        </w:rPr>
        <w:t>19 июня</w:t>
      </w:r>
      <w:r w:rsidR="003061D4" w:rsidRPr="004071BE">
        <w:rPr>
          <w:sz w:val="24"/>
          <w:szCs w:val="24"/>
        </w:rPr>
        <w:t xml:space="preserve"> (</w:t>
      </w:r>
      <w:r w:rsidR="00EE4256">
        <w:rPr>
          <w:sz w:val="24"/>
          <w:szCs w:val="24"/>
        </w:rPr>
        <w:t>апрель</w:t>
      </w:r>
      <w:r w:rsidR="003061D4" w:rsidRPr="004071BE">
        <w:rPr>
          <w:sz w:val="24"/>
          <w:szCs w:val="24"/>
        </w:rPr>
        <w:t>,2025г)</w:t>
      </w:r>
      <w:r w:rsidRPr="004071BE">
        <w:rPr>
          <w:sz w:val="24"/>
          <w:szCs w:val="24"/>
        </w:rPr>
        <w:t>;</w:t>
      </w:r>
    </w:p>
    <w:p w:rsidR="00A07469" w:rsidRDefault="00A07469" w:rsidP="00A07469">
      <w:pPr>
        <w:tabs>
          <w:tab w:val="left" w:pos="10206"/>
        </w:tabs>
        <w:spacing w:before="1" w:line="276" w:lineRule="auto"/>
        <w:ind w:left="681" w:right="-27" w:firstLine="540"/>
        <w:jc w:val="both"/>
        <w:rPr>
          <w:sz w:val="24"/>
          <w:szCs w:val="24"/>
        </w:rPr>
      </w:pPr>
      <w:r w:rsidRPr="00CA34B5">
        <w:rPr>
          <w:sz w:val="24"/>
          <w:szCs w:val="24"/>
        </w:rPr>
        <w:t xml:space="preserve">- победителем </w:t>
      </w:r>
      <w:r w:rsidR="00CA34B5" w:rsidRPr="00CA34B5">
        <w:rPr>
          <w:sz w:val="24"/>
          <w:szCs w:val="24"/>
        </w:rPr>
        <w:t>кожуунного</w:t>
      </w:r>
      <w:r w:rsidRPr="00CA34B5">
        <w:rPr>
          <w:sz w:val="24"/>
          <w:szCs w:val="24"/>
        </w:rPr>
        <w:t xml:space="preserve"> фестиваля детско-юношеского творчества «Салют Победы», посвященный </w:t>
      </w:r>
      <w:r w:rsidR="00CA34B5" w:rsidRPr="00CA34B5">
        <w:rPr>
          <w:sz w:val="24"/>
          <w:szCs w:val="24"/>
        </w:rPr>
        <w:t>80</w:t>
      </w:r>
      <w:r w:rsidRPr="00CA34B5">
        <w:rPr>
          <w:sz w:val="24"/>
          <w:szCs w:val="24"/>
        </w:rPr>
        <w:t>-летию Победы в Великой Отечественной войне 1941-1945гг. и военнослужащим специальной военной операции</w:t>
      </w:r>
      <w:r w:rsidR="00CA34B5">
        <w:rPr>
          <w:sz w:val="24"/>
          <w:szCs w:val="24"/>
        </w:rPr>
        <w:t xml:space="preserve"> (апрель, 2025г)</w:t>
      </w:r>
      <w:r w:rsidR="007F2575">
        <w:rPr>
          <w:sz w:val="24"/>
          <w:szCs w:val="24"/>
        </w:rPr>
        <w:t>;</w:t>
      </w:r>
    </w:p>
    <w:p w:rsidR="00A07469" w:rsidRPr="00A07469" w:rsidRDefault="00A07469" w:rsidP="00A07469">
      <w:pPr>
        <w:tabs>
          <w:tab w:val="left" w:pos="10206"/>
        </w:tabs>
        <w:spacing w:before="1" w:line="276" w:lineRule="auto"/>
        <w:ind w:left="681" w:right="-27" w:firstLine="540"/>
        <w:jc w:val="both"/>
        <w:rPr>
          <w:sz w:val="24"/>
          <w:szCs w:val="24"/>
        </w:rPr>
      </w:pPr>
    </w:p>
    <w:p w:rsidR="00791D24" w:rsidRDefault="00BE2331" w:rsidP="00E27141">
      <w:pPr>
        <w:ind w:left="567" w:right="-8" w:firstLine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МОДУЛЬ «ШКОЛЬНЫЙ СПОРТИВНЫЙ КЛУБ»</w:t>
      </w:r>
    </w:p>
    <w:p w:rsidR="00A07469" w:rsidRPr="00791D24" w:rsidRDefault="00791D24" w:rsidP="00203B7C">
      <w:pPr>
        <w:ind w:left="567" w:right="-8" w:firstLine="426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МБОУ «Хову-Аксынская СОШ» действует школьный спортивный клуб «Металлург», в котором состоят 480 учащихся школы, под руководством учителей физической культуры и школьного министра спорта.</w:t>
      </w:r>
    </w:p>
    <w:p w:rsidR="00BF20C2" w:rsidRPr="00BE2331" w:rsidRDefault="00BF20C2" w:rsidP="00BE2331">
      <w:pPr>
        <w:widowControl/>
        <w:adjustRightInd w:val="0"/>
        <w:ind w:left="567" w:firstLine="567"/>
        <w:jc w:val="both"/>
        <w:rPr>
          <w:rFonts w:eastAsiaTheme="minorHAnsi"/>
          <w:color w:val="1A1A1A"/>
          <w:sz w:val="24"/>
          <w:szCs w:val="24"/>
        </w:rPr>
      </w:pPr>
      <w:r w:rsidRPr="00BE2331">
        <w:rPr>
          <w:rFonts w:eastAsiaTheme="minorHAnsi"/>
          <w:color w:val="1A1A1A"/>
          <w:sz w:val="24"/>
          <w:szCs w:val="24"/>
        </w:rPr>
        <w:t>Школьный спортивный к</w:t>
      </w:r>
      <w:r w:rsidR="00BE2331">
        <w:rPr>
          <w:rFonts w:eastAsiaTheme="minorHAnsi"/>
          <w:color w:val="1A1A1A"/>
          <w:sz w:val="24"/>
          <w:szCs w:val="24"/>
        </w:rPr>
        <w:t>луб</w:t>
      </w:r>
      <w:r w:rsidRPr="00BE2331">
        <w:rPr>
          <w:rFonts w:eastAsiaTheme="minorHAnsi"/>
          <w:color w:val="1A1A1A"/>
          <w:sz w:val="24"/>
          <w:szCs w:val="24"/>
        </w:rPr>
        <w:t xml:space="preserve"> </w:t>
      </w:r>
      <w:r w:rsidR="00BE2331">
        <w:rPr>
          <w:rFonts w:eastAsiaTheme="minorHAnsi"/>
          <w:color w:val="1A1A1A"/>
          <w:sz w:val="24"/>
          <w:szCs w:val="24"/>
        </w:rPr>
        <w:t>«Металлург»</w:t>
      </w:r>
      <w:r w:rsidRPr="00BE2331">
        <w:rPr>
          <w:rFonts w:eastAsiaTheme="minorHAnsi"/>
          <w:color w:val="1A1A1A"/>
          <w:sz w:val="24"/>
          <w:szCs w:val="24"/>
        </w:rPr>
        <w:t xml:space="preserve"> создан с целью организации</w:t>
      </w:r>
      <w:r w:rsidR="00BE2331">
        <w:rPr>
          <w:rFonts w:eastAsiaTheme="minorHAnsi"/>
          <w:color w:val="1A1A1A"/>
          <w:sz w:val="24"/>
          <w:szCs w:val="24"/>
        </w:rPr>
        <w:t xml:space="preserve"> </w:t>
      </w:r>
      <w:r w:rsidRPr="00BE2331">
        <w:rPr>
          <w:rFonts w:eastAsiaTheme="minorHAnsi"/>
          <w:color w:val="1A1A1A"/>
          <w:sz w:val="24"/>
          <w:szCs w:val="24"/>
        </w:rPr>
        <w:t>спортивно - массовой и оздоровительной работы среди учащихся.</w:t>
      </w:r>
      <w:r w:rsidR="00791D24">
        <w:rPr>
          <w:rFonts w:eastAsiaTheme="minorHAnsi"/>
          <w:color w:val="1A1A1A"/>
          <w:sz w:val="24"/>
          <w:szCs w:val="24"/>
        </w:rPr>
        <w:t xml:space="preserve"> В ШСК состоят 327 учащихся.</w:t>
      </w:r>
    </w:p>
    <w:p w:rsidR="00BF20C2" w:rsidRPr="00BE2331" w:rsidRDefault="00BF20C2" w:rsidP="00BE2331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BE2331">
        <w:rPr>
          <w:rFonts w:eastAsiaTheme="minorHAnsi"/>
          <w:color w:val="000000"/>
          <w:sz w:val="24"/>
          <w:szCs w:val="24"/>
        </w:rPr>
        <w:t>Основные направления деятельности клуба:</w:t>
      </w:r>
    </w:p>
    <w:p w:rsidR="00BF20C2" w:rsidRPr="00BE2331" w:rsidRDefault="00BF20C2" w:rsidP="00BE2331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BE2331">
        <w:rPr>
          <w:rFonts w:eastAsiaTheme="minorHAnsi"/>
          <w:color w:val="000000"/>
          <w:sz w:val="24"/>
          <w:szCs w:val="24"/>
        </w:rPr>
        <w:t>- организация деятельности объединений дополнительного образования</w:t>
      </w:r>
      <w:r w:rsidR="00BE2331">
        <w:rPr>
          <w:rFonts w:eastAsiaTheme="minorHAnsi"/>
          <w:color w:val="000000"/>
          <w:sz w:val="24"/>
          <w:szCs w:val="24"/>
        </w:rPr>
        <w:t xml:space="preserve"> </w:t>
      </w:r>
      <w:r w:rsidRPr="00BE2331">
        <w:rPr>
          <w:rFonts w:eastAsiaTheme="minorHAnsi"/>
          <w:color w:val="000000"/>
          <w:sz w:val="24"/>
          <w:szCs w:val="24"/>
        </w:rPr>
        <w:t>спортивн</w:t>
      </w:r>
      <w:proofErr w:type="gramStart"/>
      <w:r w:rsidRPr="00BE2331">
        <w:rPr>
          <w:rFonts w:eastAsiaTheme="minorHAnsi"/>
          <w:color w:val="000000"/>
          <w:sz w:val="24"/>
          <w:szCs w:val="24"/>
        </w:rPr>
        <w:t>о-</w:t>
      </w:r>
      <w:proofErr w:type="gramEnd"/>
      <w:r w:rsidRPr="00BE2331">
        <w:rPr>
          <w:rFonts w:eastAsiaTheme="minorHAnsi"/>
          <w:color w:val="000000"/>
          <w:sz w:val="24"/>
          <w:szCs w:val="24"/>
        </w:rPr>
        <w:t xml:space="preserve"> оздоровительной направленности;</w:t>
      </w:r>
    </w:p>
    <w:p w:rsidR="00BF20C2" w:rsidRPr="00BE2331" w:rsidRDefault="00BF20C2" w:rsidP="00BE2331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BE2331">
        <w:rPr>
          <w:rFonts w:eastAsiaTheme="minorHAnsi"/>
          <w:color w:val="000000"/>
          <w:sz w:val="24"/>
          <w:szCs w:val="24"/>
        </w:rPr>
        <w:t xml:space="preserve">- привлечение </w:t>
      </w:r>
      <w:proofErr w:type="gramStart"/>
      <w:r w:rsidRPr="00BE2331">
        <w:rPr>
          <w:rFonts w:eastAsiaTheme="minorHAnsi"/>
          <w:color w:val="000000"/>
          <w:sz w:val="24"/>
          <w:szCs w:val="24"/>
        </w:rPr>
        <w:t>обучающихся</w:t>
      </w:r>
      <w:proofErr w:type="gramEnd"/>
      <w:r w:rsidRPr="00BE2331">
        <w:rPr>
          <w:rFonts w:eastAsiaTheme="minorHAnsi"/>
          <w:color w:val="000000"/>
          <w:sz w:val="24"/>
          <w:szCs w:val="24"/>
        </w:rPr>
        <w:t xml:space="preserve"> в различные виды спорта;</w:t>
      </w:r>
    </w:p>
    <w:p w:rsidR="00BF20C2" w:rsidRPr="00BE2331" w:rsidRDefault="00BF20C2" w:rsidP="00BE2331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BE2331">
        <w:rPr>
          <w:rFonts w:eastAsiaTheme="minorHAnsi"/>
          <w:color w:val="000000"/>
          <w:sz w:val="24"/>
          <w:szCs w:val="24"/>
        </w:rPr>
        <w:t xml:space="preserve">- пропаганда здорового образа жизни и организация досуга </w:t>
      </w:r>
      <w:proofErr w:type="gramStart"/>
      <w:r w:rsidRPr="00BE2331">
        <w:rPr>
          <w:rFonts w:eastAsiaTheme="minorHAnsi"/>
          <w:color w:val="000000"/>
          <w:sz w:val="24"/>
          <w:szCs w:val="24"/>
        </w:rPr>
        <w:t>обучающихся</w:t>
      </w:r>
      <w:proofErr w:type="gramEnd"/>
      <w:r w:rsidRPr="00BE2331">
        <w:rPr>
          <w:rFonts w:eastAsiaTheme="minorHAnsi"/>
          <w:color w:val="000000"/>
          <w:sz w:val="24"/>
          <w:szCs w:val="24"/>
        </w:rPr>
        <w:t>;</w:t>
      </w:r>
    </w:p>
    <w:p w:rsidR="00BF20C2" w:rsidRPr="00BE2331" w:rsidRDefault="00BF20C2" w:rsidP="00BE2331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BE2331">
        <w:rPr>
          <w:rFonts w:eastAsiaTheme="minorHAnsi"/>
          <w:color w:val="000000"/>
          <w:sz w:val="24"/>
          <w:szCs w:val="24"/>
        </w:rPr>
        <w:t>- вовлечение детей, находящихся в трудной жизненной ситуации в</w:t>
      </w:r>
      <w:r w:rsidR="00BE2331">
        <w:rPr>
          <w:rFonts w:eastAsiaTheme="minorHAnsi"/>
          <w:color w:val="000000"/>
          <w:sz w:val="24"/>
          <w:szCs w:val="24"/>
        </w:rPr>
        <w:t xml:space="preserve"> </w:t>
      </w:r>
      <w:r w:rsidRPr="00BE2331">
        <w:rPr>
          <w:rFonts w:eastAsiaTheme="minorHAnsi"/>
          <w:color w:val="000000"/>
          <w:sz w:val="24"/>
          <w:szCs w:val="24"/>
        </w:rPr>
        <w:t>объединения дополнительного образования клуба и внеурочные</w:t>
      </w:r>
      <w:r w:rsidR="00BE2331">
        <w:rPr>
          <w:rFonts w:eastAsiaTheme="minorHAnsi"/>
          <w:color w:val="000000"/>
          <w:sz w:val="24"/>
          <w:szCs w:val="24"/>
        </w:rPr>
        <w:t xml:space="preserve"> </w:t>
      </w:r>
      <w:r w:rsidRPr="00BE2331">
        <w:rPr>
          <w:rFonts w:eastAsiaTheme="minorHAnsi"/>
          <w:color w:val="000000"/>
          <w:sz w:val="24"/>
          <w:szCs w:val="24"/>
        </w:rPr>
        <w:t>мероприятия;</w:t>
      </w:r>
    </w:p>
    <w:p w:rsidR="00BF20C2" w:rsidRPr="00BE2331" w:rsidRDefault="00BF20C2" w:rsidP="00BE2331">
      <w:pPr>
        <w:widowControl/>
        <w:adjustRightInd w:val="0"/>
        <w:ind w:left="567"/>
        <w:jc w:val="both"/>
        <w:rPr>
          <w:rFonts w:eastAsiaTheme="minorHAnsi"/>
          <w:color w:val="000000"/>
          <w:sz w:val="24"/>
          <w:szCs w:val="24"/>
        </w:rPr>
      </w:pPr>
      <w:r w:rsidRPr="00BE2331">
        <w:rPr>
          <w:rFonts w:eastAsiaTheme="minorHAnsi"/>
          <w:color w:val="000000"/>
          <w:sz w:val="24"/>
          <w:szCs w:val="24"/>
        </w:rPr>
        <w:t>- подготовка обучающихся к сдаче норм ВФСК ГТО и к участию в</w:t>
      </w:r>
      <w:r w:rsidR="00BE2331">
        <w:rPr>
          <w:rFonts w:eastAsiaTheme="minorHAnsi"/>
          <w:color w:val="000000"/>
          <w:sz w:val="24"/>
          <w:szCs w:val="24"/>
        </w:rPr>
        <w:t xml:space="preserve"> </w:t>
      </w:r>
      <w:r w:rsidRPr="00BE2331">
        <w:rPr>
          <w:rFonts w:eastAsiaTheme="minorHAnsi"/>
          <w:color w:val="000000"/>
          <w:sz w:val="24"/>
          <w:szCs w:val="24"/>
        </w:rPr>
        <w:t>соревнованиях и спортивно-массовых мероприятиях.</w:t>
      </w:r>
    </w:p>
    <w:p w:rsidR="00BF20C2" w:rsidRDefault="00BF20C2" w:rsidP="00F12A9C">
      <w:pPr>
        <w:widowControl/>
        <w:adjustRightInd w:val="0"/>
        <w:ind w:left="567" w:firstLine="567"/>
        <w:jc w:val="both"/>
        <w:rPr>
          <w:rFonts w:eastAsiaTheme="minorHAnsi"/>
          <w:color w:val="1A1A1A"/>
          <w:sz w:val="24"/>
          <w:szCs w:val="24"/>
        </w:rPr>
      </w:pPr>
      <w:r w:rsidRPr="00BE2331">
        <w:rPr>
          <w:rFonts w:eastAsiaTheme="minorHAnsi"/>
          <w:color w:val="1A1A1A"/>
          <w:sz w:val="24"/>
          <w:szCs w:val="24"/>
        </w:rPr>
        <w:t>Для успешного функционирования ШСК в школе разработана</w:t>
      </w:r>
      <w:r w:rsidR="00BE2331">
        <w:rPr>
          <w:rFonts w:eastAsiaTheme="minorHAnsi"/>
          <w:color w:val="1A1A1A"/>
          <w:sz w:val="24"/>
          <w:szCs w:val="24"/>
        </w:rPr>
        <w:t xml:space="preserve"> </w:t>
      </w:r>
      <w:r w:rsidRPr="00BE2331">
        <w:rPr>
          <w:rFonts w:eastAsiaTheme="minorHAnsi"/>
          <w:color w:val="1A1A1A"/>
          <w:sz w:val="24"/>
          <w:szCs w:val="24"/>
        </w:rPr>
        <w:t xml:space="preserve">нормативно-правовая база ШСК: </w:t>
      </w:r>
      <w:r w:rsidR="007E4D08">
        <w:rPr>
          <w:rFonts w:eastAsiaTheme="minorHAnsi"/>
          <w:color w:val="1A1A1A"/>
          <w:sz w:val="24"/>
          <w:szCs w:val="24"/>
        </w:rPr>
        <w:t>п</w:t>
      </w:r>
      <w:r w:rsidRPr="00BE2331">
        <w:rPr>
          <w:rFonts w:eastAsiaTheme="minorHAnsi"/>
          <w:color w:val="1A1A1A"/>
          <w:sz w:val="24"/>
          <w:szCs w:val="24"/>
        </w:rPr>
        <w:t xml:space="preserve">оложение, </w:t>
      </w:r>
      <w:r w:rsidRPr="00BE2331">
        <w:rPr>
          <w:rFonts w:eastAsiaTheme="minorHAnsi"/>
          <w:color w:val="000000"/>
          <w:sz w:val="24"/>
          <w:szCs w:val="24"/>
        </w:rPr>
        <w:t xml:space="preserve">приказ о создании </w:t>
      </w:r>
      <w:r w:rsidRPr="00BE2331">
        <w:rPr>
          <w:rFonts w:eastAsiaTheme="minorHAnsi"/>
          <w:color w:val="1A1A1A"/>
          <w:sz w:val="24"/>
          <w:szCs w:val="24"/>
        </w:rPr>
        <w:t>ШСК</w:t>
      </w:r>
      <w:r w:rsidR="00BE2331">
        <w:rPr>
          <w:rFonts w:eastAsiaTheme="minorHAnsi"/>
          <w:color w:val="1A1A1A"/>
          <w:sz w:val="24"/>
          <w:szCs w:val="24"/>
        </w:rPr>
        <w:t xml:space="preserve">, </w:t>
      </w:r>
      <w:r w:rsidRPr="00BE2331">
        <w:rPr>
          <w:rFonts w:eastAsiaTheme="minorHAnsi"/>
          <w:color w:val="1A1A1A"/>
          <w:sz w:val="24"/>
          <w:szCs w:val="24"/>
        </w:rPr>
        <w:t>составлен план мероприятий ШСК.</w:t>
      </w:r>
    </w:p>
    <w:p w:rsidR="00203B7C" w:rsidRPr="00F12A9C" w:rsidRDefault="00203B7C" w:rsidP="00F12A9C">
      <w:pPr>
        <w:ind w:left="567" w:right="-8"/>
        <w:jc w:val="both"/>
        <w:rPr>
          <w:sz w:val="24"/>
          <w:szCs w:val="24"/>
        </w:rPr>
      </w:pPr>
      <w:proofErr w:type="gramStart"/>
      <w:r w:rsidRPr="00A07469">
        <w:rPr>
          <w:sz w:val="24"/>
          <w:szCs w:val="24"/>
        </w:rPr>
        <w:lastRenderedPageBreak/>
        <w:t>школьный клуб «Металлург» работает по следующим направлениям:</w:t>
      </w:r>
      <w:r>
        <w:rPr>
          <w:sz w:val="24"/>
          <w:szCs w:val="24"/>
        </w:rPr>
        <w:t xml:space="preserve"> </w:t>
      </w:r>
      <w:r w:rsidRPr="00A07469">
        <w:rPr>
          <w:sz w:val="24"/>
          <w:szCs w:val="24"/>
        </w:rPr>
        <w:t>мини-футбол;</w:t>
      </w:r>
      <w:r>
        <w:rPr>
          <w:sz w:val="24"/>
          <w:szCs w:val="24"/>
        </w:rPr>
        <w:t xml:space="preserve"> </w:t>
      </w:r>
      <w:r w:rsidRPr="00A07469">
        <w:rPr>
          <w:sz w:val="24"/>
          <w:szCs w:val="24"/>
        </w:rPr>
        <w:t>баскетбол;</w:t>
      </w:r>
      <w:r>
        <w:rPr>
          <w:sz w:val="24"/>
          <w:szCs w:val="24"/>
        </w:rPr>
        <w:t xml:space="preserve"> волейбол, </w:t>
      </w:r>
      <w:r w:rsidRPr="00A07469">
        <w:rPr>
          <w:sz w:val="24"/>
          <w:szCs w:val="24"/>
        </w:rPr>
        <w:t>пионербол</w:t>
      </w:r>
      <w:r>
        <w:rPr>
          <w:sz w:val="24"/>
          <w:szCs w:val="24"/>
        </w:rPr>
        <w:t>, самбо в школу.</w:t>
      </w:r>
      <w:proofErr w:type="gramEnd"/>
    </w:p>
    <w:p w:rsidR="00BE2331" w:rsidRDefault="00BF20C2" w:rsidP="007E4D08">
      <w:pPr>
        <w:widowControl/>
        <w:adjustRightInd w:val="0"/>
        <w:ind w:left="567" w:firstLine="567"/>
        <w:jc w:val="both"/>
        <w:rPr>
          <w:rFonts w:eastAsiaTheme="minorHAnsi"/>
          <w:color w:val="1A1A1A"/>
          <w:sz w:val="24"/>
          <w:szCs w:val="24"/>
        </w:rPr>
      </w:pPr>
      <w:r w:rsidRPr="00BE2331">
        <w:rPr>
          <w:rFonts w:eastAsiaTheme="minorHAnsi"/>
          <w:color w:val="1A1A1A"/>
          <w:sz w:val="24"/>
          <w:szCs w:val="24"/>
        </w:rPr>
        <w:t>В 2024-2025 учебном году ШСК было проведено 16 спортивно</w:t>
      </w:r>
      <w:r w:rsidR="00BE2331">
        <w:rPr>
          <w:rFonts w:eastAsiaTheme="minorHAnsi"/>
          <w:color w:val="1A1A1A"/>
          <w:sz w:val="24"/>
          <w:szCs w:val="24"/>
        </w:rPr>
        <w:t xml:space="preserve"> - </w:t>
      </w:r>
      <w:r w:rsidRPr="00BE2331">
        <w:rPr>
          <w:rFonts w:eastAsiaTheme="minorHAnsi"/>
          <w:color w:val="1A1A1A"/>
          <w:sz w:val="24"/>
          <w:szCs w:val="24"/>
        </w:rPr>
        <w:t>массовых мероприятий, среди которых – «Дни здоровья», «Весёлые старты», «Спортивные эстафеты», товарищеские встречи по</w:t>
      </w:r>
      <w:r w:rsidR="00BE2331">
        <w:rPr>
          <w:rFonts w:eastAsiaTheme="minorHAnsi"/>
          <w:color w:val="1A1A1A"/>
          <w:sz w:val="24"/>
          <w:szCs w:val="24"/>
        </w:rPr>
        <w:t xml:space="preserve"> </w:t>
      </w:r>
      <w:r w:rsidRPr="00BE2331">
        <w:rPr>
          <w:rFonts w:eastAsiaTheme="minorHAnsi"/>
          <w:color w:val="1A1A1A"/>
          <w:sz w:val="24"/>
          <w:szCs w:val="24"/>
        </w:rPr>
        <w:t>футболу,</w:t>
      </w:r>
      <w:r w:rsidR="007E4D08">
        <w:rPr>
          <w:rFonts w:eastAsiaTheme="minorHAnsi"/>
          <w:color w:val="1A1A1A"/>
          <w:sz w:val="24"/>
          <w:szCs w:val="24"/>
        </w:rPr>
        <w:t xml:space="preserve"> волейболу, баскетболу,</w:t>
      </w:r>
      <w:r w:rsidRPr="00BE2331">
        <w:rPr>
          <w:rFonts w:eastAsiaTheme="minorHAnsi"/>
          <w:color w:val="1A1A1A"/>
          <w:sz w:val="24"/>
          <w:szCs w:val="24"/>
        </w:rPr>
        <w:t xml:space="preserve"> шк</w:t>
      </w:r>
      <w:r w:rsidR="007E4D08">
        <w:rPr>
          <w:rFonts w:eastAsiaTheme="minorHAnsi"/>
          <w:color w:val="1A1A1A"/>
          <w:sz w:val="24"/>
          <w:szCs w:val="24"/>
        </w:rPr>
        <w:t>ольные соревнования по шахматам</w:t>
      </w:r>
      <w:r w:rsidR="005D5249">
        <w:rPr>
          <w:rFonts w:eastAsiaTheme="minorHAnsi"/>
          <w:color w:val="1A1A1A"/>
          <w:sz w:val="24"/>
          <w:szCs w:val="24"/>
        </w:rPr>
        <w:t>, легкой атлетике, сдача ГТО</w:t>
      </w:r>
      <w:r w:rsidR="007E4D08">
        <w:rPr>
          <w:rFonts w:eastAsiaTheme="minorHAnsi"/>
          <w:color w:val="1A1A1A"/>
          <w:sz w:val="24"/>
          <w:szCs w:val="24"/>
        </w:rPr>
        <w:t>.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течение учебного года объединения школьный спортивный клуб «Металлург» принимали участие в муниципальных, зональных, региональных соревнованиях.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589" w:firstLine="540"/>
        <w:jc w:val="both"/>
        <w:rPr>
          <w:i/>
          <w:sz w:val="24"/>
          <w:szCs w:val="24"/>
        </w:rPr>
      </w:pPr>
      <w:r w:rsidRPr="00A07469">
        <w:rPr>
          <w:i/>
          <w:sz w:val="24"/>
          <w:szCs w:val="24"/>
        </w:rPr>
        <w:t>Б</w:t>
      </w:r>
      <w:r w:rsidRPr="00A07469">
        <w:rPr>
          <w:i/>
          <w:sz w:val="24"/>
          <w:szCs w:val="24"/>
          <w:u w:val="single"/>
        </w:rPr>
        <w:t xml:space="preserve">аскетбол (руководитель </w:t>
      </w:r>
      <w:proofErr w:type="spellStart"/>
      <w:r w:rsidR="00F12A9C">
        <w:rPr>
          <w:i/>
          <w:sz w:val="24"/>
          <w:szCs w:val="24"/>
          <w:u w:val="single"/>
        </w:rPr>
        <w:t>Оюн</w:t>
      </w:r>
      <w:proofErr w:type="spellEnd"/>
      <w:r w:rsidR="00F12A9C">
        <w:rPr>
          <w:i/>
          <w:sz w:val="24"/>
          <w:szCs w:val="24"/>
          <w:u w:val="single"/>
        </w:rPr>
        <w:t xml:space="preserve"> Александр Александрович</w:t>
      </w:r>
      <w:r w:rsidRPr="00A07469">
        <w:rPr>
          <w:i/>
          <w:sz w:val="24"/>
          <w:szCs w:val="24"/>
          <w:u w:val="single"/>
        </w:rPr>
        <w:t>)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бронзовые призёры </w:t>
      </w:r>
      <w:r w:rsidR="00715FBC">
        <w:rPr>
          <w:sz w:val="24"/>
          <w:szCs w:val="24"/>
        </w:rPr>
        <w:t xml:space="preserve">Регионального этапа </w:t>
      </w:r>
      <w:r w:rsidRPr="00A07469">
        <w:rPr>
          <w:sz w:val="24"/>
          <w:szCs w:val="24"/>
        </w:rPr>
        <w:t xml:space="preserve">Республики Тыва </w:t>
      </w:r>
      <w:r w:rsidR="00715FBC">
        <w:rPr>
          <w:sz w:val="24"/>
          <w:szCs w:val="24"/>
        </w:rPr>
        <w:t>ШБЛ «КЭС-БАСКЕТ»</w:t>
      </w:r>
      <w:r w:rsidRPr="00A07469">
        <w:rPr>
          <w:sz w:val="24"/>
          <w:szCs w:val="24"/>
        </w:rPr>
        <w:t xml:space="preserve"> (</w:t>
      </w:r>
      <w:r w:rsidR="00715FBC">
        <w:rPr>
          <w:sz w:val="24"/>
          <w:szCs w:val="24"/>
        </w:rPr>
        <w:t>феврал</w:t>
      </w:r>
      <w:r w:rsidRPr="00A07469">
        <w:rPr>
          <w:sz w:val="24"/>
          <w:szCs w:val="24"/>
        </w:rPr>
        <w:t>ь 202</w:t>
      </w:r>
      <w:r w:rsidR="00715FBC">
        <w:rPr>
          <w:sz w:val="24"/>
          <w:szCs w:val="24"/>
        </w:rPr>
        <w:t>5</w:t>
      </w:r>
      <w:r w:rsidRPr="00A07469">
        <w:rPr>
          <w:sz w:val="24"/>
          <w:szCs w:val="24"/>
        </w:rPr>
        <w:t>г)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команда мальчиков стала победителем Первенства Республики Тыва по баскетболу среди учащихся 2006-2008 годов рождения (декабрь 202</w:t>
      </w:r>
      <w:r w:rsidR="00CB2AD5">
        <w:rPr>
          <w:sz w:val="24"/>
          <w:szCs w:val="24"/>
        </w:rPr>
        <w:t>4</w:t>
      </w:r>
      <w:r w:rsidRPr="00A07469">
        <w:rPr>
          <w:sz w:val="24"/>
          <w:szCs w:val="24"/>
        </w:rPr>
        <w:t>г)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команда девочек стала бронзовым призёром Первенства Республики Тыва по баскетболу среди учащихся 2006-2</w:t>
      </w:r>
      <w:r w:rsidR="00CB2AD5">
        <w:rPr>
          <w:sz w:val="24"/>
          <w:szCs w:val="24"/>
        </w:rPr>
        <w:t>008 годов рождения (декабрь 2024</w:t>
      </w:r>
      <w:r w:rsidRPr="00A07469">
        <w:rPr>
          <w:sz w:val="24"/>
          <w:szCs w:val="24"/>
        </w:rPr>
        <w:t>)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589" w:firstLine="540"/>
        <w:jc w:val="both"/>
        <w:rPr>
          <w:i/>
          <w:sz w:val="24"/>
          <w:szCs w:val="24"/>
          <w:u w:val="single"/>
        </w:rPr>
      </w:pPr>
      <w:r w:rsidRPr="00A07469">
        <w:rPr>
          <w:i/>
          <w:sz w:val="24"/>
          <w:szCs w:val="24"/>
          <w:u w:val="single"/>
        </w:rPr>
        <w:t xml:space="preserve">Мини-футбол (руководитель </w:t>
      </w:r>
      <w:proofErr w:type="spellStart"/>
      <w:r w:rsidR="00F12A9C">
        <w:rPr>
          <w:i/>
          <w:sz w:val="24"/>
          <w:szCs w:val="24"/>
          <w:u w:val="single"/>
        </w:rPr>
        <w:t>Могедыр</w:t>
      </w:r>
      <w:proofErr w:type="spellEnd"/>
      <w:r w:rsidR="00F12A9C">
        <w:rPr>
          <w:i/>
          <w:sz w:val="24"/>
          <w:szCs w:val="24"/>
          <w:u w:val="single"/>
        </w:rPr>
        <w:t xml:space="preserve"> </w:t>
      </w:r>
      <w:proofErr w:type="spellStart"/>
      <w:r w:rsidR="00F12A9C">
        <w:rPr>
          <w:i/>
          <w:sz w:val="24"/>
          <w:szCs w:val="24"/>
          <w:u w:val="single"/>
        </w:rPr>
        <w:t>Назын</w:t>
      </w:r>
      <w:proofErr w:type="spellEnd"/>
      <w:r w:rsidR="00F12A9C">
        <w:rPr>
          <w:i/>
          <w:sz w:val="24"/>
          <w:szCs w:val="24"/>
          <w:u w:val="single"/>
        </w:rPr>
        <w:t xml:space="preserve"> </w:t>
      </w:r>
      <w:proofErr w:type="spellStart"/>
      <w:r w:rsidR="00F12A9C">
        <w:rPr>
          <w:i/>
          <w:sz w:val="24"/>
          <w:szCs w:val="24"/>
          <w:u w:val="single"/>
        </w:rPr>
        <w:t>Айдынович</w:t>
      </w:r>
      <w:proofErr w:type="spellEnd"/>
      <w:r w:rsidRPr="00A07469">
        <w:rPr>
          <w:i/>
          <w:sz w:val="24"/>
          <w:szCs w:val="24"/>
          <w:u w:val="single"/>
        </w:rPr>
        <w:t>)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воспитанники ШСК «Металлург» юноши 200</w:t>
      </w:r>
      <w:r w:rsidR="00135490">
        <w:rPr>
          <w:sz w:val="24"/>
          <w:szCs w:val="24"/>
        </w:rPr>
        <w:t>7</w:t>
      </w:r>
      <w:r w:rsidRPr="00A07469">
        <w:rPr>
          <w:sz w:val="24"/>
          <w:szCs w:val="24"/>
        </w:rPr>
        <w:t>-200</w:t>
      </w:r>
      <w:r w:rsidR="00135490">
        <w:rPr>
          <w:sz w:val="24"/>
          <w:szCs w:val="24"/>
        </w:rPr>
        <w:t>8</w:t>
      </w:r>
      <w:r w:rsidRPr="00A07469">
        <w:rPr>
          <w:sz w:val="24"/>
          <w:szCs w:val="24"/>
        </w:rPr>
        <w:t xml:space="preserve">г.р. серебряные призёры Регионального этапа Всероссийского проекта «Мини-футбол в школу» </w:t>
      </w:r>
      <w:r w:rsidR="00135490">
        <w:rPr>
          <w:sz w:val="24"/>
          <w:szCs w:val="24"/>
        </w:rPr>
        <w:t>(</w:t>
      </w:r>
      <w:r w:rsidRPr="00A07469">
        <w:rPr>
          <w:sz w:val="24"/>
          <w:szCs w:val="24"/>
        </w:rPr>
        <w:t>январь 202</w:t>
      </w:r>
      <w:r w:rsidR="00135490">
        <w:rPr>
          <w:sz w:val="24"/>
          <w:szCs w:val="24"/>
        </w:rPr>
        <w:t>5</w:t>
      </w:r>
      <w:r w:rsidRPr="00A07469">
        <w:rPr>
          <w:sz w:val="24"/>
          <w:szCs w:val="24"/>
        </w:rPr>
        <w:t xml:space="preserve">) 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-27" w:firstLine="540"/>
        <w:jc w:val="both"/>
        <w:rPr>
          <w:i/>
          <w:sz w:val="24"/>
          <w:szCs w:val="24"/>
          <w:u w:val="single"/>
        </w:rPr>
      </w:pPr>
      <w:r w:rsidRPr="00A07469">
        <w:rPr>
          <w:i/>
          <w:sz w:val="24"/>
          <w:szCs w:val="24"/>
          <w:u w:val="single"/>
        </w:rPr>
        <w:t xml:space="preserve">Волейбол (руководитель </w:t>
      </w:r>
      <w:proofErr w:type="spellStart"/>
      <w:r w:rsidRPr="00A07469">
        <w:rPr>
          <w:i/>
          <w:sz w:val="24"/>
          <w:szCs w:val="24"/>
          <w:u w:val="single"/>
        </w:rPr>
        <w:t>Сандык</w:t>
      </w:r>
      <w:proofErr w:type="spellEnd"/>
      <w:r w:rsidRPr="00A07469">
        <w:rPr>
          <w:i/>
          <w:sz w:val="24"/>
          <w:szCs w:val="24"/>
          <w:u w:val="single"/>
        </w:rPr>
        <w:t xml:space="preserve"> </w:t>
      </w:r>
      <w:proofErr w:type="spellStart"/>
      <w:r w:rsidRPr="00A07469">
        <w:rPr>
          <w:i/>
          <w:sz w:val="24"/>
          <w:szCs w:val="24"/>
          <w:u w:val="single"/>
        </w:rPr>
        <w:t>Сайзана</w:t>
      </w:r>
      <w:proofErr w:type="spellEnd"/>
      <w:r w:rsidRPr="00A07469">
        <w:rPr>
          <w:i/>
          <w:sz w:val="24"/>
          <w:szCs w:val="24"/>
          <w:u w:val="single"/>
        </w:rPr>
        <w:t xml:space="preserve"> Григорьевна)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команда мальчиков 2009-2010г.р. бронзовые призёры </w:t>
      </w:r>
      <w:proofErr w:type="spellStart"/>
      <w:r w:rsidRPr="00A07469">
        <w:rPr>
          <w:sz w:val="24"/>
          <w:szCs w:val="24"/>
        </w:rPr>
        <w:t>дивизионального</w:t>
      </w:r>
      <w:proofErr w:type="spellEnd"/>
      <w:r w:rsidRPr="00A07469">
        <w:rPr>
          <w:sz w:val="24"/>
          <w:szCs w:val="24"/>
        </w:rPr>
        <w:t xml:space="preserve"> этапа Всероссийских соревнований «Серебряный мяч», апрель 202</w:t>
      </w:r>
      <w:r w:rsidR="00CB2AD5">
        <w:rPr>
          <w:sz w:val="24"/>
          <w:szCs w:val="24"/>
        </w:rPr>
        <w:t>5</w:t>
      </w:r>
      <w:r w:rsidRPr="00A07469">
        <w:rPr>
          <w:sz w:val="24"/>
          <w:szCs w:val="24"/>
        </w:rPr>
        <w:t xml:space="preserve">) </w:t>
      </w:r>
    </w:p>
    <w:p w:rsidR="00791D24" w:rsidRPr="00A07469" w:rsidRDefault="00791D24" w:rsidP="00791D24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</w:t>
      </w:r>
      <w:r w:rsidR="00CB2AD5">
        <w:rPr>
          <w:sz w:val="24"/>
          <w:szCs w:val="24"/>
        </w:rPr>
        <w:t>бронзовые</w:t>
      </w:r>
      <w:r w:rsidRPr="00A07469">
        <w:rPr>
          <w:sz w:val="24"/>
          <w:szCs w:val="24"/>
        </w:rPr>
        <w:t xml:space="preserve"> призёры </w:t>
      </w:r>
      <w:proofErr w:type="spellStart"/>
      <w:r w:rsidRPr="00A07469">
        <w:rPr>
          <w:sz w:val="24"/>
          <w:szCs w:val="24"/>
        </w:rPr>
        <w:t>дивизионального</w:t>
      </w:r>
      <w:proofErr w:type="spellEnd"/>
      <w:r w:rsidRPr="00A07469">
        <w:rPr>
          <w:sz w:val="24"/>
          <w:szCs w:val="24"/>
        </w:rPr>
        <w:t xml:space="preserve"> этапа Всероссийских спортивных игр школьников «Президентские игры» (май 202</w:t>
      </w:r>
      <w:r w:rsidR="00CB2AD5">
        <w:rPr>
          <w:sz w:val="24"/>
          <w:szCs w:val="24"/>
        </w:rPr>
        <w:t>5</w:t>
      </w:r>
      <w:r w:rsidRPr="00A07469">
        <w:rPr>
          <w:sz w:val="24"/>
          <w:szCs w:val="24"/>
        </w:rPr>
        <w:t>)</w:t>
      </w:r>
    </w:p>
    <w:p w:rsidR="00F03289" w:rsidRPr="00F03289" w:rsidRDefault="00F03289" w:rsidP="007E4D08">
      <w:pPr>
        <w:widowControl/>
        <w:adjustRightInd w:val="0"/>
        <w:ind w:left="567" w:firstLine="567"/>
        <w:jc w:val="both"/>
        <w:rPr>
          <w:rFonts w:eastAsiaTheme="minorHAnsi"/>
          <w:color w:val="1A1A1A"/>
          <w:sz w:val="24"/>
          <w:szCs w:val="24"/>
          <w:u w:val="single"/>
        </w:rPr>
      </w:pPr>
      <w:r w:rsidRPr="00F03289">
        <w:rPr>
          <w:rFonts w:eastAsiaTheme="minorHAnsi"/>
          <w:color w:val="1A1A1A"/>
          <w:sz w:val="24"/>
          <w:szCs w:val="24"/>
          <w:u w:val="single"/>
        </w:rPr>
        <w:t>Всероссийские спортивных соревнований школьников «Президентские спортивные игры»</w:t>
      </w:r>
    </w:p>
    <w:p w:rsidR="00791D24" w:rsidRPr="00BE2331" w:rsidRDefault="00715FBC" w:rsidP="007E4D08">
      <w:pPr>
        <w:widowControl/>
        <w:adjustRightInd w:val="0"/>
        <w:ind w:left="567" w:firstLine="567"/>
        <w:jc w:val="both"/>
        <w:rPr>
          <w:rFonts w:eastAsiaTheme="minorHAnsi"/>
          <w:color w:val="1A1A1A"/>
          <w:sz w:val="24"/>
          <w:szCs w:val="24"/>
        </w:rPr>
      </w:pPr>
      <w:r>
        <w:rPr>
          <w:rFonts w:eastAsiaTheme="minorHAnsi"/>
          <w:color w:val="1A1A1A"/>
          <w:sz w:val="24"/>
          <w:szCs w:val="24"/>
        </w:rPr>
        <w:t xml:space="preserve">ШСК «Металлург» </w:t>
      </w:r>
      <w:r w:rsidR="00B42521">
        <w:rPr>
          <w:rFonts w:eastAsiaTheme="minorHAnsi"/>
          <w:color w:val="1A1A1A"/>
          <w:sz w:val="24"/>
          <w:szCs w:val="24"/>
        </w:rPr>
        <w:t>победитель зонального этапа Всероссийских спортивных соревнований школьников «Президентские спортивные игры» (май, 2025)</w:t>
      </w:r>
    </w:p>
    <w:p w:rsidR="00BE2331" w:rsidRDefault="00BE2331" w:rsidP="00427FDE">
      <w:pPr>
        <w:pStyle w:val="a7"/>
        <w:ind w:left="0" w:right="-27"/>
        <w:jc w:val="both"/>
        <w:rPr>
          <w:b/>
        </w:rPr>
      </w:pPr>
    </w:p>
    <w:p w:rsidR="00E27141" w:rsidRDefault="000D34F2" w:rsidP="00E27141">
      <w:pPr>
        <w:pStyle w:val="a7"/>
        <w:ind w:left="567" w:right="-27"/>
        <w:jc w:val="center"/>
        <w:rPr>
          <w:b/>
        </w:rPr>
      </w:pPr>
      <w:r>
        <w:rPr>
          <w:b/>
        </w:rPr>
        <w:t>МОДУЛЬ «ВНЕШКОЛЬНЫЕ МЕРОПРИЯТИЯ»</w:t>
      </w:r>
    </w:p>
    <w:p w:rsidR="00A07469" w:rsidRPr="00E27141" w:rsidRDefault="00A07469" w:rsidP="00E27141">
      <w:pPr>
        <w:pStyle w:val="a7"/>
        <w:ind w:left="567" w:right="-27" w:firstLine="567"/>
        <w:jc w:val="both"/>
        <w:rPr>
          <w:b/>
        </w:rPr>
      </w:pPr>
      <w:proofErr w:type="gramStart"/>
      <w:r w:rsidRPr="00A07469">
        <w:t>Модуль</w:t>
      </w:r>
      <w:r w:rsidRPr="00A07469">
        <w:rPr>
          <w:spacing w:val="-5"/>
        </w:rPr>
        <w:t xml:space="preserve"> </w:t>
      </w:r>
      <w:r w:rsidRPr="00A07469">
        <w:t>Программы</w:t>
      </w:r>
      <w:r w:rsidRPr="00A07469">
        <w:rPr>
          <w:spacing w:val="-5"/>
        </w:rPr>
        <w:t xml:space="preserve"> </w:t>
      </w:r>
      <w:r w:rsidRPr="00A07469">
        <w:t>воспитания</w:t>
      </w:r>
      <w:r w:rsidRPr="00A07469">
        <w:rPr>
          <w:spacing w:val="-5"/>
        </w:rPr>
        <w:t xml:space="preserve"> </w:t>
      </w:r>
      <w:r w:rsidRPr="00A07469">
        <w:t>направлен</w:t>
      </w:r>
      <w:r w:rsidRPr="00A07469">
        <w:rPr>
          <w:spacing w:val="-6"/>
        </w:rPr>
        <w:t xml:space="preserve"> </w:t>
      </w:r>
      <w:r w:rsidRPr="00A07469">
        <w:t>на</w:t>
      </w:r>
      <w:r w:rsidRPr="00A07469">
        <w:rPr>
          <w:spacing w:val="-5"/>
        </w:rPr>
        <w:t xml:space="preserve"> </w:t>
      </w:r>
      <w:r w:rsidRPr="00A07469">
        <w:t>обеспечение</w:t>
      </w:r>
      <w:r w:rsidRPr="00A07469">
        <w:rPr>
          <w:spacing w:val="-5"/>
        </w:rPr>
        <w:t xml:space="preserve"> </w:t>
      </w:r>
      <w:r w:rsidRPr="00A07469">
        <w:t>самореализации</w:t>
      </w:r>
      <w:r w:rsidRPr="00A07469">
        <w:rPr>
          <w:spacing w:val="-6"/>
        </w:rPr>
        <w:t xml:space="preserve"> </w:t>
      </w:r>
      <w:r w:rsidRPr="00A07469">
        <w:t>личности обучающихся в пределах целостного, социально-открытого образовательного пространства села.</w:t>
      </w:r>
      <w:proofErr w:type="gramEnd"/>
      <w:r w:rsidRPr="00A07469">
        <w:t xml:space="preserve"> Предполагает участие обучающихся в ряде мероприятий, ориентированных на: закрепление, обогащение и углубление знаний, приобретенных в процессе</w:t>
      </w:r>
      <w:r w:rsidRPr="00A07469">
        <w:rPr>
          <w:spacing w:val="-3"/>
        </w:rPr>
        <w:t xml:space="preserve"> </w:t>
      </w:r>
      <w:r w:rsidRPr="00A07469">
        <w:t>учебной</w:t>
      </w:r>
      <w:r w:rsidRPr="00A07469">
        <w:rPr>
          <w:spacing w:val="-2"/>
        </w:rPr>
        <w:t xml:space="preserve"> </w:t>
      </w:r>
      <w:r w:rsidRPr="00A07469">
        <w:t>деятельности,</w:t>
      </w:r>
      <w:r w:rsidRPr="00A07469">
        <w:rPr>
          <w:spacing w:val="-1"/>
        </w:rPr>
        <w:t xml:space="preserve"> </w:t>
      </w:r>
      <w:r w:rsidRPr="00A07469">
        <w:t>применение</w:t>
      </w:r>
      <w:r w:rsidRPr="00A07469">
        <w:rPr>
          <w:spacing w:val="-1"/>
        </w:rPr>
        <w:t xml:space="preserve"> </w:t>
      </w:r>
      <w:r w:rsidRPr="00A07469">
        <w:t>их</w:t>
      </w:r>
      <w:r w:rsidRPr="00A07469">
        <w:rPr>
          <w:spacing w:val="-1"/>
        </w:rPr>
        <w:t xml:space="preserve"> </w:t>
      </w:r>
      <w:r w:rsidRPr="00A07469">
        <w:t>на</w:t>
      </w:r>
      <w:r w:rsidRPr="00A07469">
        <w:rPr>
          <w:spacing w:val="-1"/>
        </w:rPr>
        <w:t xml:space="preserve"> </w:t>
      </w:r>
      <w:r w:rsidRPr="00A07469">
        <w:t>практике;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расширение  общеобразовате</w:t>
      </w:r>
      <w:r w:rsidRPr="00A07469">
        <w:t>льного</w:t>
      </w:r>
      <w:r w:rsidRPr="00A07469">
        <w:rPr>
          <w:spacing w:val="-5"/>
        </w:rPr>
        <w:t xml:space="preserve"> </w:t>
      </w:r>
      <w:r w:rsidRPr="00A07469">
        <w:t>мировоззрения,</w:t>
      </w:r>
      <w:r w:rsidRPr="00A07469">
        <w:rPr>
          <w:spacing w:val="-5"/>
        </w:rPr>
        <w:t xml:space="preserve"> </w:t>
      </w:r>
      <w:r w:rsidRPr="00A07469">
        <w:t>выработка</w:t>
      </w:r>
      <w:r w:rsidRPr="00A07469">
        <w:rPr>
          <w:spacing w:val="-6"/>
        </w:rPr>
        <w:t xml:space="preserve"> </w:t>
      </w:r>
      <w:r w:rsidRPr="00A07469">
        <w:t>умений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навыков</w:t>
      </w:r>
      <w:r w:rsidRPr="00A07469">
        <w:rPr>
          <w:spacing w:val="40"/>
        </w:rPr>
        <w:t xml:space="preserve"> </w:t>
      </w:r>
      <w:r w:rsidRPr="00A07469">
        <w:t>самообразования; формирование интересов к различным отраслям науки, техники, искусства, спорта, проявление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развитие</w:t>
      </w:r>
      <w:r w:rsidRPr="00A07469">
        <w:rPr>
          <w:spacing w:val="-5"/>
        </w:rPr>
        <w:t xml:space="preserve"> </w:t>
      </w:r>
      <w:r w:rsidRPr="00A07469">
        <w:t>индивидуальных</w:t>
      </w:r>
      <w:r w:rsidRPr="00A07469">
        <w:rPr>
          <w:spacing w:val="-5"/>
        </w:rPr>
        <w:t xml:space="preserve"> </w:t>
      </w:r>
      <w:r w:rsidRPr="00A07469">
        <w:t>творческих</w:t>
      </w:r>
      <w:r w:rsidRPr="00A07469">
        <w:rPr>
          <w:spacing w:val="-5"/>
        </w:rPr>
        <w:t xml:space="preserve"> </w:t>
      </w:r>
      <w:r w:rsidRPr="00A07469">
        <w:t>способностей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склонностей; организацию досуга школьников, культурного отдыха и разумных развлечений;</w:t>
      </w:r>
      <w:r w:rsidRPr="00A07469">
        <w:rPr>
          <w:spacing w:val="-2"/>
        </w:rPr>
        <w:t xml:space="preserve"> </w:t>
      </w:r>
      <w:r w:rsidRPr="00A07469">
        <w:t>распространение</w:t>
      </w:r>
      <w:r w:rsidRPr="00A07469">
        <w:rPr>
          <w:spacing w:val="-5"/>
        </w:rPr>
        <w:t xml:space="preserve"> </w:t>
      </w:r>
      <w:r w:rsidRPr="00A07469">
        <w:t>воспитательного</w:t>
      </w:r>
      <w:r w:rsidRPr="00A07469">
        <w:rPr>
          <w:spacing w:val="-5"/>
        </w:rPr>
        <w:t xml:space="preserve"> </w:t>
      </w:r>
      <w:r w:rsidRPr="00A07469">
        <w:t>воздействия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6"/>
        </w:rPr>
        <w:t xml:space="preserve"> </w:t>
      </w:r>
      <w:r w:rsidRPr="00A07469">
        <w:t>учащихся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6"/>
        </w:rPr>
        <w:t xml:space="preserve"> </w:t>
      </w:r>
      <w:r w:rsidRPr="00A07469">
        <w:t>различных</w:t>
      </w:r>
      <w:r w:rsidRPr="00A07469">
        <w:rPr>
          <w:spacing w:val="-5"/>
        </w:rPr>
        <w:t xml:space="preserve"> </w:t>
      </w:r>
      <w:r w:rsidRPr="00A07469">
        <w:t xml:space="preserve">направлениях </w:t>
      </w:r>
      <w:r w:rsidRPr="00A07469">
        <w:rPr>
          <w:spacing w:val="-2"/>
        </w:rPr>
        <w:t>воспитания.</w:t>
      </w:r>
      <w:r w:rsidRPr="00A07469">
        <w:tab/>
      </w:r>
    </w:p>
    <w:p w:rsidR="00A07469" w:rsidRDefault="00A07469" w:rsidP="00E27141">
      <w:pPr>
        <w:pStyle w:val="a7"/>
        <w:spacing w:before="1"/>
        <w:ind w:left="567" w:right="-27" w:firstLine="567"/>
        <w:jc w:val="both"/>
      </w:pPr>
      <w:r w:rsidRPr="00A07469">
        <w:t>«Внешкольные мероприятия» - это выезды обучающихся на</w:t>
      </w:r>
      <w:r w:rsidRPr="00A07469">
        <w:rPr>
          <w:spacing w:val="-2"/>
        </w:rPr>
        <w:t xml:space="preserve"> </w:t>
      </w:r>
      <w:r w:rsidRPr="00A07469">
        <w:t>экскурсии, посещение театров, музеев, выставок, участие военно-спортивных сборах. Экскурсии</w:t>
      </w:r>
      <w:r w:rsidRPr="00A07469">
        <w:rPr>
          <w:spacing w:val="-5"/>
        </w:rPr>
        <w:t xml:space="preserve"> </w:t>
      </w:r>
      <w:r w:rsidRPr="00A07469">
        <w:t>помогают</w:t>
      </w:r>
      <w:r w:rsidRPr="00A07469">
        <w:rPr>
          <w:spacing w:val="-4"/>
        </w:rPr>
        <w:t xml:space="preserve"> </w:t>
      </w:r>
      <w:r w:rsidRPr="00A07469">
        <w:t>школьникам</w:t>
      </w:r>
      <w:r w:rsidRPr="00A07469">
        <w:rPr>
          <w:spacing w:val="-4"/>
        </w:rPr>
        <w:t xml:space="preserve"> </w:t>
      </w:r>
      <w:r w:rsidRPr="00A07469">
        <w:t>расширить</w:t>
      </w:r>
      <w:r w:rsidRPr="00A07469">
        <w:rPr>
          <w:spacing w:val="-5"/>
        </w:rPr>
        <w:t xml:space="preserve"> </w:t>
      </w:r>
      <w:r w:rsidRPr="00A07469">
        <w:t>свой</w:t>
      </w:r>
      <w:r w:rsidRPr="00A07469">
        <w:rPr>
          <w:spacing w:val="-5"/>
        </w:rPr>
        <w:t xml:space="preserve"> </w:t>
      </w:r>
      <w:r w:rsidRPr="00A07469">
        <w:t>кругозор,</w:t>
      </w:r>
      <w:r w:rsidRPr="00A07469">
        <w:rPr>
          <w:spacing w:val="-4"/>
        </w:rPr>
        <w:t xml:space="preserve"> </w:t>
      </w:r>
      <w:r w:rsidRPr="00A07469">
        <w:t>получить</w:t>
      </w:r>
      <w:r w:rsidRPr="00A07469">
        <w:rPr>
          <w:spacing w:val="-5"/>
        </w:rPr>
        <w:t xml:space="preserve"> </w:t>
      </w:r>
      <w:r w:rsidRPr="00A07469">
        <w:t>новые</w:t>
      </w:r>
      <w:r w:rsidRPr="00A07469">
        <w:rPr>
          <w:spacing w:val="-4"/>
        </w:rPr>
        <w:t xml:space="preserve"> </w:t>
      </w:r>
      <w:r w:rsidRPr="00A07469">
        <w:t>знания</w:t>
      </w:r>
      <w:r w:rsidRPr="00A07469">
        <w:rPr>
          <w:spacing w:val="-4"/>
        </w:rPr>
        <w:t xml:space="preserve"> </w:t>
      </w:r>
      <w:r w:rsidRPr="00A07469">
        <w:t>об окружающей его социальной, культурной, природной среде, уважительно и бережно относиться к ней, приобрести важный опыт социально одобряемого поведения в</w:t>
      </w:r>
      <w:r w:rsidRPr="00A07469">
        <w:rPr>
          <w:spacing w:val="-2"/>
        </w:rPr>
        <w:t xml:space="preserve"> </w:t>
      </w:r>
      <w:r w:rsidRPr="00A07469">
        <w:t>различных</w:t>
      </w:r>
      <w:r w:rsidRPr="00A07469">
        <w:rPr>
          <w:spacing w:val="-5"/>
        </w:rPr>
        <w:t xml:space="preserve"> </w:t>
      </w:r>
      <w:r w:rsidRPr="00A07469">
        <w:t>внешкольных</w:t>
      </w:r>
      <w:r w:rsidRPr="00A07469">
        <w:rPr>
          <w:spacing w:val="-5"/>
        </w:rPr>
        <w:t xml:space="preserve"> </w:t>
      </w:r>
      <w:r w:rsidRPr="00A07469">
        <w:t>ситуациях.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5"/>
        </w:rPr>
        <w:t xml:space="preserve"> </w:t>
      </w:r>
      <w:r w:rsidRPr="00A07469">
        <w:t>экскурсиях</w:t>
      </w:r>
      <w:r w:rsidRPr="00A07469">
        <w:rPr>
          <w:spacing w:val="-5"/>
        </w:rPr>
        <w:t xml:space="preserve"> </w:t>
      </w:r>
      <w:r w:rsidRPr="00A07469">
        <w:t>создаются</w:t>
      </w:r>
      <w:r w:rsidRPr="00A07469">
        <w:rPr>
          <w:spacing w:val="-5"/>
        </w:rPr>
        <w:t xml:space="preserve"> </w:t>
      </w:r>
      <w:r w:rsidRPr="00A07469">
        <w:t>благоприятные</w:t>
      </w:r>
      <w:r w:rsidRPr="00A07469">
        <w:rPr>
          <w:spacing w:val="-4"/>
        </w:rPr>
        <w:t xml:space="preserve"> </w:t>
      </w:r>
      <w:r w:rsidRPr="00A07469">
        <w:t>условия</w:t>
      </w:r>
      <w:r w:rsidRPr="00A07469">
        <w:rPr>
          <w:spacing w:val="-5"/>
        </w:rPr>
        <w:t xml:space="preserve"> </w:t>
      </w:r>
      <w:r w:rsidRPr="00A07469">
        <w:t>для воспитания у детей и подростков самостоятельности и ответственности,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регулярные</w:t>
      </w:r>
      <w:r w:rsidRPr="00A07469">
        <w:rPr>
          <w:spacing w:val="-2"/>
        </w:rPr>
        <w:t xml:space="preserve"> </w:t>
      </w:r>
      <w:r w:rsidRPr="00A07469">
        <w:t>пешие</w:t>
      </w:r>
      <w:r w:rsidRPr="00A07469">
        <w:rPr>
          <w:spacing w:val="-4"/>
        </w:rPr>
        <w:t xml:space="preserve"> </w:t>
      </w:r>
      <w:r w:rsidRPr="00A07469">
        <w:t>прогулки,</w:t>
      </w:r>
      <w:r w:rsidRPr="00A07469">
        <w:rPr>
          <w:spacing w:val="-4"/>
        </w:rPr>
        <w:t xml:space="preserve"> </w:t>
      </w:r>
      <w:r w:rsidRPr="00A07469">
        <w:t>экскурсии</w:t>
      </w:r>
      <w:r w:rsidRPr="00A07469">
        <w:rPr>
          <w:spacing w:val="-5"/>
        </w:rPr>
        <w:t xml:space="preserve"> </w:t>
      </w:r>
      <w:r w:rsidRPr="00A07469">
        <w:t>выходного</w:t>
      </w:r>
      <w:r w:rsidRPr="00A07469">
        <w:rPr>
          <w:spacing w:val="-4"/>
        </w:rPr>
        <w:t xml:space="preserve"> </w:t>
      </w:r>
      <w:r w:rsidRPr="00A07469">
        <w:t>дня,</w:t>
      </w:r>
      <w:r w:rsidRPr="00A07469">
        <w:rPr>
          <w:spacing w:val="-4"/>
        </w:rPr>
        <w:t xml:space="preserve"> </w:t>
      </w:r>
      <w:r w:rsidRPr="00A07469">
        <w:t>организуемые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классах</w:t>
      </w:r>
      <w:r w:rsidRPr="00A07469">
        <w:rPr>
          <w:spacing w:val="-4"/>
        </w:rPr>
        <w:t xml:space="preserve"> </w:t>
      </w:r>
      <w:r w:rsidRPr="00A07469">
        <w:t>классными руководителями и родителями школьников.</w:t>
      </w:r>
      <w:r w:rsidRPr="00A07469">
        <w:rPr>
          <w:spacing w:val="-2"/>
        </w:rPr>
        <w:t xml:space="preserve"> </w:t>
      </w:r>
      <w:r w:rsidRPr="00A07469">
        <w:t>Кроме того, большая часть мероприятий, проводимых в школе, в настоящее время являются</w:t>
      </w:r>
      <w:r w:rsidRPr="00A07469">
        <w:rPr>
          <w:spacing w:val="-4"/>
        </w:rPr>
        <w:t xml:space="preserve"> </w:t>
      </w:r>
      <w:r w:rsidRPr="00A07469">
        <w:t>Всероссийскими,</w:t>
      </w:r>
      <w:r w:rsidRPr="00A07469">
        <w:rPr>
          <w:spacing w:val="-4"/>
        </w:rPr>
        <w:t xml:space="preserve"> </w:t>
      </w:r>
      <w:r w:rsidRPr="00A07469">
        <w:t>региональными</w:t>
      </w:r>
      <w:r w:rsidRPr="00A07469">
        <w:rPr>
          <w:spacing w:val="-5"/>
        </w:rPr>
        <w:t xml:space="preserve"> </w:t>
      </w:r>
      <w:r w:rsidRPr="00A07469">
        <w:t>акциями</w:t>
      </w:r>
      <w:r w:rsidRPr="00A07469">
        <w:rPr>
          <w:spacing w:val="-5"/>
        </w:rPr>
        <w:t xml:space="preserve"> </w:t>
      </w:r>
      <w:r w:rsidRPr="00A07469">
        <w:t>или</w:t>
      </w:r>
      <w:r w:rsidRPr="00A07469">
        <w:rPr>
          <w:spacing w:val="-5"/>
        </w:rPr>
        <w:t xml:space="preserve"> </w:t>
      </w:r>
      <w:r w:rsidRPr="00A07469">
        <w:t>конкурсами,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все</w:t>
      </w:r>
      <w:r w:rsidRPr="00A07469">
        <w:rPr>
          <w:spacing w:val="-4"/>
        </w:rPr>
        <w:t xml:space="preserve"> </w:t>
      </w:r>
      <w:r w:rsidRPr="00A07469">
        <w:t>классные коллективы подключены к этим мероприятиям, обучающиеся принимают активное участие в них.</w:t>
      </w:r>
      <w:r w:rsidRPr="00A07469">
        <w:rPr>
          <w:spacing w:val="-10"/>
        </w:rPr>
        <w:t xml:space="preserve"> </w:t>
      </w:r>
      <w:r w:rsidRPr="00A07469">
        <w:t>Проведенные мероприятия данного направления проведены в полном объеме и соответствовали заявленной теме.</w:t>
      </w:r>
    </w:p>
    <w:p w:rsidR="0074723B" w:rsidRDefault="0074723B" w:rsidP="00427FDE">
      <w:pPr>
        <w:pStyle w:val="1"/>
        <w:spacing w:before="1"/>
        <w:ind w:left="0"/>
        <w:jc w:val="both"/>
      </w:pPr>
    </w:p>
    <w:p w:rsidR="00A07469" w:rsidRPr="00427FDE" w:rsidRDefault="00B75030" w:rsidP="000414CC">
      <w:pPr>
        <w:pStyle w:val="1"/>
        <w:jc w:val="center"/>
      </w:pPr>
      <w:r w:rsidRPr="00427FDE">
        <w:t>МОДУЛЬ «ДЕТСКИЕ ОБЩЕСТВЕННЫЕ ОБЪЕДИНЕНИЯ»</w:t>
      </w:r>
    </w:p>
    <w:p w:rsidR="00B75030" w:rsidRPr="00B75030" w:rsidRDefault="00B75030" w:rsidP="000414CC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proofErr w:type="gramStart"/>
      <w:r w:rsidRPr="00B75030">
        <w:rPr>
          <w:rFonts w:eastAsiaTheme="minorHAnsi"/>
          <w:sz w:val="24"/>
          <w:szCs w:val="24"/>
        </w:rPr>
        <w:t>В 2024-2025 учебном году для обучающихся начальной школы свою</w:t>
      </w:r>
      <w:r>
        <w:rPr>
          <w:rFonts w:eastAsiaTheme="minorHAnsi"/>
          <w:sz w:val="24"/>
          <w:szCs w:val="24"/>
        </w:rPr>
        <w:t xml:space="preserve"> </w:t>
      </w:r>
      <w:r w:rsidRPr="00B75030">
        <w:rPr>
          <w:rFonts w:eastAsiaTheme="minorHAnsi"/>
          <w:sz w:val="24"/>
          <w:szCs w:val="24"/>
        </w:rPr>
        <w:t>деятельность продолжило Всероссийское движение социальной активности</w:t>
      </w:r>
      <w:r>
        <w:rPr>
          <w:rFonts w:eastAsiaTheme="minorHAnsi"/>
          <w:sz w:val="24"/>
          <w:szCs w:val="24"/>
        </w:rPr>
        <w:t xml:space="preserve"> </w:t>
      </w:r>
      <w:r w:rsidRPr="00B75030">
        <w:rPr>
          <w:rFonts w:eastAsiaTheme="minorHAnsi"/>
          <w:sz w:val="24"/>
          <w:szCs w:val="24"/>
        </w:rPr>
        <w:t xml:space="preserve">«Орлята России», </w:t>
      </w:r>
      <w:r w:rsidR="00D73DA7">
        <w:rPr>
          <w:rFonts w:eastAsiaTheme="minorHAnsi"/>
          <w:sz w:val="24"/>
          <w:szCs w:val="24"/>
        </w:rPr>
        <w:t xml:space="preserve">обучающихся средней школы </w:t>
      </w:r>
      <w:r w:rsidRPr="00B75030">
        <w:rPr>
          <w:rFonts w:eastAsiaTheme="minorHAnsi"/>
          <w:sz w:val="24"/>
          <w:szCs w:val="24"/>
        </w:rPr>
        <w:t>первичное отделение Общероссийского общественно</w:t>
      </w:r>
      <w:r>
        <w:rPr>
          <w:rFonts w:eastAsiaTheme="minorHAnsi"/>
          <w:sz w:val="24"/>
          <w:szCs w:val="24"/>
        </w:rPr>
        <w:t>-</w:t>
      </w:r>
      <w:r w:rsidRPr="00B75030">
        <w:rPr>
          <w:rFonts w:eastAsiaTheme="minorHAnsi"/>
          <w:sz w:val="24"/>
          <w:szCs w:val="24"/>
        </w:rPr>
        <w:t>государственного движения детей и молодежи «Движение Первых».</w:t>
      </w:r>
      <w:proofErr w:type="gramEnd"/>
    </w:p>
    <w:p w:rsidR="00D73DA7" w:rsidRDefault="00B75030" w:rsidP="00AB73A7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D73DA7">
        <w:rPr>
          <w:rFonts w:eastAsiaTheme="minorHAnsi"/>
          <w:sz w:val="24"/>
          <w:szCs w:val="24"/>
        </w:rPr>
        <w:t xml:space="preserve">В рамках модуля </w:t>
      </w:r>
      <w:r w:rsidRPr="00D73DA7">
        <w:rPr>
          <w:rFonts w:eastAsiaTheme="minorHAnsi"/>
          <w:b/>
          <w:bCs/>
          <w:sz w:val="24"/>
          <w:szCs w:val="24"/>
        </w:rPr>
        <w:t>«</w:t>
      </w:r>
      <w:r w:rsidRPr="00D73DA7">
        <w:rPr>
          <w:rFonts w:eastAsiaTheme="minorHAnsi"/>
          <w:sz w:val="24"/>
          <w:szCs w:val="24"/>
        </w:rPr>
        <w:t>Детские общественные объединения» «Орлята России» и</w:t>
      </w:r>
      <w:r w:rsidR="00D73DA7">
        <w:rPr>
          <w:rFonts w:eastAsiaTheme="minorHAnsi"/>
          <w:sz w:val="24"/>
          <w:szCs w:val="24"/>
        </w:rPr>
        <w:t xml:space="preserve"> </w:t>
      </w:r>
      <w:r w:rsidRPr="00D73DA7">
        <w:rPr>
          <w:rFonts w:eastAsiaTheme="minorHAnsi"/>
          <w:sz w:val="24"/>
          <w:szCs w:val="24"/>
        </w:rPr>
        <w:t>«РДДМ «Движение первых» обучающ</w:t>
      </w:r>
      <w:r w:rsidR="00D73DA7">
        <w:rPr>
          <w:rFonts w:eastAsiaTheme="minorHAnsi"/>
          <w:sz w:val="24"/>
          <w:szCs w:val="24"/>
        </w:rPr>
        <w:t xml:space="preserve">иеся школы приняли участие в </w:t>
      </w:r>
      <w:r w:rsidR="00AB73A7">
        <w:rPr>
          <w:rFonts w:eastAsiaTheme="minorHAnsi"/>
          <w:sz w:val="24"/>
          <w:szCs w:val="24"/>
        </w:rPr>
        <w:t>12</w:t>
      </w:r>
      <w:r w:rsidR="00D73DA7">
        <w:rPr>
          <w:rFonts w:eastAsiaTheme="minorHAnsi"/>
          <w:sz w:val="24"/>
          <w:szCs w:val="24"/>
        </w:rPr>
        <w:t xml:space="preserve"> </w:t>
      </w:r>
      <w:r w:rsidRPr="00D73DA7">
        <w:rPr>
          <w:rFonts w:eastAsiaTheme="minorHAnsi"/>
          <w:sz w:val="24"/>
          <w:szCs w:val="24"/>
        </w:rPr>
        <w:t xml:space="preserve">акциях, </w:t>
      </w:r>
      <w:r w:rsidR="00AB73A7">
        <w:rPr>
          <w:rFonts w:eastAsiaTheme="minorHAnsi"/>
          <w:sz w:val="24"/>
          <w:szCs w:val="24"/>
        </w:rPr>
        <w:t>4</w:t>
      </w:r>
      <w:r w:rsidRPr="00D73DA7">
        <w:rPr>
          <w:rFonts w:eastAsiaTheme="minorHAnsi"/>
          <w:sz w:val="24"/>
          <w:szCs w:val="24"/>
        </w:rPr>
        <w:t xml:space="preserve"> проектах, </w:t>
      </w:r>
      <w:r w:rsidR="00AB73A7">
        <w:rPr>
          <w:rFonts w:eastAsiaTheme="minorHAnsi"/>
          <w:sz w:val="24"/>
          <w:szCs w:val="24"/>
        </w:rPr>
        <w:t>8</w:t>
      </w:r>
      <w:r w:rsidRPr="00D73DA7">
        <w:rPr>
          <w:rFonts w:eastAsiaTheme="minorHAnsi"/>
          <w:sz w:val="24"/>
          <w:szCs w:val="24"/>
        </w:rPr>
        <w:t xml:space="preserve"> конку</w:t>
      </w:r>
      <w:r w:rsidR="00D73DA7">
        <w:rPr>
          <w:rFonts w:eastAsiaTheme="minorHAnsi"/>
          <w:sz w:val="24"/>
          <w:szCs w:val="24"/>
        </w:rPr>
        <w:t xml:space="preserve">рсах и </w:t>
      </w:r>
      <w:r w:rsidR="00AB73A7">
        <w:rPr>
          <w:rFonts w:eastAsiaTheme="minorHAnsi"/>
          <w:sz w:val="24"/>
          <w:szCs w:val="24"/>
        </w:rPr>
        <w:t>10</w:t>
      </w:r>
      <w:r w:rsidR="00D73DA7">
        <w:rPr>
          <w:rFonts w:eastAsiaTheme="minorHAnsi"/>
          <w:sz w:val="24"/>
          <w:szCs w:val="24"/>
        </w:rPr>
        <w:t xml:space="preserve"> днях единых действий. </w:t>
      </w:r>
    </w:p>
    <w:p w:rsidR="00B75030" w:rsidRPr="00D73DA7" w:rsidRDefault="00B75030" w:rsidP="009107C0">
      <w:pPr>
        <w:widowControl/>
        <w:adjustRightInd w:val="0"/>
        <w:ind w:left="567" w:firstLine="567"/>
        <w:jc w:val="both"/>
        <w:rPr>
          <w:rFonts w:eastAsiaTheme="minorHAnsi"/>
          <w:sz w:val="24"/>
          <w:szCs w:val="24"/>
        </w:rPr>
      </w:pPr>
      <w:r w:rsidRPr="00D73DA7">
        <w:rPr>
          <w:rFonts w:eastAsiaTheme="minorHAnsi"/>
          <w:sz w:val="24"/>
          <w:szCs w:val="24"/>
        </w:rPr>
        <w:t>Участие в акциях и ДЕД (Днях Единых Де</w:t>
      </w:r>
      <w:r w:rsidR="00D73DA7">
        <w:rPr>
          <w:rFonts w:eastAsiaTheme="minorHAnsi"/>
          <w:sz w:val="24"/>
          <w:szCs w:val="24"/>
        </w:rPr>
        <w:t xml:space="preserve">йствий) помогает сформировать у </w:t>
      </w:r>
      <w:r w:rsidRPr="00D73DA7">
        <w:rPr>
          <w:rFonts w:eastAsiaTheme="minorHAnsi"/>
          <w:sz w:val="24"/>
          <w:szCs w:val="24"/>
        </w:rPr>
        <w:t>детей понимание ключевых календ</w:t>
      </w:r>
      <w:r w:rsidR="00D73DA7">
        <w:rPr>
          <w:rFonts w:eastAsiaTheme="minorHAnsi"/>
          <w:sz w:val="24"/>
          <w:szCs w:val="24"/>
        </w:rPr>
        <w:t xml:space="preserve">арных дат и системы ценностей в </w:t>
      </w:r>
      <w:r w:rsidRPr="00D73DA7">
        <w:rPr>
          <w:rFonts w:eastAsiaTheme="minorHAnsi"/>
          <w:sz w:val="24"/>
          <w:szCs w:val="24"/>
        </w:rPr>
        <w:t xml:space="preserve">современной России. </w:t>
      </w:r>
      <w:proofErr w:type="gramStart"/>
      <w:r w:rsidRPr="00D73DA7">
        <w:rPr>
          <w:rFonts w:eastAsiaTheme="minorHAnsi"/>
          <w:sz w:val="24"/>
          <w:szCs w:val="24"/>
        </w:rPr>
        <w:t>Привыч</w:t>
      </w:r>
      <w:r w:rsidR="00D73DA7">
        <w:rPr>
          <w:rFonts w:eastAsiaTheme="minorHAnsi"/>
          <w:sz w:val="24"/>
          <w:szCs w:val="24"/>
        </w:rPr>
        <w:t xml:space="preserve">ные календарные даты становятся </w:t>
      </w:r>
      <w:r w:rsidRPr="00D73DA7">
        <w:rPr>
          <w:rFonts w:eastAsiaTheme="minorHAnsi"/>
          <w:sz w:val="24"/>
          <w:szCs w:val="24"/>
        </w:rPr>
        <w:t>осмысленными для обучающихся, а у</w:t>
      </w:r>
      <w:r w:rsidR="00D73DA7">
        <w:rPr>
          <w:rFonts w:eastAsiaTheme="minorHAnsi"/>
          <w:sz w:val="24"/>
          <w:szCs w:val="24"/>
        </w:rPr>
        <w:t xml:space="preserve">частие в акциях дает школьникам </w:t>
      </w:r>
      <w:r w:rsidRPr="00D73DA7">
        <w:rPr>
          <w:rFonts w:eastAsiaTheme="minorHAnsi"/>
          <w:sz w:val="24"/>
          <w:szCs w:val="24"/>
        </w:rPr>
        <w:t>возможность проявить свои творческие и организаторские способности.</w:t>
      </w:r>
      <w:proofErr w:type="gramEnd"/>
      <w:r w:rsidR="009107C0">
        <w:rPr>
          <w:rFonts w:eastAsiaTheme="minorHAnsi"/>
          <w:sz w:val="24"/>
          <w:szCs w:val="24"/>
        </w:rPr>
        <w:t xml:space="preserve"> </w:t>
      </w:r>
      <w:r w:rsidRPr="00D73DA7">
        <w:rPr>
          <w:rFonts w:eastAsiaTheme="minorHAnsi"/>
          <w:sz w:val="24"/>
          <w:szCs w:val="24"/>
        </w:rPr>
        <w:t>Воспитательные мероприятия т</w:t>
      </w:r>
      <w:r w:rsidR="00D73DA7">
        <w:rPr>
          <w:rFonts w:eastAsiaTheme="minorHAnsi"/>
          <w:sz w:val="24"/>
          <w:szCs w:val="24"/>
        </w:rPr>
        <w:t xml:space="preserve">щательно продумываются с учетом </w:t>
      </w:r>
      <w:r w:rsidRPr="00D73DA7">
        <w:rPr>
          <w:rFonts w:eastAsiaTheme="minorHAnsi"/>
          <w:sz w:val="24"/>
          <w:szCs w:val="24"/>
        </w:rPr>
        <w:t xml:space="preserve">специфики контингента </w:t>
      </w:r>
      <w:proofErr w:type="gramStart"/>
      <w:r w:rsidRPr="00D73DA7">
        <w:rPr>
          <w:rFonts w:eastAsiaTheme="minorHAnsi"/>
          <w:sz w:val="24"/>
          <w:szCs w:val="24"/>
        </w:rPr>
        <w:t>обучающихс</w:t>
      </w:r>
      <w:r w:rsidR="00D73DA7">
        <w:rPr>
          <w:rFonts w:eastAsiaTheme="minorHAnsi"/>
          <w:sz w:val="24"/>
          <w:szCs w:val="24"/>
        </w:rPr>
        <w:t>я</w:t>
      </w:r>
      <w:proofErr w:type="gramEnd"/>
      <w:r w:rsidR="00D73DA7">
        <w:rPr>
          <w:rFonts w:eastAsiaTheme="minorHAnsi"/>
          <w:sz w:val="24"/>
          <w:szCs w:val="24"/>
        </w:rPr>
        <w:t xml:space="preserve">, подбираются формы проведения </w:t>
      </w:r>
      <w:r w:rsidRPr="00D73DA7">
        <w:rPr>
          <w:rFonts w:eastAsiaTheme="minorHAnsi"/>
          <w:sz w:val="24"/>
          <w:szCs w:val="24"/>
        </w:rPr>
        <w:t>наиболее эффективные для наше</w:t>
      </w:r>
      <w:r w:rsidR="00D73DA7">
        <w:rPr>
          <w:rFonts w:eastAsiaTheme="minorHAnsi"/>
          <w:sz w:val="24"/>
          <w:szCs w:val="24"/>
        </w:rPr>
        <w:t xml:space="preserve">й школы. Все мероприятия освещаются на </w:t>
      </w:r>
      <w:r w:rsidRPr="00D73DA7">
        <w:rPr>
          <w:rFonts w:eastAsiaTheme="minorHAnsi"/>
          <w:sz w:val="24"/>
          <w:szCs w:val="24"/>
        </w:rPr>
        <w:t>сайте и на официальной странице ВК.</w:t>
      </w:r>
    </w:p>
    <w:p w:rsidR="00B75030" w:rsidRPr="00D73DA7" w:rsidRDefault="00B75030" w:rsidP="00D73DA7">
      <w:pPr>
        <w:widowControl/>
        <w:adjustRightInd w:val="0"/>
        <w:ind w:left="567"/>
        <w:jc w:val="both"/>
        <w:rPr>
          <w:rFonts w:eastAsiaTheme="minorHAnsi"/>
          <w:b/>
          <w:bCs/>
          <w:sz w:val="24"/>
          <w:szCs w:val="24"/>
        </w:rPr>
      </w:pPr>
      <w:r w:rsidRPr="00D73DA7">
        <w:rPr>
          <w:rFonts w:eastAsiaTheme="minorHAnsi"/>
          <w:b/>
          <w:bCs/>
          <w:sz w:val="24"/>
          <w:szCs w:val="24"/>
        </w:rPr>
        <w:t>Вывод:</w:t>
      </w:r>
    </w:p>
    <w:p w:rsidR="00B75030" w:rsidRPr="00D73DA7" w:rsidRDefault="00B75030" w:rsidP="00D73DA7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D73DA7">
        <w:rPr>
          <w:rFonts w:eastAsiaTheme="minorHAnsi"/>
          <w:sz w:val="24"/>
          <w:szCs w:val="24"/>
        </w:rPr>
        <w:t>1. Деятельность детских общественны</w:t>
      </w:r>
      <w:r w:rsidR="00D73DA7">
        <w:rPr>
          <w:rFonts w:eastAsiaTheme="minorHAnsi"/>
          <w:sz w:val="24"/>
          <w:szCs w:val="24"/>
        </w:rPr>
        <w:t xml:space="preserve">х движений в школе в 2024- 2025 </w:t>
      </w:r>
      <w:r w:rsidRPr="00D73DA7">
        <w:rPr>
          <w:rFonts w:eastAsiaTheme="minorHAnsi"/>
          <w:sz w:val="24"/>
          <w:szCs w:val="24"/>
        </w:rPr>
        <w:t>учебном году можно считать д</w:t>
      </w:r>
      <w:r w:rsidR="00D73DA7">
        <w:rPr>
          <w:rFonts w:eastAsiaTheme="minorHAnsi"/>
          <w:sz w:val="24"/>
          <w:szCs w:val="24"/>
        </w:rPr>
        <w:t xml:space="preserve">остаточно результативной, о чем </w:t>
      </w:r>
      <w:r w:rsidRPr="00D73DA7">
        <w:rPr>
          <w:rFonts w:eastAsiaTheme="minorHAnsi"/>
          <w:sz w:val="24"/>
          <w:szCs w:val="24"/>
        </w:rPr>
        <w:t>свидетельствуют итоги конкурсов, акц</w:t>
      </w:r>
      <w:r w:rsidR="00D73DA7">
        <w:rPr>
          <w:rFonts w:eastAsiaTheme="minorHAnsi"/>
          <w:sz w:val="24"/>
          <w:szCs w:val="24"/>
        </w:rPr>
        <w:t xml:space="preserve">ий, проведенных муниципальных и </w:t>
      </w:r>
      <w:r w:rsidRPr="00D73DA7">
        <w:rPr>
          <w:rFonts w:eastAsiaTheme="minorHAnsi"/>
          <w:sz w:val="24"/>
          <w:szCs w:val="24"/>
        </w:rPr>
        <w:t>региональных мероприятий.</w:t>
      </w:r>
    </w:p>
    <w:p w:rsidR="00294B0D" w:rsidRPr="003820C7" w:rsidRDefault="00B75030" w:rsidP="003820C7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D73DA7">
        <w:rPr>
          <w:rFonts w:eastAsiaTheme="minorHAnsi"/>
          <w:sz w:val="24"/>
          <w:szCs w:val="24"/>
        </w:rPr>
        <w:t>2. Хорошим показателем является, что доля</w:t>
      </w:r>
      <w:r w:rsidR="00D73DA7">
        <w:rPr>
          <w:rFonts w:eastAsiaTheme="minorHAnsi"/>
          <w:sz w:val="24"/>
          <w:szCs w:val="24"/>
        </w:rPr>
        <w:t xml:space="preserve"> реализованных инициатив за год </w:t>
      </w:r>
      <w:r w:rsidRPr="00D73DA7">
        <w:rPr>
          <w:rFonts w:eastAsiaTheme="minorHAnsi"/>
          <w:sz w:val="24"/>
          <w:szCs w:val="24"/>
        </w:rPr>
        <w:t>– 100 %.</w:t>
      </w:r>
    </w:p>
    <w:p w:rsidR="00B75030" w:rsidRPr="00D73DA7" w:rsidRDefault="00B75030" w:rsidP="00D73DA7">
      <w:pPr>
        <w:widowControl/>
        <w:adjustRightInd w:val="0"/>
        <w:ind w:left="567"/>
        <w:jc w:val="both"/>
        <w:rPr>
          <w:rFonts w:eastAsiaTheme="minorHAnsi"/>
          <w:b/>
          <w:bCs/>
          <w:sz w:val="24"/>
          <w:szCs w:val="24"/>
        </w:rPr>
      </w:pPr>
      <w:r w:rsidRPr="00D73DA7">
        <w:rPr>
          <w:rFonts w:eastAsiaTheme="minorHAnsi"/>
          <w:b/>
          <w:bCs/>
          <w:sz w:val="24"/>
          <w:szCs w:val="24"/>
        </w:rPr>
        <w:t>Рекомендации:</w:t>
      </w:r>
    </w:p>
    <w:p w:rsidR="00B75030" w:rsidRPr="00D73DA7" w:rsidRDefault="00B75030" w:rsidP="00D73DA7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D73DA7">
        <w:rPr>
          <w:rFonts w:eastAsiaTheme="minorHAnsi"/>
          <w:sz w:val="24"/>
          <w:szCs w:val="24"/>
        </w:rPr>
        <w:t>1. Необходимо продолжить раб</w:t>
      </w:r>
      <w:r w:rsidR="00D73DA7">
        <w:rPr>
          <w:rFonts w:eastAsiaTheme="minorHAnsi"/>
          <w:sz w:val="24"/>
          <w:szCs w:val="24"/>
        </w:rPr>
        <w:t xml:space="preserve">оту по вовлечению обучающихся в </w:t>
      </w:r>
      <w:r w:rsidRPr="00D73DA7">
        <w:rPr>
          <w:rFonts w:eastAsiaTheme="minorHAnsi"/>
          <w:sz w:val="24"/>
          <w:szCs w:val="24"/>
        </w:rPr>
        <w:t>деятельность в РДДМ «Движение первы</w:t>
      </w:r>
      <w:r w:rsidR="00D73DA7">
        <w:rPr>
          <w:rFonts w:eastAsiaTheme="minorHAnsi"/>
          <w:sz w:val="24"/>
          <w:szCs w:val="24"/>
        </w:rPr>
        <w:t xml:space="preserve">х», «Орлята России». Активнее и </w:t>
      </w:r>
      <w:r w:rsidRPr="00D73DA7">
        <w:rPr>
          <w:rFonts w:eastAsiaTheme="minorHAnsi"/>
          <w:sz w:val="24"/>
          <w:szCs w:val="24"/>
        </w:rPr>
        <w:t>результативнее участвовать в мероприятиях проекта</w:t>
      </w:r>
      <w:r w:rsidR="00D73DA7">
        <w:rPr>
          <w:rFonts w:eastAsiaTheme="minorHAnsi"/>
          <w:sz w:val="24"/>
          <w:szCs w:val="24"/>
        </w:rPr>
        <w:t xml:space="preserve"> «Движение первых» </w:t>
      </w:r>
      <w:r w:rsidRPr="00D73DA7">
        <w:rPr>
          <w:rFonts w:eastAsiaTheme="minorHAnsi"/>
          <w:sz w:val="24"/>
          <w:szCs w:val="24"/>
        </w:rPr>
        <w:t>(РДДМ) и треках «Орлята России».</w:t>
      </w:r>
    </w:p>
    <w:p w:rsidR="00B75030" w:rsidRPr="00D73DA7" w:rsidRDefault="00B75030" w:rsidP="00D73DA7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D73DA7">
        <w:rPr>
          <w:rFonts w:eastAsiaTheme="minorHAnsi"/>
          <w:sz w:val="24"/>
          <w:szCs w:val="24"/>
        </w:rPr>
        <w:t>2. Активизировать вовлечение</w:t>
      </w:r>
      <w:r w:rsidR="00D73DA7">
        <w:rPr>
          <w:rFonts w:eastAsiaTheme="minorHAnsi"/>
          <w:sz w:val="24"/>
          <w:szCs w:val="24"/>
        </w:rPr>
        <w:t xml:space="preserve"> детей «группы риска», детей из </w:t>
      </w:r>
      <w:r w:rsidRPr="00D73DA7">
        <w:rPr>
          <w:rFonts w:eastAsiaTheme="minorHAnsi"/>
          <w:sz w:val="24"/>
          <w:szCs w:val="24"/>
        </w:rPr>
        <w:t>неблагополучных семей в деятельность де</w:t>
      </w:r>
      <w:r w:rsidR="00D73DA7">
        <w:rPr>
          <w:rFonts w:eastAsiaTheme="minorHAnsi"/>
          <w:sz w:val="24"/>
          <w:szCs w:val="24"/>
        </w:rPr>
        <w:t xml:space="preserve">тских общественных организаций, </w:t>
      </w:r>
      <w:r w:rsidRPr="00D73DA7">
        <w:rPr>
          <w:rFonts w:eastAsiaTheme="minorHAnsi"/>
          <w:sz w:val="24"/>
          <w:szCs w:val="24"/>
        </w:rPr>
        <w:t>общешкольные мероприятия, конкурсы, общественно значимые дела.</w:t>
      </w:r>
    </w:p>
    <w:p w:rsidR="00B75030" w:rsidRPr="00D73DA7" w:rsidRDefault="00B75030" w:rsidP="00AB73A7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D73DA7">
        <w:rPr>
          <w:rFonts w:eastAsiaTheme="minorHAnsi"/>
          <w:sz w:val="24"/>
          <w:szCs w:val="24"/>
        </w:rPr>
        <w:t>3. С целью повышения методическо</w:t>
      </w:r>
      <w:r w:rsidR="00AB73A7">
        <w:rPr>
          <w:rFonts w:eastAsiaTheme="minorHAnsi"/>
          <w:sz w:val="24"/>
          <w:szCs w:val="24"/>
        </w:rPr>
        <w:t xml:space="preserve">го уровня руководителей детских </w:t>
      </w:r>
      <w:r w:rsidRPr="00D73DA7">
        <w:rPr>
          <w:rFonts w:eastAsiaTheme="minorHAnsi"/>
          <w:sz w:val="24"/>
          <w:szCs w:val="24"/>
        </w:rPr>
        <w:t>объединений, а также педагогов-организ</w:t>
      </w:r>
      <w:r w:rsidR="00AB73A7">
        <w:rPr>
          <w:rFonts w:eastAsiaTheme="minorHAnsi"/>
          <w:sz w:val="24"/>
          <w:szCs w:val="24"/>
        </w:rPr>
        <w:t xml:space="preserve">аторов и классных руководителей </w:t>
      </w:r>
      <w:r w:rsidRPr="00D73DA7">
        <w:rPr>
          <w:rFonts w:eastAsiaTheme="minorHAnsi"/>
          <w:sz w:val="24"/>
          <w:szCs w:val="24"/>
        </w:rPr>
        <w:t>необходимо предусмотреть провед</w:t>
      </w:r>
      <w:r w:rsidR="00AB73A7">
        <w:rPr>
          <w:rFonts w:eastAsiaTheme="minorHAnsi"/>
          <w:sz w:val="24"/>
          <w:szCs w:val="24"/>
        </w:rPr>
        <w:t>ение мастер-классов, семинаров-п</w:t>
      </w:r>
      <w:r w:rsidRPr="00D73DA7">
        <w:rPr>
          <w:rFonts w:eastAsiaTheme="minorHAnsi"/>
          <w:sz w:val="24"/>
          <w:szCs w:val="24"/>
        </w:rPr>
        <w:t xml:space="preserve">рактикумов и открытых мероприятий </w:t>
      </w:r>
      <w:r w:rsidR="00AB73A7">
        <w:rPr>
          <w:rFonts w:eastAsiaTheme="minorHAnsi"/>
          <w:sz w:val="24"/>
          <w:szCs w:val="24"/>
        </w:rPr>
        <w:t xml:space="preserve">на базе школ в рамках изучения, </w:t>
      </w:r>
      <w:r w:rsidRPr="00D73DA7">
        <w:rPr>
          <w:rFonts w:eastAsiaTheme="minorHAnsi"/>
          <w:sz w:val="24"/>
          <w:szCs w:val="24"/>
        </w:rPr>
        <w:t>обобщения и распространения лучшего педагогического опыта.</w:t>
      </w:r>
    </w:p>
    <w:p w:rsidR="00B75030" w:rsidRPr="00AB73A7" w:rsidRDefault="00B75030" w:rsidP="00AB73A7">
      <w:pPr>
        <w:widowControl/>
        <w:adjustRightInd w:val="0"/>
        <w:ind w:left="567"/>
        <w:jc w:val="both"/>
        <w:rPr>
          <w:rFonts w:eastAsiaTheme="minorHAnsi"/>
          <w:sz w:val="24"/>
          <w:szCs w:val="24"/>
        </w:rPr>
      </w:pPr>
      <w:r w:rsidRPr="00D73DA7">
        <w:rPr>
          <w:rFonts w:eastAsiaTheme="minorHAnsi"/>
          <w:sz w:val="24"/>
          <w:szCs w:val="24"/>
        </w:rPr>
        <w:t>4. Расширить проектную и исследоват</w:t>
      </w:r>
      <w:r w:rsidR="00AB73A7">
        <w:rPr>
          <w:rFonts w:eastAsiaTheme="minorHAnsi"/>
          <w:sz w:val="24"/>
          <w:szCs w:val="24"/>
        </w:rPr>
        <w:t xml:space="preserve">ельскую деятельность в работе с </w:t>
      </w:r>
      <w:r w:rsidRPr="00D73DA7">
        <w:rPr>
          <w:rFonts w:eastAsiaTheme="minorHAnsi"/>
          <w:sz w:val="24"/>
          <w:szCs w:val="24"/>
        </w:rPr>
        <w:t>детскими организациями с учетом осно</w:t>
      </w:r>
      <w:r w:rsidR="00AB73A7">
        <w:rPr>
          <w:rFonts w:eastAsiaTheme="minorHAnsi"/>
          <w:sz w:val="24"/>
          <w:szCs w:val="24"/>
        </w:rPr>
        <w:t xml:space="preserve">вных направлений воспитательной </w:t>
      </w:r>
      <w:r w:rsidRPr="00AB73A7">
        <w:rPr>
          <w:rFonts w:eastAsiaTheme="minorHAnsi"/>
          <w:sz w:val="24"/>
          <w:szCs w:val="24"/>
        </w:rPr>
        <w:t>работы</w:t>
      </w:r>
    </w:p>
    <w:p w:rsidR="00A07469" w:rsidRPr="00A07469" w:rsidRDefault="00A07469" w:rsidP="009107C0">
      <w:pPr>
        <w:ind w:left="567" w:right="-27" w:firstLine="567"/>
        <w:jc w:val="both"/>
        <w:rPr>
          <w:spacing w:val="-2"/>
          <w:sz w:val="24"/>
          <w:szCs w:val="24"/>
        </w:rPr>
      </w:pPr>
      <w:r w:rsidRPr="00A07469">
        <w:rPr>
          <w:sz w:val="24"/>
          <w:szCs w:val="24"/>
        </w:rPr>
        <w:t>Действующие</w:t>
      </w:r>
      <w:r w:rsidRPr="00A07469">
        <w:rPr>
          <w:spacing w:val="64"/>
          <w:sz w:val="24"/>
          <w:szCs w:val="24"/>
        </w:rPr>
        <w:t xml:space="preserve"> </w:t>
      </w:r>
      <w:r w:rsidRPr="00A07469">
        <w:rPr>
          <w:sz w:val="24"/>
          <w:szCs w:val="24"/>
        </w:rPr>
        <w:t>на</w:t>
      </w:r>
      <w:r w:rsidRPr="00A07469">
        <w:rPr>
          <w:spacing w:val="65"/>
          <w:sz w:val="24"/>
          <w:szCs w:val="24"/>
        </w:rPr>
        <w:t xml:space="preserve"> </w:t>
      </w:r>
      <w:r w:rsidRPr="00A07469">
        <w:rPr>
          <w:sz w:val="24"/>
          <w:szCs w:val="24"/>
        </w:rPr>
        <w:t>базе</w:t>
      </w:r>
      <w:r w:rsidRPr="00A07469">
        <w:rPr>
          <w:spacing w:val="64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школы</w:t>
      </w:r>
      <w:r w:rsidRPr="00A07469">
        <w:rPr>
          <w:spacing w:val="64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детское</w:t>
      </w:r>
      <w:r w:rsidRPr="00A07469">
        <w:rPr>
          <w:spacing w:val="65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общественное</w:t>
      </w:r>
      <w:r w:rsidRPr="00A07469">
        <w:rPr>
          <w:spacing w:val="65"/>
          <w:sz w:val="24"/>
          <w:szCs w:val="24"/>
        </w:rPr>
        <w:t xml:space="preserve"> </w:t>
      </w:r>
      <w:r w:rsidR="00AB73A7">
        <w:rPr>
          <w:sz w:val="24"/>
          <w:szCs w:val="24"/>
        </w:rPr>
        <w:t xml:space="preserve">объединения: Российское </w:t>
      </w:r>
      <w:r w:rsidRPr="00A07469">
        <w:rPr>
          <w:sz w:val="24"/>
          <w:szCs w:val="24"/>
        </w:rPr>
        <w:t xml:space="preserve">движение детей и молодежи, Орлята России, </w:t>
      </w:r>
      <w:proofErr w:type="spellStart"/>
      <w:r w:rsidRPr="00A07469">
        <w:rPr>
          <w:sz w:val="24"/>
          <w:szCs w:val="24"/>
        </w:rPr>
        <w:t>Юнармия</w:t>
      </w:r>
      <w:proofErr w:type="spellEnd"/>
      <w:r w:rsidRPr="00A07469">
        <w:rPr>
          <w:sz w:val="24"/>
          <w:szCs w:val="24"/>
        </w:rPr>
        <w:t>, Юные друзья полиции (ЮДП), Юные инспектора дороги (ЮИД), Спасатели (МЧС), Волонтёры</w:t>
      </w:r>
      <w:r w:rsidRPr="00A07469">
        <w:rPr>
          <w:spacing w:val="-2"/>
          <w:sz w:val="24"/>
          <w:szCs w:val="24"/>
        </w:rPr>
        <w:t>.</w:t>
      </w:r>
    </w:p>
    <w:p w:rsidR="00A07469" w:rsidRPr="00A07469" w:rsidRDefault="00A07469" w:rsidP="009107C0">
      <w:pPr>
        <w:ind w:left="567" w:right="-27" w:firstLine="56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Волонтёрский отряд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целей. Деятельность Отряда осуществляется в тесном сотрудничестве с администрацией школы, учителями, классными руководителями, родителями обучающихся (законными представителями),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руководителями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кружков,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секций,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исполнительными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органами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власти,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с общественными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организациями,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связанными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обеспечением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развития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воспитания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детей, дошкольными учреждениями, реабилитационным центром помощи семьи и детям.</w:t>
      </w:r>
    </w:p>
    <w:p w:rsidR="00A07469" w:rsidRPr="00A07469" w:rsidRDefault="00A07469" w:rsidP="000414CC">
      <w:pPr>
        <w:pStyle w:val="a7"/>
        <w:ind w:left="567" w:right="-27" w:firstLine="567"/>
        <w:jc w:val="both"/>
      </w:pPr>
      <w:r w:rsidRPr="00A07469">
        <w:t>В</w:t>
      </w:r>
      <w:r w:rsidRPr="00A07469">
        <w:rPr>
          <w:spacing w:val="-2"/>
        </w:rPr>
        <w:t xml:space="preserve"> </w:t>
      </w:r>
      <w:r w:rsidRPr="00A07469">
        <w:t>школе</w:t>
      </w:r>
      <w:r w:rsidRPr="00A07469">
        <w:rPr>
          <w:spacing w:val="-1"/>
        </w:rPr>
        <w:t xml:space="preserve"> </w:t>
      </w:r>
      <w:r w:rsidRPr="00A07469">
        <w:t>осуществляется</w:t>
      </w:r>
      <w:r w:rsidRPr="00A07469">
        <w:rPr>
          <w:spacing w:val="-2"/>
        </w:rPr>
        <w:t xml:space="preserve"> </w:t>
      </w:r>
      <w:r w:rsidRPr="00A07469">
        <w:t>вступление</w:t>
      </w:r>
      <w:r w:rsidRPr="00A07469">
        <w:rPr>
          <w:spacing w:val="-1"/>
        </w:rPr>
        <w:t xml:space="preserve"> </w:t>
      </w:r>
      <w:r w:rsidRPr="00A07469">
        <w:t>в</w:t>
      </w:r>
      <w:r w:rsidRPr="00A07469">
        <w:rPr>
          <w:spacing w:val="-2"/>
        </w:rPr>
        <w:t xml:space="preserve"> </w:t>
      </w:r>
      <w:r w:rsidRPr="00A07469">
        <w:t>объединение</w:t>
      </w:r>
      <w:r w:rsidRPr="00A07469">
        <w:rPr>
          <w:spacing w:val="-1"/>
        </w:rPr>
        <w:t xml:space="preserve"> </w:t>
      </w:r>
      <w:r w:rsidRPr="00A07469">
        <w:t>новых</w:t>
      </w:r>
      <w:r w:rsidRPr="00A07469">
        <w:rPr>
          <w:spacing w:val="-2"/>
        </w:rPr>
        <w:t xml:space="preserve"> </w:t>
      </w:r>
      <w:r w:rsidRPr="00A07469">
        <w:t>членов</w:t>
      </w:r>
      <w:r w:rsidRPr="00A07469">
        <w:rPr>
          <w:spacing w:val="-2"/>
        </w:rPr>
        <w:t xml:space="preserve"> </w:t>
      </w:r>
      <w:r w:rsidRPr="00A07469">
        <w:t>Волонтёрского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отряда</w:t>
      </w:r>
      <w:r w:rsidRPr="00A07469">
        <w:t>, оформляются волонтёрские книжки за участие ребят в благотворительных</w:t>
      </w:r>
      <w:r w:rsidRPr="00A07469">
        <w:rPr>
          <w:spacing w:val="-4"/>
        </w:rPr>
        <w:t xml:space="preserve"> </w:t>
      </w:r>
      <w:r w:rsidRPr="00A07469">
        <w:t>акциях,</w:t>
      </w:r>
      <w:r w:rsidRPr="00A07469">
        <w:rPr>
          <w:spacing w:val="-5"/>
        </w:rPr>
        <w:t xml:space="preserve"> </w:t>
      </w:r>
      <w:r w:rsidRPr="00A07469">
        <w:t>подготовке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проведение</w:t>
      </w:r>
      <w:r w:rsidRPr="00A07469">
        <w:rPr>
          <w:spacing w:val="-4"/>
        </w:rPr>
        <w:t xml:space="preserve"> </w:t>
      </w:r>
      <w:r w:rsidRPr="00A07469">
        <w:t>школьных</w:t>
      </w:r>
      <w:r w:rsidRPr="00A07469">
        <w:rPr>
          <w:spacing w:val="-4"/>
        </w:rPr>
        <w:t xml:space="preserve"> </w:t>
      </w:r>
      <w:r w:rsidRPr="00A07469">
        <w:t>мероприятий,</w:t>
      </w:r>
      <w:r w:rsidRPr="00A07469">
        <w:rPr>
          <w:spacing w:val="-6"/>
        </w:rPr>
        <w:t xml:space="preserve"> </w:t>
      </w:r>
      <w:r w:rsidRPr="00A07469">
        <w:t>участие</w:t>
      </w:r>
      <w:r w:rsidRPr="00A07469">
        <w:rPr>
          <w:spacing w:val="-4"/>
        </w:rPr>
        <w:t xml:space="preserve"> </w:t>
      </w:r>
      <w:r w:rsidRPr="00A07469">
        <w:t>в волонтёрских событиях.</w:t>
      </w:r>
    </w:p>
    <w:p w:rsidR="00A07469" w:rsidRPr="00A07469" w:rsidRDefault="00A07469" w:rsidP="000414CC">
      <w:pPr>
        <w:pStyle w:val="a7"/>
        <w:ind w:left="567" w:right="-27" w:firstLine="567"/>
        <w:jc w:val="both"/>
      </w:pPr>
      <w:r w:rsidRPr="00A07469">
        <w:t>Детские</w:t>
      </w:r>
      <w:r w:rsidRPr="00A07469">
        <w:rPr>
          <w:spacing w:val="-5"/>
        </w:rPr>
        <w:t xml:space="preserve"> </w:t>
      </w:r>
      <w:r w:rsidRPr="00A07469">
        <w:t>общественные</w:t>
      </w:r>
      <w:r w:rsidRPr="00A07469">
        <w:rPr>
          <w:spacing w:val="-5"/>
        </w:rPr>
        <w:t xml:space="preserve"> </w:t>
      </w:r>
      <w:r w:rsidRPr="00A07469">
        <w:t>объединения</w:t>
      </w:r>
      <w:r w:rsidRPr="00A07469">
        <w:rPr>
          <w:spacing w:val="-5"/>
        </w:rPr>
        <w:t xml:space="preserve"> </w:t>
      </w:r>
      <w:r w:rsidRPr="00A07469">
        <w:t>дают</w:t>
      </w:r>
      <w:r w:rsidRPr="00A07469">
        <w:rPr>
          <w:spacing w:val="-5"/>
        </w:rPr>
        <w:t xml:space="preserve"> </w:t>
      </w:r>
      <w:r w:rsidRPr="00A07469">
        <w:t>возможность</w:t>
      </w:r>
      <w:r w:rsidRPr="00A07469">
        <w:rPr>
          <w:spacing w:val="-6"/>
        </w:rPr>
        <w:t xml:space="preserve"> </w:t>
      </w:r>
      <w:r w:rsidRPr="00A07469">
        <w:t>объединить</w:t>
      </w:r>
      <w:r w:rsidRPr="00A07469">
        <w:rPr>
          <w:spacing w:val="-6"/>
        </w:rPr>
        <w:t xml:space="preserve"> </w:t>
      </w:r>
      <w:r w:rsidRPr="00A07469">
        <w:t>различные</w:t>
      </w:r>
      <w:r w:rsidRPr="00A07469">
        <w:rPr>
          <w:spacing w:val="-5"/>
        </w:rPr>
        <w:t xml:space="preserve"> </w:t>
      </w:r>
      <w:r w:rsidRPr="00A07469">
        <w:t>виды деятельности познавательную, трудовую, краеведческую, поисковую, социальную, направленные</w:t>
      </w:r>
      <w:r w:rsidRPr="00A07469">
        <w:rPr>
          <w:spacing w:val="-6"/>
        </w:rPr>
        <w:t xml:space="preserve"> </w:t>
      </w:r>
      <w:r w:rsidRPr="00A07469">
        <w:t>на</w:t>
      </w:r>
      <w:r w:rsidRPr="00A07469">
        <w:rPr>
          <w:spacing w:val="-7"/>
        </w:rPr>
        <w:t xml:space="preserve"> </w:t>
      </w:r>
      <w:r w:rsidRPr="00A07469">
        <w:t>усвоение</w:t>
      </w:r>
      <w:r w:rsidRPr="00A07469">
        <w:rPr>
          <w:spacing w:val="-6"/>
        </w:rPr>
        <w:t xml:space="preserve"> </w:t>
      </w:r>
      <w:r w:rsidRPr="00A07469">
        <w:t>школьниками</w:t>
      </w:r>
      <w:r w:rsidRPr="00A07469">
        <w:rPr>
          <w:spacing w:val="-7"/>
        </w:rPr>
        <w:t xml:space="preserve"> </w:t>
      </w:r>
      <w:r w:rsidRPr="00A07469">
        <w:t>патриотических,</w:t>
      </w:r>
      <w:r w:rsidRPr="00A07469">
        <w:rPr>
          <w:spacing w:val="-6"/>
        </w:rPr>
        <w:t xml:space="preserve"> </w:t>
      </w:r>
      <w:r w:rsidRPr="00A07469">
        <w:t>гражданских,</w:t>
      </w:r>
      <w:r w:rsidRPr="00A07469">
        <w:rPr>
          <w:spacing w:val="-6"/>
        </w:rPr>
        <w:t xml:space="preserve"> </w:t>
      </w:r>
      <w:r w:rsidRPr="00A07469">
        <w:t>нравственных понятий и норм поведения, на приобретение умений и навыков. Деятельность волонтерских отрядов основана на реализации разнообразных детских интересов, творческого</w:t>
      </w:r>
      <w:r w:rsidRPr="00A07469">
        <w:rPr>
          <w:spacing w:val="-4"/>
        </w:rPr>
        <w:t xml:space="preserve"> </w:t>
      </w:r>
      <w:r w:rsidRPr="00A07469">
        <w:t>потенциала</w:t>
      </w:r>
      <w:r w:rsidRPr="00A07469">
        <w:rPr>
          <w:spacing w:val="-4"/>
        </w:rPr>
        <w:t xml:space="preserve"> </w:t>
      </w:r>
      <w:r w:rsidRPr="00A07469">
        <w:t>школьников,</w:t>
      </w:r>
      <w:r w:rsidRPr="00A07469">
        <w:rPr>
          <w:spacing w:val="-4"/>
        </w:rPr>
        <w:t xml:space="preserve"> </w:t>
      </w:r>
      <w:r w:rsidRPr="00A07469">
        <w:t>развитии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каждом</w:t>
      </w:r>
      <w:r w:rsidRPr="00A07469">
        <w:rPr>
          <w:spacing w:val="-4"/>
        </w:rPr>
        <w:t xml:space="preserve"> </w:t>
      </w:r>
      <w:r w:rsidRPr="00A07469">
        <w:t>ребенке</w:t>
      </w:r>
      <w:r w:rsidRPr="00A07469">
        <w:rPr>
          <w:spacing w:val="-4"/>
        </w:rPr>
        <w:t xml:space="preserve"> </w:t>
      </w:r>
      <w:r w:rsidRPr="00A07469">
        <w:t>стремления</w:t>
      </w:r>
      <w:r w:rsidRPr="00A07469">
        <w:rPr>
          <w:spacing w:val="-4"/>
        </w:rPr>
        <w:t xml:space="preserve"> </w:t>
      </w:r>
      <w:r w:rsidRPr="00A07469">
        <w:t>стать</w:t>
      </w:r>
      <w:r w:rsidRPr="00A07469">
        <w:rPr>
          <w:spacing w:val="-5"/>
        </w:rPr>
        <w:t xml:space="preserve"> </w:t>
      </w:r>
      <w:r w:rsidRPr="00A07469">
        <w:t xml:space="preserve">лучше, знать больше, преодолеть себя, столкнувшись с трудностями; на сотрудничество </w:t>
      </w:r>
      <w:r w:rsidRPr="00A07469">
        <w:lastRenderedPageBreak/>
        <w:t>ребят, сверстников разного возраста и взрослых при подготовке общественно-полезных дел.</w:t>
      </w:r>
    </w:p>
    <w:p w:rsidR="00A07469" w:rsidRPr="00A07469" w:rsidRDefault="00A07469" w:rsidP="000414CC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течение 202</w:t>
      </w:r>
      <w:r w:rsidR="00730329">
        <w:rPr>
          <w:sz w:val="24"/>
          <w:szCs w:val="24"/>
        </w:rPr>
        <w:t>4-2025</w:t>
      </w:r>
      <w:r w:rsidRPr="00A07469">
        <w:rPr>
          <w:sz w:val="24"/>
          <w:szCs w:val="24"/>
        </w:rPr>
        <w:t xml:space="preserve"> учебного года детские общественные объединения активно принимали участие в школьных, муниципальных, региональных мероприятиях и конкурсах. </w:t>
      </w:r>
    </w:p>
    <w:p w:rsidR="00A07469" w:rsidRPr="00A07469" w:rsidRDefault="00A07469" w:rsidP="000414CC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proofErr w:type="spellStart"/>
      <w:r w:rsidRPr="00A07469">
        <w:rPr>
          <w:b/>
          <w:sz w:val="24"/>
          <w:szCs w:val="24"/>
        </w:rPr>
        <w:t>Юнармия</w:t>
      </w:r>
      <w:proofErr w:type="spellEnd"/>
      <w:r w:rsidRPr="00A07469">
        <w:rPr>
          <w:b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(руководители </w:t>
      </w:r>
      <w:proofErr w:type="spellStart"/>
      <w:r w:rsidRPr="00A07469">
        <w:rPr>
          <w:sz w:val="24"/>
          <w:szCs w:val="24"/>
        </w:rPr>
        <w:t>Соян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Субудай</w:t>
      </w:r>
      <w:proofErr w:type="spellEnd"/>
      <w:r w:rsidRPr="00A07469">
        <w:rPr>
          <w:sz w:val="24"/>
          <w:szCs w:val="24"/>
        </w:rPr>
        <w:t xml:space="preserve"> Кызыл-</w:t>
      </w:r>
      <w:proofErr w:type="spellStart"/>
      <w:r w:rsidRPr="00A07469">
        <w:rPr>
          <w:sz w:val="24"/>
          <w:szCs w:val="24"/>
        </w:rPr>
        <w:t>оолович</w:t>
      </w:r>
      <w:proofErr w:type="spellEnd"/>
      <w:r w:rsidRPr="00A07469">
        <w:rPr>
          <w:sz w:val="24"/>
          <w:szCs w:val="24"/>
        </w:rPr>
        <w:t xml:space="preserve">, </w:t>
      </w:r>
      <w:proofErr w:type="spellStart"/>
      <w:r w:rsidRPr="00A07469">
        <w:rPr>
          <w:sz w:val="24"/>
          <w:szCs w:val="24"/>
        </w:rPr>
        <w:t>Оюн</w:t>
      </w:r>
      <w:proofErr w:type="spellEnd"/>
      <w:r w:rsidRPr="00A07469">
        <w:rPr>
          <w:sz w:val="24"/>
          <w:szCs w:val="24"/>
        </w:rPr>
        <w:t xml:space="preserve"> Зоя </w:t>
      </w:r>
      <w:proofErr w:type="spellStart"/>
      <w:r w:rsidRPr="00A07469">
        <w:rPr>
          <w:sz w:val="24"/>
          <w:szCs w:val="24"/>
        </w:rPr>
        <w:t>Даржааевна</w:t>
      </w:r>
      <w:proofErr w:type="spellEnd"/>
      <w:r w:rsidRPr="00A07469">
        <w:rPr>
          <w:sz w:val="24"/>
          <w:szCs w:val="24"/>
        </w:rPr>
        <w:t>,</w:t>
      </w:r>
      <w:r w:rsidR="004A261A">
        <w:rPr>
          <w:sz w:val="24"/>
          <w:szCs w:val="24"/>
        </w:rPr>
        <w:t xml:space="preserve"> </w:t>
      </w:r>
      <w:proofErr w:type="spellStart"/>
      <w:r w:rsidR="004A261A">
        <w:rPr>
          <w:sz w:val="24"/>
          <w:szCs w:val="24"/>
        </w:rPr>
        <w:t>Серээ</w:t>
      </w:r>
      <w:proofErr w:type="spellEnd"/>
      <w:r w:rsidR="004A261A">
        <w:rPr>
          <w:sz w:val="24"/>
          <w:szCs w:val="24"/>
        </w:rPr>
        <w:t xml:space="preserve"> </w:t>
      </w:r>
      <w:proofErr w:type="spellStart"/>
      <w:r w:rsidR="004A261A">
        <w:rPr>
          <w:sz w:val="24"/>
          <w:szCs w:val="24"/>
        </w:rPr>
        <w:t>Аяна</w:t>
      </w:r>
      <w:proofErr w:type="spellEnd"/>
      <w:r w:rsidR="004A261A">
        <w:rPr>
          <w:sz w:val="24"/>
          <w:szCs w:val="24"/>
        </w:rPr>
        <w:t xml:space="preserve"> Ивановна, </w:t>
      </w:r>
      <w:proofErr w:type="spellStart"/>
      <w:r w:rsidR="004A261A">
        <w:rPr>
          <w:sz w:val="24"/>
          <w:szCs w:val="24"/>
        </w:rPr>
        <w:t>Даржаа</w:t>
      </w:r>
      <w:proofErr w:type="spellEnd"/>
      <w:r w:rsidR="004A261A">
        <w:rPr>
          <w:sz w:val="24"/>
          <w:szCs w:val="24"/>
        </w:rPr>
        <w:t xml:space="preserve"> </w:t>
      </w:r>
      <w:proofErr w:type="spellStart"/>
      <w:r w:rsidR="004A261A">
        <w:rPr>
          <w:sz w:val="24"/>
          <w:szCs w:val="24"/>
        </w:rPr>
        <w:t>Айя</w:t>
      </w:r>
      <w:proofErr w:type="spellEnd"/>
      <w:r w:rsidR="004A261A">
        <w:rPr>
          <w:sz w:val="24"/>
          <w:szCs w:val="24"/>
        </w:rPr>
        <w:t xml:space="preserve"> Сергеевна</w:t>
      </w:r>
      <w:r w:rsidRPr="00A07469">
        <w:rPr>
          <w:sz w:val="24"/>
          <w:szCs w:val="24"/>
        </w:rPr>
        <w:t>)</w:t>
      </w:r>
    </w:p>
    <w:p w:rsidR="004B6376" w:rsidRDefault="00A07469" w:rsidP="000414CC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юнармейцы </w:t>
      </w:r>
      <w:proofErr w:type="spellStart"/>
      <w:r w:rsidR="00730329">
        <w:rPr>
          <w:sz w:val="24"/>
          <w:szCs w:val="24"/>
        </w:rPr>
        <w:t>Чалзап</w:t>
      </w:r>
      <w:proofErr w:type="spellEnd"/>
      <w:r w:rsidR="00730329">
        <w:rPr>
          <w:sz w:val="24"/>
          <w:szCs w:val="24"/>
        </w:rPr>
        <w:t xml:space="preserve"> Нарын-</w:t>
      </w:r>
      <w:proofErr w:type="spellStart"/>
      <w:r w:rsidR="00730329">
        <w:rPr>
          <w:sz w:val="24"/>
          <w:szCs w:val="24"/>
        </w:rPr>
        <w:t>Хээ</w:t>
      </w:r>
      <w:proofErr w:type="spellEnd"/>
      <w:r w:rsidRPr="00A07469">
        <w:rPr>
          <w:sz w:val="24"/>
          <w:szCs w:val="24"/>
        </w:rPr>
        <w:t xml:space="preserve"> и </w:t>
      </w:r>
      <w:proofErr w:type="spellStart"/>
      <w:r w:rsidR="00730329">
        <w:rPr>
          <w:sz w:val="24"/>
          <w:szCs w:val="24"/>
        </w:rPr>
        <w:t>Сайын-оол</w:t>
      </w:r>
      <w:proofErr w:type="spellEnd"/>
      <w:r w:rsidR="00730329">
        <w:rPr>
          <w:sz w:val="24"/>
          <w:szCs w:val="24"/>
        </w:rPr>
        <w:t xml:space="preserve"> Лилия стали обладателями номинации «Приз зрительских симпатий» </w:t>
      </w:r>
      <w:r w:rsidRPr="00A07469">
        <w:rPr>
          <w:sz w:val="24"/>
          <w:szCs w:val="24"/>
        </w:rPr>
        <w:t xml:space="preserve">республиканского конкурса красоты и мужества «Мисс и Мистер </w:t>
      </w:r>
      <w:proofErr w:type="spellStart"/>
      <w:r w:rsidRPr="00A07469">
        <w:rPr>
          <w:sz w:val="24"/>
          <w:szCs w:val="24"/>
        </w:rPr>
        <w:t>Юнармия</w:t>
      </w:r>
      <w:proofErr w:type="spellEnd"/>
      <w:r w:rsidRPr="00A07469">
        <w:rPr>
          <w:sz w:val="24"/>
          <w:szCs w:val="24"/>
        </w:rPr>
        <w:t xml:space="preserve"> – 202</w:t>
      </w:r>
      <w:r w:rsidR="00730329">
        <w:rPr>
          <w:sz w:val="24"/>
          <w:szCs w:val="24"/>
        </w:rPr>
        <w:t>5</w:t>
      </w:r>
      <w:r w:rsidRPr="00A07469">
        <w:rPr>
          <w:sz w:val="24"/>
          <w:szCs w:val="24"/>
        </w:rPr>
        <w:t>» (март 202</w:t>
      </w:r>
      <w:r w:rsidR="00730329">
        <w:rPr>
          <w:sz w:val="24"/>
          <w:szCs w:val="24"/>
        </w:rPr>
        <w:t>5</w:t>
      </w:r>
      <w:r w:rsidRPr="00A07469">
        <w:rPr>
          <w:sz w:val="24"/>
          <w:szCs w:val="24"/>
        </w:rPr>
        <w:t>)</w:t>
      </w:r>
      <w:r w:rsidR="004B6376">
        <w:rPr>
          <w:sz w:val="24"/>
          <w:szCs w:val="24"/>
        </w:rPr>
        <w:t xml:space="preserve">, </w:t>
      </w:r>
    </w:p>
    <w:p w:rsidR="00A07469" w:rsidRPr="00A07469" w:rsidRDefault="004B6376" w:rsidP="000414CC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Сайын-оол</w:t>
      </w:r>
      <w:proofErr w:type="spellEnd"/>
      <w:r>
        <w:rPr>
          <w:sz w:val="24"/>
          <w:szCs w:val="24"/>
        </w:rPr>
        <w:t xml:space="preserve"> Лилия стала «Вице-мисс </w:t>
      </w:r>
      <w:proofErr w:type="spellStart"/>
      <w:r>
        <w:rPr>
          <w:sz w:val="24"/>
          <w:szCs w:val="24"/>
        </w:rPr>
        <w:t>Юнармия</w:t>
      </w:r>
      <w:proofErr w:type="spellEnd"/>
      <w:r>
        <w:rPr>
          <w:sz w:val="24"/>
          <w:szCs w:val="24"/>
        </w:rPr>
        <w:t xml:space="preserve"> -2025»</w:t>
      </w:r>
      <w:r w:rsidR="00A07469" w:rsidRPr="00A07469">
        <w:rPr>
          <w:sz w:val="24"/>
          <w:szCs w:val="24"/>
        </w:rPr>
        <w:t>;</w:t>
      </w:r>
    </w:p>
    <w:p w:rsidR="00A07469" w:rsidRPr="00A07469" w:rsidRDefault="00A07469" w:rsidP="000414CC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призеры республиканской военно-спортивной игры «Зарница</w:t>
      </w:r>
      <w:r w:rsidR="00481C88">
        <w:rPr>
          <w:sz w:val="24"/>
          <w:szCs w:val="24"/>
        </w:rPr>
        <w:t xml:space="preserve"> 2.0</w:t>
      </w:r>
      <w:r w:rsidRPr="00A07469">
        <w:rPr>
          <w:sz w:val="24"/>
          <w:szCs w:val="24"/>
        </w:rPr>
        <w:t>» (май, 202</w:t>
      </w:r>
      <w:r w:rsidR="00481C88">
        <w:rPr>
          <w:sz w:val="24"/>
          <w:szCs w:val="24"/>
        </w:rPr>
        <w:t>5</w:t>
      </w:r>
      <w:r w:rsidRPr="00A07469">
        <w:rPr>
          <w:sz w:val="24"/>
          <w:szCs w:val="24"/>
        </w:rPr>
        <w:t>г);</w:t>
      </w:r>
    </w:p>
    <w:p w:rsidR="00A07469" w:rsidRPr="00A07469" w:rsidRDefault="00A07469" w:rsidP="000414CC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</w:t>
      </w:r>
      <w:r w:rsidR="00481C88">
        <w:rPr>
          <w:sz w:val="24"/>
          <w:szCs w:val="24"/>
        </w:rPr>
        <w:t xml:space="preserve">отряд </w:t>
      </w:r>
      <w:proofErr w:type="spellStart"/>
      <w:r w:rsidR="00481C88">
        <w:rPr>
          <w:sz w:val="24"/>
          <w:szCs w:val="24"/>
        </w:rPr>
        <w:t>Юнармии</w:t>
      </w:r>
      <w:proofErr w:type="spellEnd"/>
      <w:r w:rsidR="00481C88">
        <w:rPr>
          <w:sz w:val="24"/>
          <w:szCs w:val="24"/>
        </w:rPr>
        <w:t xml:space="preserve"> 10б, 7г и 4б </w:t>
      </w:r>
      <w:r w:rsidR="00DE3E72">
        <w:rPr>
          <w:sz w:val="24"/>
          <w:szCs w:val="24"/>
        </w:rPr>
        <w:t xml:space="preserve">класса - </w:t>
      </w:r>
      <w:r w:rsidR="00481C88">
        <w:rPr>
          <w:sz w:val="24"/>
          <w:szCs w:val="24"/>
        </w:rPr>
        <w:t xml:space="preserve">победители </w:t>
      </w:r>
      <w:proofErr w:type="spellStart"/>
      <w:r w:rsidR="00481C88">
        <w:rPr>
          <w:sz w:val="24"/>
          <w:szCs w:val="24"/>
        </w:rPr>
        <w:t>кожуунной</w:t>
      </w:r>
      <w:proofErr w:type="spellEnd"/>
      <w:r w:rsidR="00481C88">
        <w:rPr>
          <w:sz w:val="24"/>
          <w:szCs w:val="24"/>
        </w:rPr>
        <w:t xml:space="preserve"> военно-патриотической игры «Зарница 2.0» </w:t>
      </w:r>
      <w:r w:rsidR="00DE3E72">
        <w:rPr>
          <w:sz w:val="24"/>
          <w:szCs w:val="24"/>
        </w:rPr>
        <w:t xml:space="preserve"> (май 2025)</w:t>
      </w:r>
      <w:r w:rsidRPr="00A07469">
        <w:rPr>
          <w:sz w:val="24"/>
          <w:szCs w:val="24"/>
        </w:rPr>
        <w:t>;</w:t>
      </w:r>
    </w:p>
    <w:p w:rsidR="00A07469" w:rsidRDefault="00A07469" w:rsidP="00A07469">
      <w:pPr>
        <w:tabs>
          <w:tab w:val="left" w:pos="10206"/>
        </w:tabs>
        <w:spacing w:line="276" w:lineRule="auto"/>
        <w:ind w:left="681" w:right="424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юнармейцы </w:t>
      </w:r>
      <w:r w:rsidR="00DE3E72">
        <w:rPr>
          <w:sz w:val="24"/>
          <w:szCs w:val="24"/>
        </w:rPr>
        <w:t>4б</w:t>
      </w:r>
      <w:r w:rsidRPr="00A07469">
        <w:rPr>
          <w:sz w:val="24"/>
          <w:szCs w:val="24"/>
        </w:rPr>
        <w:t xml:space="preserve"> класса, </w:t>
      </w:r>
      <w:r w:rsidR="00DE3E72">
        <w:rPr>
          <w:sz w:val="24"/>
          <w:szCs w:val="24"/>
        </w:rPr>
        <w:t>серебряные</w:t>
      </w:r>
      <w:r w:rsidRPr="00A07469">
        <w:rPr>
          <w:sz w:val="24"/>
          <w:szCs w:val="24"/>
        </w:rPr>
        <w:t xml:space="preserve"> призеры республиканской военно-спортивной игры «Зарница</w:t>
      </w:r>
      <w:r w:rsidR="00DE3E72">
        <w:rPr>
          <w:sz w:val="24"/>
          <w:szCs w:val="24"/>
        </w:rPr>
        <w:t xml:space="preserve"> 2.0</w:t>
      </w:r>
      <w:r w:rsidRPr="00A07469">
        <w:rPr>
          <w:sz w:val="24"/>
          <w:szCs w:val="24"/>
        </w:rPr>
        <w:t>» (май, 202</w:t>
      </w:r>
      <w:r w:rsidR="00DE3E72">
        <w:rPr>
          <w:sz w:val="24"/>
          <w:szCs w:val="24"/>
        </w:rPr>
        <w:t>5</w:t>
      </w:r>
      <w:r w:rsidRPr="00A07469">
        <w:rPr>
          <w:sz w:val="24"/>
          <w:szCs w:val="24"/>
        </w:rPr>
        <w:t>г)</w:t>
      </w:r>
    </w:p>
    <w:p w:rsidR="004B6376" w:rsidRDefault="004B6376" w:rsidP="000414CC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кадеты и юнармейцы 10б класса </w:t>
      </w:r>
      <w:proofErr w:type="spellStart"/>
      <w:r>
        <w:rPr>
          <w:sz w:val="24"/>
          <w:szCs w:val="24"/>
        </w:rPr>
        <w:t>Оюн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Шойдан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Ёнзак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Дозураш</w:t>
      </w:r>
      <w:proofErr w:type="spellEnd"/>
      <w:r w:rsidR="00BB281D">
        <w:rPr>
          <w:sz w:val="24"/>
          <w:szCs w:val="24"/>
        </w:rPr>
        <w:t xml:space="preserve"> удостоены нагрудного знака «Юнармейская доблесть» (декабрь,2024г)</w:t>
      </w:r>
    </w:p>
    <w:p w:rsidR="009D5264" w:rsidRPr="009D5264" w:rsidRDefault="009D5264" w:rsidP="000414CC">
      <w:pPr>
        <w:tabs>
          <w:tab w:val="left" w:pos="10179"/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юнармейцы Монгуш Экер лауреат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</w:t>
      </w:r>
      <w:r w:rsidR="004A261A">
        <w:rPr>
          <w:sz w:val="24"/>
          <w:szCs w:val="24"/>
        </w:rPr>
        <w:t xml:space="preserve">, </w:t>
      </w:r>
      <w:proofErr w:type="spellStart"/>
      <w:r w:rsidR="004A261A">
        <w:rPr>
          <w:sz w:val="24"/>
          <w:szCs w:val="24"/>
        </w:rPr>
        <w:t>Оюн</w:t>
      </w:r>
      <w:proofErr w:type="spellEnd"/>
      <w:r w:rsidR="004A261A">
        <w:rPr>
          <w:sz w:val="24"/>
          <w:szCs w:val="24"/>
        </w:rPr>
        <w:t xml:space="preserve"> </w:t>
      </w:r>
      <w:proofErr w:type="spellStart"/>
      <w:r w:rsidR="004A261A">
        <w:rPr>
          <w:sz w:val="24"/>
          <w:szCs w:val="24"/>
        </w:rPr>
        <w:t>Шойдан</w:t>
      </w:r>
      <w:proofErr w:type="spellEnd"/>
      <w:r w:rsidR="004A261A">
        <w:rPr>
          <w:sz w:val="24"/>
          <w:szCs w:val="24"/>
        </w:rPr>
        <w:t xml:space="preserve"> награжден в номинации «И подвиг! И честь!» в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республиканск</w:t>
      </w:r>
      <w:r w:rsidR="004A261A">
        <w:rPr>
          <w:sz w:val="24"/>
          <w:szCs w:val="24"/>
        </w:rPr>
        <w:t>ом</w:t>
      </w:r>
      <w:proofErr w:type="gramEnd"/>
      <w:r>
        <w:rPr>
          <w:sz w:val="24"/>
          <w:szCs w:val="24"/>
        </w:rPr>
        <w:t xml:space="preserve"> фестивал</w:t>
      </w:r>
      <w:r w:rsidR="004A261A">
        <w:rPr>
          <w:sz w:val="24"/>
          <w:szCs w:val="24"/>
        </w:rPr>
        <w:t>ь</w:t>
      </w:r>
      <w:r>
        <w:rPr>
          <w:sz w:val="24"/>
          <w:szCs w:val="24"/>
        </w:rPr>
        <w:t>-конкурс</w:t>
      </w:r>
      <w:r w:rsidR="004A261A">
        <w:rPr>
          <w:sz w:val="24"/>
          <w:szCs w:val="24"/>
        </w:rPr>
        <w:t>е</w:t>
      </w:r>
      <w:r>
        <w:rPr>
          <w:sz w:val="24"/>
          <w:szCs w:val="24"/>
        </w:rPr>
        <w:t xml:space="preserve"> «Поэзия 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»</w:t>
      </w:r>
    </w:p>
    <w:p w:rsidR="00294B0D" w:rsidRDefault="00294B0D" w:rsidP="003820C7">
      <w:pPr>
        <w:pStyle w:val="1"/>
        <w:spacing w:line="360" w:lineRule="auto"/>
        <w:ind w:left="0"/>
      </w:pPr>
    </w:p>
    <w:p w:rsidR="00A07469" w:rsidRPr="00A07469" w:rsidRDefault="00AE4577" w:rsidP="000414CC">
      <w:pPr>
        <w:pStyle w:val="1"/>
        <w:jc w:val="center"/>
      </w:pPr>
      <w:r>
        <w:t>МОДУЛЬ «</w:t>
      </w:r>
      <w:proofErr w:type="gramStart"/>
      <w:r w:rsidR="00A07469" w:rsidRPr="00A07469">
        <w:t>Ш</w:t>
      </w:r>
      <w:r>
        <w:t>КОЛЬНЫЕ</w:t>
      </w:r>
      <w:proofErr w:type="gramEnd"/>
      <w:r>
        <w:t xml:space="preserve"> МЕДИА»</w:t>
      </w:r>
    </w:p>
    <w:p w:rsidR="00A07469" w:rsidRPr="00A07469" w:rsidRDefault="00A07469" w:rsidP="000414CC">
      <w:pPr>
        <w:pStyle w:val="a7"/>
        <w:ind w:left="720" w:right="-27" w:firstLine="321"/>
        <w:jc w:val="both"/>
      </w:pPr>
      <w:r w:rsidRPr="00A07469">
        <w:t>Цель школьных медиа (совместно создаваемых школьниками и педагогами средств распространения</w:t>
      </w:r>
      <w:r w:rsidRPr="00A07469">
        <w:rPr>
          <w:spacing w:val="-12"/>
        </w:rPr>
        <w:t xml:space="preserve"> </w:t>
      </w:r>
      <w:r w:rsidRPr="00A07469">
        <w:t>текстовой,</w:t>
      </w:r>
      <w:r w:rsidRPr="00A07469">
        <w:rPr>
          <w:spacing w:val="-12"/>
        </w:rPr>
        <w:t xml:space="preserve"> </w:t>
      </w:r>
      <w:r w:rsidRPr="00A07469">
        <w:t>аудио</w:t>
      </w:r>
      <w:r w:rsidRPr="00A07469">
        <w:rPr>
          <w:spacing w:val="-13"/>
        </w:rPr>
        <w:t xml:space="preserve"> </w:t>
      </w:r>
      <w:r w:rsidRPr="00A07469">
        <w:t>и</w:t>
      </w:r>
      <w:r w:rsidRPr="00A07469">
        <w:rPr>
          <w:spacing w:val="-13"/>
        </w:rPr>
        <w:t xml:space="preserve"> </w:t>
      </w:r>
      <w:proofErr w:type="gramStart"/>
      <w:r w:rsidRPr="00A07469">
        <w:t>видео</w:t>
      </w:r>
      <w:r w:rsidRPr="00A07469">
        <w:rPr>
          <w:spacing w:val="-12"/>
        </w:rPr>
        <w:t xml:space="preserve"> </w:t>
      </w:r>
      <w:r w:rsidRPr="00A07469">
        <w:t>информации</w:t>
      </w:r>
      <w:proofErr w:type="gramEnd"/>
      <w:r w:rsidRPr="00A07469">
        <w:t>)</w:t>
      </w:r>
      <w:r w:rsidRPr="00A07469">
        <w:rPr>
          <w:spacing w:val="-12"/>
        </w:rPr>
        <w:t xml:space="preserve"> </w:t>
      </w:r>
      <w:r w:rsidRPr="00A07469">
        <w:t>–</w:t>
      </w:r>
      <w:r w:rsidRPr="00A07469">
        <w:rPr>
          <w:spacing w:val="-12"/>
        </w:rPr>
        <w:t xml:space="preserve"> </w:t>
      </w:r>
      <w:r w:rsidRPr="00A07469">
        <w:t>развитие</w:t>
      </w:r>
      <w:r w:rsidRPr="00A07469">
        <w:rPr>
          <w:spacing w:val="-12"/>
        </w:rPr>
        <w:t xml:space="preserve"> </w:t>
      </w:r>
      <w:r w:rsidRPr="00A07469">
        <w:t>коммуникативной культуры</w:t>
      </w:r>
      <w:r w:rsidRPr="00A07469">
        <w:rPr>
          <w:spacing w:val="-13"/>
        </w:rPr>
        <w:t xml:space="preserve"> </w:t>
      </w:r>
      <w:r w:rsidRPr="00A07469">
        <w:t>школьников,</w:t>
      </w:r>
      <w:r w:rsidRPr="00A07469">
        <w:rPr>
          <w:spacing w:val="-13"/>
        </w:rPr>
        <w:t xml:space="preserve"> </w:t>
      </w:r>
      <w:r w:rsidRPr="00A07469">
        <w:t>формирование</w:t>
      </w:r>
      <w:r w:rsidRPr="00A07469">
        <w:rPr>
          <w:spacing w:val="-13"/>
        </w:rPr>
        <w:t xml:space="preserve"> </w:t>
      </w:r>
      <w:r w:rsidRPr="00A07469">
        <w:t>навыков</w:t>
      </w:r>
      <w:r w:rsidRPr="00A07469">
        <w:rPr>
          <w:spacing w:val="-14"/>
        </w:rPr>
        <w:t xml:space="preserve"> </w:t>
      </w:r>
      <w:r w:rsidRPr="00A07469">
        <w:t>общения</w:t>
      </w:r>
      <w:r w:rsidRPr="00A07469">
        <w:rPr>
          <w:spacing w:val="-13"/>
        </w:rPr>
        <w:t xml:space="preserve"> </w:t>
      </w:r>
      <w:r w:rsidRPr="00A07469">
        <w:t>и</w:t>
      </w:r>
      <w:r w:rsidRPr="00A07469">
        <w:rPr>
          <w:spacing w:val="-14"/>
        </w:rPr>
        <w:t xml:space="preserve"> </w:t>
      </w:r>
      <w:r w:rsidRPr="00A07469">
        <w:t>сотрудничества,</w:t>
      </w:r>
      <w:r w:rsidRPr="00A07469">
        <w:rPr>
          <w:spacing w:val="-13"/>
        </w:rPr>
        <w:t xml:space="preserve"> </w:t>
      </w:r>
      <w:r w:rsidRPr="00A07469">
        <w:t>поддержка творческой самореализации учащихся. Воспитательный потенциал школьных медиа реализуется в рамках следующей деятельности:</w:t>
      </w:r>
    </w:p>
    <w:p w:rsidR="00A07469" w:rsidRPr="00A07469" w:rsidRDefault="00A07469" w:rsidP="000414CC">
      <w:pPr>
        <w:pStyle w:val="a9"/>
        <w:numPr>
          <w:ilvl w:val="0"/>
          <w:numId w:val="10"/>
        </w:numPr>
        <w:tabs>
          <w:tab w:val="left" w:pos="1248"/>
        </w:tabs>
        <w:spacing w:line="293" w:lineRule="exact"/>
        <w:ind w:left="1248" w:right="-27" w:hanging="207"/>
        <w:rPr>
          <w:sz w:val="24"/>
          <w:szCs w:val="24"/>
        </w:rPr>
      </w:pPr>
      <w:r w:rsidRPr="00A07469">
        <w:rPr>
          <w:sz w:val="24"/>
          <w:szCs w:val="24"/>
        </w:rPr>
        <w:t>реализация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внеурочной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деятельности;</w:t>
      </w:r>
    </w:p>
    <w:p w:rsidR="00A07469" w:rsidRPr="00A07469" w:rsidRDefault="00A07469" w:rsidP="000414CC">
      <w:pPr>
        <w:pStyle w:val="a9"/>
        <w:numPr>
          <w:ilvl w:val="0"/>
          <w:numId w:val="10"/>
        </w:numPr>
        <w:tabs>
          <w:tab w:val="left" w:pos="1248"/>
        </w:tabs>
        <w:spacing w:line="293" w:lineRule="exact"/>
        <w:ind w:left="1248" w:right="-27" w:hanging="20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осуществление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фотосъемки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видеосъемки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значимых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событий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школе;</w:t>
      </w:r>
    </w:p>
    <w:p w:rsidR="00A07469" w:rsidRPr="00A07469" w:rsidRDefault="00A07469" w:rsidP="000414CC">
      <w:pPr>
        <w:pStyle w:val="a9"/>
        <w:numPr>
          <w:ilvl w:val="0"/>
          <w:numId w:val="10"/>
        </w:numPr>
        <w:tabs>
          <w:tab w:val="left" w:pos="1249"/>
          <w:tab w:val="left" w:pos="1402"/>
          <w:tab w:val="left" w:pos="2692"/>
          <w:tab w:val="left" w:pos="4194"/>
          <w:tab w:val="left" w:pos="4526"/>
          <w:tab w:val="left" w:pos="6087"/>
          <w:tab w:val="left" w:pos="7748"/>
          <w:tab w:val="left" w:pos="8194"/>
          <w:tab w:val="left" w:pos="8962"/>
          <w:tab w:val="left" w:pos="9920"/>
        </w:tabs>
        <w:ind w:right="-27"/>
        <w:jc w:val="both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>размещение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информации</w:t>
      </w:r>
      <w:r w:rsidRPr="00A07469">
        <w:rPr>
          <w:sz w:val="24"/>
          <w:szCs w:val="24"/>
        </w:rPr>
        <w:tab/>
      </w:r>
      <w:r w:rsidRPr="00A07469">
        <w:rPr>
          <w:spacing w:val="-10"/>
          <w:sz w:val="24"/>
          <w:szCs w:val="24"/>
        </w:rPr>
        <w:t>о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проведенных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мероприятиях</w:t>
      </w:r>
      <w:r w:rsidRPr="00A07469">
        <w:rPr>
          <w:sz w:val="24"/>
          <w:szCs w:val="24"/>
        </w:rPr>
        <w:tab/>
      </w:r>
      <w:r w:rsidRPr="00A07469">
        <w:rPr>
          <w:spacing w:val="-6"/>
          <w:sz w:val="24"/>
          <w:szCs w:val="24"/>
        </w:rPr>
        <w:t>на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сайте</w:t>
      </w:r>
      <w:r w:rsidRPr="00A07469">
        <w:rPr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школы,</w:t>
      </w:r>
    </w:p>
    <w:p w:rsidR="00A07469" w:rsidRPr="00A07469" w:rsidRDefault="00A07469" w:rsidP="000414CC">
      <w:pPr>
        <w:tabs>
          <w:tab w:val="left" w:pos="1249"/>
          <w:tab w:val="left" w:pos="1402"/>
          <w:tab w:val="left" w:pos="2692"/>
          <w:tab w:val="left" w:pos="4194"/>
          <w:tab w:val="left" w:pos="4526"/>
          <w:tab w:val="left" w:pos="6087"/>
          <w:tab w:val="left" w:pos="7748"/>
          <w:tab w:val="left" w:pos="8194"/>
          <w:tab w:val="left" w:pos="8962"/>
          <w:tab w:val="left" w:pos="9920"/>
        </w:tabs>
        <w:ind w:left="1042" w:right="-27"/>
        <w:jc w:val="both"/>
        <w:rPr>
          <w:sz w:val="24"/>
          <w:szCs w:val="24"/>
        </w:rPr>
      </w:pPr>
      <w:r w:rsidRPr="00A07469">
        <w:rPr>
          <w:spacing w:val="-10"/>
          <w:sz w:val="24"/>
          <w:szCs w:val="24"/>
        </w:rPr>
        <w:t xml:space="preserve">в </w:t>
      </w:r>
      <w:r w:rsidRPr="00A07469">
        <w:rPr>
          <w:spacing w:val="-2"/>
          <w:sz w:val="24"/>
          <w:szCs w:val="24"/>
        </w:rPr>
        <w:t xml:space="preserve">официальных </w:t>
      </w:r>
      <w:r w:rsidRPr="00A07469">
        <w:rPr>
          <w:sz w:val="24"/>
          <w:szCs w:val="24"/>
        </w:rPr>
        <w:t>группах</w:t>
      </w:r>
      <w:r w:rsidRPr="00A07469">
        <w:rPr>
          <w:spacing w:val="-3"/>
          <w:sz w:val="24"/>
          <w:szCs w:val="24"/>
        </w:rPr>
        <w:t xml:space="preserve"> </w:t>
      </w:r>
      <w:proofErr w:type="spellStart"/>
      <w:r w:rsidRPr="00A07469">
        <w:rPr>
          <w:spacing w:val="-2"/>
          <w:sz w:val="24"/>
          <w:szCs w:val="24"/>
        </w:rPr>
        <w:t>Вконтакте</w:t>
      </w:r>
      <w:proofErr w:type="spellEnd"/>
      <w:r w:rsidRPr="00A07469">
        <w:rPr>
          <w:spacing w:val="-2"/>
          <w:sz w:val="24"/>
          <w:szCs w:val="24"/>
        </w:rPr>
        <w:t>.</w:t>
      </w:r>
    </w:p>
    <w:p w:rsidR="00A07469" w:rsidRPr="00A07469" w:rsidRDefault="00A07469" w:rsidP="000414CC">
      <w:pPr>
        <w:pStyle w:val="a7"/>
        <w:spacing w:line="276" w:lineRule="exact"/>
        <w:ind w:left="741" w:right="-27"/>
        <w:jc w:val="both"/>
      </w:pPr>
      <w:r w:rsidRPr="00A07469">
        <w:t>В</w:t>
      </w:r>
      <w:r w:rsidRPr="00A07469">
        <w:rPr>
          <w:spacing w:val="-7"/>
        </w:rPr>
        <w:t xml:space="preserve"> </w:t>
      </w:r>
      <w:r w:rsidRPr="00A07469">
        <w:t>следующем</w:t>
      </w:r>
      <w:r w:rsidRPr="00A07469">
        <w:rPr>
          <w:spacing w:val="-8"/>
        </w:rPr>
        <w:t xml:space="preserve"> </w:t>
      </w:r>
      <w:r w:rsidRPr="00A07469">
        <w:t>учебном</w:t>
      </w:r>
      <w:r w:rsidRPr="00A07469">
        <w:rPr>
          <w:spacing w:val="-8"/>
        </w:rPr>
        <w:t xml:space="preserve"> </w:t>
      </w:r>
      <w:r w:rsidRPr="00A07469">
        <w:t>году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необходимо:</w:t>
      </w:r>
    </w:p>
    <w:p w:rsidR="00A07469" w:rsidRPr="00A07469" w:rsidRDefault="00AE4577" w:rsidP="000414CC">
      <w:pPr>
        <w:pStyle w:val="a9"/>
        <w:numPr>
          <w:ilvl w:val="0"/>
          <w:numId w:val="10"/>
        </w:numPr>
        <w:tabs>
          <w:tab w:val="left" w:pos="1248"/>
        </w:tabs>
        <w:spacing w:line="294" w:lineRule="exact"/>
        <w:ind w:left="1248" w:right="-2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усилить </w:t>
      </w:r>
      <w:r w:rsidR="00A07469" w:rsidRPr="00A07469">
        <w:rPr>
          <w:sz w:val="24"/>
          <w:szCs w:val="24"/>
        </w:rPr>
        <w:t>работу</w:t>
      </w:r>
      <w:r w:rsidR="00A07469" w:rsidRPr="00A07469">
        <w:rPr>
          <w:spacing w:val="-9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«</w:t>
      </w:r>
      <w:proofErr w:type="gramStart"/>
      <w:r w:rsidR="00A07469" w:rsidRPr="00A07469">
        <w:rPr>
          <w:sz w:val="24"/>
          <w:szCs w:val="24"/>
        </w:rPr>
        <w:t>Школьные</w:t>
      </w:r>
      <w:proofErr w:type="gramEnd"/>
      <w:r w:rsidR="00A07469" w:rsidRPr="00A07469">
        <w:rPr>
          <w:spacing w:val="-12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медиа</w:t>
      </w:r>
      <w:r w:rsidR="00BE7F55">
        <w:rPr>
          <w:sz w:val="24"/>
          <w:szCs w:val="24"/>
        </w:rPr>
        <w:t>»</w:t>
      </w:r>
      <w:r w:rsidR="00A07469" w:rsidRPr="00A07469">
        <w:rPr>
          <w:spacing w:val="-2"/>
          <w:sz w:val="24"/>
          <w:szCs w:val="24"/>
        </w:rPr>
        <w:t>;</w:t>
      </w:r>
    </w:p>
    <w:p w:rsidR="00A07469" w:rsidRDefault="00AE4577" w:rsidP="000414CC">
      <w:pPr>
        <w:pStyle w:val="a9"/>
        <w:numPr>
          <w:ilvl w:val="0"/>
          <w:numId w:val="10"/>
        </w:numPr>
        <w:tabs>
          <w:tab w:val="left" w:pos="1248"/>
        </w:tabs>
        <w:ind w:left="681" w:right="-27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нового учебного </w:t>
      </w:r>
      <w:r w:rsidR="00A07469" w:rsidRPr="00A07469">
        <w:rPr>
          <w:sz w:val="24"/>
          <w:szCs w:val="24"/>
        </w:rPr>
        <w:t>года</w:t>
      </w:r>
      <w:r w:rsidR="00A07469" w:rsidRPr="00A07469">
        <w:rPr>
          <w:spacing w:val="-7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увеличить</w:t>
      </w:r>
      <w:r w:rsidR="00A07469" w:rsidRPr="00A07469">
        <w:rPr>
          <w:spacing w:val="-7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состав,</w:t>
      </w:r>
      <w:r w:rsidR="00A07469" w:rsidRPr="00A07469">
        <w:rPr>
          <w:spacing w:val="-6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привлечь</w:t>
      </w:r>
      <w:r w:rsidR="00A07469" w:rsidRPr="00A07469">
        <w:rPr>
          <w:spacing w:val="-7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творческих</w:t>
      </w:r>
      <w:r w:rsidR="00A07469" w:rsidRPr="00A07469">
        <w:rPr>
          <w:spacing w:val="-6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и</w:t>
      </w:r>
      <w:r w:rsidR="00A07469" w:rsidRPr="00A07469">
        <w:rPr>
          <w:spacing w:val="-7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заинтересованных Школьников и педагогов</w:t>
      </w:r>
      <w:r w:rsidR="00A07469" w:rsidRPr="00A07469">
        <w:rPr>
          <w:spacing w:val="40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к работе по реализации модуля «Школьные медиа».</w:t>
      </w:r>
    </w:p>
    <w:p w:rsidR="0020233B" w:rsidRPr="0020233B" w:rsidRDefault="0020233B" w:rsidP="0020233B">
      <w:pPr>
        <w:pStyle w:val="a9"/>
        <w:tabs>
          <w:tab w:val="left" w:pos="1248"/>
        </w:tabs>
        <w:ind w:left="1041" w:right="424" w:firstLine="0"/>
        <w:jc w:val="both"/>
        <w:rPr>
          <w:sz w:val="24"/>
          <w:szCs w:val="24"/>
        </w:rPr>
      </w:pPr>
    </w:p>
    <w:p w:rsidR="00A07469" w:rsidRPr="0020233B" w:rsidRDefault="00AE4577" w:rsidP="00AE4577">
      <w:pPr>
        <w:pStyle w:val="1"/>
        <w:tabs>
          <w:tab w:val="left" w:pos="10348"/>
        </w:tabs>
        <w:ind w:right="424"/>
        <w:jc w:val="center"/>
      </w:pPr>
      <w:r w:rsidRPr="0020233B">
        <w:t>МОДУЛЬ «СОЦИАЛЬНОЕ ПАРТНЁРСТВО»</w:t>
      </w:r>
    </w:p>
    <w:p w:rsidR="00A07469" w:rsidRPr="000414CC" w:rsidRDefault="004643F3" w:rsidP="000414CC">
      <w:pPr>
        <w:widowControl/>
        <w:adjustRightInd w:val="0"/>
        <w:ind w:left="567" w:firstLine="567"/>
        <w:rPr>
          <w:rFonts w:eastAsiaTheme="minorHAnsi"/>
          <w:sz w:val="24"/>
          <w:szCs w:val="24"/>
        </w:rPr>
      </w:pPr>
      <w:r w:rsidRPr="004643F3">
        <w:rPr>
          <w:rFonts w:eastAsiaTheme="minorHAnsi"/>
          <w:sz w:val="24"/>
          <w:szCs w:val="24"/>
        </w:rPr>
        <w:t>В течение учебного года школой сов</w:t>
      </w:r>
      <w:r w:rsidR="000414CC">
        <w:rPr>
          <w:rFonts w:eastAsiaTheme="minorHAnsi"/>
          <w:sz w:val="24"/>
          <w:szCs w:val="24"/>
        </w:rPr>
        <w:t xml:space="preserve">местно с социальными партнерами </w:t>
      </w:r>
      <w:r w:rsidRPr="000414CC">
        <w:rPr>
          <w:rFonts w:eastAsiaTheme="minorHAnsi"/>
          <w:sz w:val="24"/>
          <w:szCs w:val="24"/>
        </w:rPr>
        <w:t>проведены мероприятия:</w:t>
      </w:r>
      <w:r w:rsidR="00A07469" w:rsidRPr="000414CC">
        <w:rPr>
          <w:sz w:val="24"/>
          <w:szCs w:val="24"/>
        </w:rPr>
        <w:t xml:space="preserve"> </w:t>
      </w:r>
    </w:p>
    <w:tbl>
      <w:tblPr>
        <w:tblStyle w:val="ad"/>
        <w:tblW w:w="0" w:type="auto"/>
        <w:tblInd w:w="681" w:type="dxa"/>
        <w:tblLayout w:type="fixed"/>
        <w:tblLook w:val="04A0" w:firstRow="1" w:lastRow="0" w:firstColumn="1" w:lastColumn="0" w:noHBand="0" w:noVBand="1"/>
      </w:tblPr>
      <w:tblGrid>
        <w:gridCol w:w="561"/>
        <w:gridCol w:w="4937"/>
        <w:gridCol w:w="3908"/>
      </w:tblGrid>
      <w:tr w:rsidR="00891034" w:rsidTr="00277EAC">
        <w:tc>
          <w:tcPr>
            <w:tcW w:w="561" w:type="dxa"/>
          </w:tcPr>
          <w:p w:rsidR="00891034" w:rsidRDefault="00891034" w:rsidP="00277EAC">
            <w:pPr>
              <w:pStyle w:val="a7"/>
              <w:tabs>
                <w:tab w:val="left" w:pos="10348"/>
              </w:tabs>
              <w:spacing w:before="73"/>
              <w:ind w:left="0" w:right="424"/>
            </w:pPr>
            <w:r>
              <w:t>№</w:t>
            </w:r>
          </w:p>
        </w:tc>
        <w:tc>
          <w:tcPr>
            <w:tcW w:w="4937" w:type="dxa"/>
          </w:tcPr>
          <w:p w:rsidR="00891034" w:rsidRDefault="00891034" w:rsidP="0020233B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>
              <w:t>мероприятия</w:t>
            </w:r>
          </w:p>
        </w:tc>
        <w:tc>
          <w:tcPr>
            <w:tcW w:w="3908" w:type="dxa"/>
          </w:tcPr>
          <w:p w:rsidR="00891034" w:rsidRDefault="00891034" w:rsidP="0020233B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>
              <w:t>Социальный партнер</w:t>
            </w:r>
          </w:p>
        </w:tc>
      </w:tr>
      <w:tr w:rsidR="00891034" w:rsidTr="00277EAC">
        <w:tc>
          <w:tcPr>
            <w:tcW w:w="561" w:type="dxa"/>
          </w:tcPr>
          <w:p w:rsidR="00891034" w:rsidRPr="00277EAC" w:rsidRDefault="00D84838" w:rsidP="00BE7F55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 w:rsidRPr="00277EAC">
              <w:t>1</w:t>
            </w:r>
          </w:p>
        </w:tc>
        <w:tc>
          <w:tcPr>
            <w:tcW w:w="4937" w:type="dxa"/>
          </w:tcPr>
          <w:p w:rsidR="00891034" w:rsidRPr="00277EAC" w:rsidRDefault="00BF20C2" w:rsidP="0089103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277EAC">
              <w:rPr>
                <w:rFonts w:eastAsiaTheme="minorHAnsi"/>
                <w:sz w:val="24"/>
                <w:szCs w:val="24"/>
              </w:rPr>
              <w:t>т</w:t>
            </w:r>
            <w:r w:rsidR="00891034" w:rsidRPr="00277EAC">
              <w:rPr>
                <w:rFonts w:eastAsiaTheme="minorHAnsi"/>
                <w:sz w:val="24"/>
                <w:szCs w:val="24"/>
              </w:rPr>
              <w:t>ематические литературные гостиные,</w:t>
            </w:r>
          </w:p>
          <w:p w:rsidR="00891034" w:rsidRPr="00277EAC" w:rsidRDefault="00891034" w:rsidP="00D84838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277EAC">
              <w:rPr>
                <w:rFonts w:eastAsiaTheme="minorHAnsi"/>
                <w:sz w:val="24"/>
                <w:szCs w:val="24"/>
              </w:rPr>
              <w:t>библиотечные уроки</w:t>
            </w:r>
            <w:r w:rsidR="00277EAC">
              <w:rPr>
                <w:rFonts w:eastAsiaTheme="minorHAnsi"/>
                <w:sz w:val="24"/>
                <w:szCs w:val="24"/>
              </w:rPr>
              <w:t>, интеллектуальные игры в рамках ДЕД</w:t>
            </w:r>
          </w:p>
        </w:tc>
        <w:tc>
          <w:tcPr>
            <w:tcW w:w="3908" w:type="dxa"/>
          </w:tcPr>
          <w:p w:rsidR="00891034" w:rsidRPr="00277EAC" w:rsidRDefault="00D84838" w:rsidP="0020233B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 w:rsidRPr="00277EAC">
              <w:t>м</w:t>
            </w:r>
            <w:r w:rsidR="00891034" w:rsidRPr="00277EAC">
              <w:t>одельная библиотека</w:t>
            </w:r>
            <w:r w:rsidR="00277EAC">
              <w:t xml:space="preserve"> им. </w:t>
            </w:r>
            <w:proofErr w:type="spellStart"/>
            <w:r w:rsidR="00277EAC">
              <w:t>Оюна</w:t>
            </w:r>
            <w:proofErr w:type="spellEnd"/>
            <w:r w:rsidR="00277EAC">
              <w:t xml:space="preserve"> </w:t>
            </w:r>
            <w:proofErr w:type="spellStart"/>
            <w:r w:rsidR="00277EAC">
              <w:t>Короды</w:t>
            </w:r>
            <w:proofErr w:type="spellEnd"/>
          </w:p>
        </w:tc>
      </w:tr>
      <w:tr w:rsidR="00891034" w:rsidTr="00277EAC">
        <w:tc>
          <w:tcPr>
            <w:tcW w:w="561" w:type="dxa"/>
          </w:tcPr>
          <w:p w:rsidR="00891034" w:rsidRPr="00277EAC" w:rsidRDefault="00D84838" w:rsidP="00BE7F55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 w:rsidRPr="00277EAC">
              <w:t>2</w:t>
            </w:r>
          </w:p>
        </w:tc>
        <w:tc>
          <w:tcPr>
            <w:tcW w:w="4937" w:type="dxa"/>
          </w:tcPr>
          <w:p w:rsidR="00891034" w:rsidRPr="00277EAC" w:rsidRDefault="00BF20C2" w:rsidP="00891034">
            <w:pPr>
              <w:pStyle w:val="a7"/>
              <w:tabs>
                <w:tab w:val="left" w:pos="10348"/>
              </w:tabs>
              <w:spacing w:before="73"/>
              <w:ind w:left="0" w:right="424"/>
              <w:jc w:val="both"/>
            </w:pPr>
            <w:r w:rsidRPr="00277EAC">
              <w:rPr>
                <w:rFonts w:eastAsiaTheme="minorHAnsi"/>
              </w:rPr>
              <w:t>п</w:t>
            </w:r>
            <w:r w:rsidR="00891034" w:rsidRPr="00277EAC">
              <w:rPr>
                <w:rFonts w:eastAsiaTheme="minorHAnsi"/>
              </w:rPr>
              <w:t>росмотр кино</w:t>
            </w:r>
            <w:r w:rsidR="00277EAC">
              <w:rPr>
                <w:rFonts w:eastAsiaTheme="minorHAnsi"/>
              </w:rPr>
              <w:t>, ВДЦ</w:t>
            </w:r>
          </w:p>
        </w:tc>
        <w:tc>
          <w:tcPr>
            <w:tcW w:w="3908" w:type="dxa"/>
          </w:tcPr>
          <w:p w:rsidR="00891034" w:rsidRPr="00277EAC" w:rsidRDefault="00891034" w:rsidP="00D84838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 w:rsidRPr="00277EAC">
              <w:t>КДК «</w:t>
            </w:r>
            <w:proofErr w:type="spellStart"/>
            <w:r w:rsidRPr="00277EAC">
              <w:t>Танды-Уула</w:t>
            </w:r>
            <w:proofErr w:type="spellEnd"/>
            <w:r w:rsidRPr="00277EAC">
              <w:t>»</w:t>
            </w:r>
          </w:p>
        </w:tc>
      </w:tr>
      <w:tr w:rsidR="00891034" w:rsidTr="00277EAC">
        <w:tc>
          <w:tcPr>
            <w:tcW w:w="561" w:type="dxa"/>
          </w:tcPr>
          <w:p w:rsidR="00891034" w:rsidRPr="00277EAC" w:rsidRDefault="00D84838" w:rsidP="00BE7F55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 w:rsidRPr="00277EAC">
              <w:t>3</w:t>
            </w:r>
          </w:p>
        </w:tc>
        <w:tc>
          <w:tcPr>
            <w:tcW w:w="4937" w:type="dxa"/>
          </w:tcPr>
          <w:p w:rsidR="00891034" w:rsidRPr="00277EAC" w:rsidRDefault="00D84838" w:rsidP="004643F3">
            <w:pPr>
              <w:pStyle w:val="a7"/>
              <w:tabs>
                <w:tab w:val="left" w:pos="10348"/>
              </w:tabs>
              <w:spacing w:before="73"/>
              <w:ind w:left="0" w:right="424"/>
              <w:jc w:val="both"/>
            </w:pPr>
            <w:r w:rsidRPr="00277EAC">
              <w:rPr>
                <w:rFonts w:eastAsiaTheme="minorHAnsi"/>
              </w:rPr>
              <w:t>у</w:t>
            </w:r>
            <w:r w:rsidR="00891034" w:rsidRPr="00277EAC">
              <w:rPr>
                <w:rFonts w:eastAsiaTheme="minorHAnsi"/>
              </w:rPr>
              <w:t>роки пожарной безопасности</w:t>
            </w:r>
          </w:p>
        </w:tc>
        <w:tc>
          <w:tcPr>
            <w:tcW w:w="3908" w:type="dxa"/>
          </w:tcPr>
          <w:p w:rsidR="00891034" w:rsidRPr="00277EAC" w:rsidRDefault="00891034" w:rsidP="00891034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 w:rsidRPr="00277EAC">
              <w:t>ПЧ №19</w:t>
            </w:r>
          </w:p>
        </w:tc>
      </w:tr>
      <w:tr w:rsidR="00891034" w:rsidTr="00277EAC">
        <w:tc>
          <w:tcPr>
            <w:tcW w:w="561" w:type="dxa"/>
          </w:tcPr>
          <w:p w:rsidR="00891034" w:rsidRPr="00277EAC" w:rsidRDefault="00D84838" w:rsidP="00BE7F55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 w:rsidRPr="00277EAC">
              <w:t>4</w:t>
            </w:r>
          </w:p>
        </w:tc>
        <w:tc>
          <w:tcPr>
            <w:tcW w:w="4937" w:type="dxa"/>
          </w:tcPr>
          <w:p w:rsidR="00891034" w:rsidRPr="00277EAC" w:rsidRDefault="0020233B" w:rsidP="004643F3">
            <w:pPr>
              <w:pStyle w:val="a7"/>
              <w:tabs>
                <w:tab w:val="left" w:pos="10348"/>
              </w:tabs>
              <w:spacing w:before="73"/>
              <w:ind w:left="0" w:right="424"/>
              <w:jc w:val="both"/>
              <w:rPr>
                <w:rFonts w:eastAsiaTheme="minorHAnsi"/>
              </w:rPr>
            </w:pPr>
            <w:r w:rsidRPr="00277EAC">
              <w:rPr>
                <w:rFonts w:eastAsiaTheme="minorHAnsi"/>
              </w:rPr>
              <w:t xml:space="preserve">Профилактические, правовые </w:t>
            </w:r>
            <w:r w:rsidR="00D84838" w:rsidRPr="00277EAC">
              <w:rPr>
                <w:rFonts w:eastAsiaTheme="minorHAnsi"/>
              </w:rPr>
              <w:t>уроки</w:t>
            </w:r>
            <w:r w:rsidR="003773AA" w:rsidRPr="00277EAC">
              <w:rPr>
                <w:rFonts w:eastAsiaTheme="minorHAnsi"/>
              </w:rPr>
              <w:t>,</w:t>
            </w:r>
          </w:p>
          <w:p w:rsidR="0020233B" w:rsidRPr="00277EAC" w:rsidRDefault="0020233B" w:rsidP="004643F3">
            <w:pPr>
              <w:pStyle w:val="a7"/>
              <w:tabs>
                <w:tab w:val="left" w:pos="10348"/>
              </w:tabs>
              <w:spacing w:before="73"/>
              <w:ind w:left="0" w:right="424"/>
              <w:jc w:val="both"/>
            </w:pPr>
            <w:r w:rsidRPr="00277EAC">
              <w:rPr>
                <w:rFonts w:eastAsiaTheme="minorHAnsi"/>
              </w:rPr>
              <w:t xml:space="preserve">Неделя правовой </w:t>
            </w:r>
            <w:r w:rsidR="003773AA" w:rsidRPr="00277EAC">
              <w:rPr>
                <w:rFonts w:eastAsiaTheme="minorHAnsi"/>
              </w:rPr>
              <w:t>грамотности</w:t>
            </w:r>
          </w:p>
        </w:tc>
        <w:tc>
          <w:tcPr>
            <w:tcW w:w="3908" w:type="dxa"/>
          </w:tcPr>
          <w:p w:rsidR="003773AA" w:rsidRPr="00277EAC" w:rsidRDefault="00D84838" w:rsidP="003773AA">
            <w:pPr>
              <w:pStyle w:val="a7"/>
              <w:tabs>
                <w:tab w:val="left" w:pos="10348"/>
              </w:tabs>
              <w:ind w:left="0" w:right="424"/>
              <w:jc w:val="center"/>
            </w:pPr>
            <w:r w:rsidRPr="00277EAC">
              <w:t>ПП№12 МО МВД России «</w:t>
            </w:r>
            <w:proofErr w:type="spellStart"/>
            <w:r w:rsidRPr="00277EAC">
              <w:t>Тандинский</w:t>
            </w:r>
            <w:proofErr w:type="spellEnd"/>
            <w:r w:rsidRPr="00277EAC">
              <w:t>»</w:t>
            </w:r>
            <w:r w:rsidR="003773AA" w:rsidRPr="00277EAC">
              <w:t xml:space="preserve">, прокуратура, </w:t>
            </w:r>
          </w:p>
          <w:p w:rsidR="00891034" w:rsidRPr="00277EAC" w:rsidRDefault="003773AA" w:rsidP="003773AA">
            <w:pPr>
              <w:pStyle w:val="a7"/>
              <w:tabs>
                <w:tab w:val="left" w:pos="10348"/>
              </w:tabs>
              <w:ind w:left="0" w:right="424"/>
              <w:jc w:val="center"/>
            </w:pPr>
            <w:r w:rsidRPr="00277EAC">
              <w:t>Районный и мировой суд, МФ ФКУ УИН ФСИН</w:t>
            </w:r>
          </w:p>
        </w:tc>
      </w:tr>
      <w:tr w:rsidR="00D84838" w:rsidTr="00277EAC">
        <w:tc>
          <w:tcPr>
            <w:tcW w:w="561" w:type="dxa"/>
          </w:tcPr>
          <w:p w:rsidR="00D84838" w:rsidRPr="00277EAC" w:rsidRDefault="00BF20C2" w:rsidP="00BE7F55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 w:rsidRPr="00277EAC">
              <w:t>5</w:t>
            </w:r>
          </w:p>
        </w:tc>
        <w:tc>
          <w:tcPr>
            <w:tcW w:w="4937" w:type="dxa"/>
          </w:tcPr>
          <w:p w:rsidR="00D84838" w:rsidRPr="00277EAC" w:rsidRDefault="00D84838" w:rsidP="004643F3">
            <w:pPr>
              <w:pStyle w:val="a7"/>
              <w:tabs>
                <w:tab w:val="left" w:pos="10348"/>
              </w:tabs>
              <w:spacing w:before="73"/>
              <w:ind w:left="0" w:right="424"/>
              <w:jc w:val="both"/>
              <w:rPr>
                <w:rFonts w:eastAsiaTheme="minorHAnsi"/>
              </w:rPr>
            </w:pPr>
            <w:r w:rsidRPr="00277EAC">
              <w:rPr>
                <w:rFonts w:eastAsiaTheme="minorHAnsi"/>
              </w:rPr>
              <w:t>спортивные состязания</w:t>
            </w:r>
          </w:p>
        </w:tc>
        <w:tc>
          <w:tcPr>
            <w:tcW w:w="3908" w:type="dxa"/>
          </w:tcPr>
          <w:p w:rsidR="00BE7F55" w:rsidRPr="00277EAC" w:rsidRDefault="00BE7F55" w:rsidP="00BE7F55">
            <w:pPr>
              <w:pStyle w:val="a7"/>
              <w:tabs>
                <w:tab w:val="left" w:pos="10348"/>
              </w:tabs>
              <w:ind w:left="0" w:right="424"/>
              <w:jc w:val="center"/>
            </w:pPr>
            <w:r w:rsidRPr="00277EAC">
              <w:t>с</w:t>
            </w:r>
            <w:r w:rsidR="00D84838" w:rsidRPr="00277EAC">
              <w:t xml:space="preserve">портивная школа </w:t>
            </w:r>
          </w:p>
          <w:p w:rsidR="00D84838" w:rsidRPr="00277EAC" w:rsidRDefault="00D84838" w:rsidP="00BE7F55">
            <w:pPr>
              <w:pStyle w:val="a7"/>
              <w:tabs>
                <w:tab w:val="left" w:pos="10348"/>
              </w:tabs>
              <w:ind w:left="0" w:right="424"/>
              <w:jc w:val="center"/>
            </w:pPr>
            <w:r w:rsidRPr="00277EAC">
              <w:t>«</w:t>
            </w:r>
            <w:proofErr w:type="spellStart"/>
            <w:r w:rsidRPr="00277EAC">
              <w:t>Танды-Уула</w:t>
            </w:r>
            <w:proofErr w:type="spellEnd"/>
            <w:r w:rsidRPr="00277EAC">
              <w:t>»</w:t>
            </w:r>
          </w:p>
        </w:tc>
      </w:tr>
      <w:tr w:rsidR="00BE7F55" w:rsidTr="00277EAC">
        <w:tc>
          <w:tcPr>
            <w:tcW w:w="561" w:type="dxa"/>
          </w:tcPr>
          <w:p w:rsidR="00BE7F55" w:rsidRPr="00277EAC" w:rsidRDefault="00BE7F55" w:rsidP="00BE7F55">
            <w:pPr>
              <w:pStyle w:val="a7"/>
              <w:tabs>
                <w:tab w:val="left" w:pos="10348"/>
              </w:tabs>
              <w:spacing w:before="73"/>
              <w:ind w:left="0" w:right="424"/>
              <w:jc w:val="center"/>
            </w:pPr>
            <w:r w:rsidRPr="00277EAC">
              <w:t>6</w:t>
            </w:r>
          </w:p>
        </w:tc>
        <w:tc>
          <w:tcPr>
            <w:tcW w:w="4937" w:type="dxa"/>
          </w:tcPr>
          <w:p w:rsidR="00BE7F55" w:rsidRPr="00277EAC" w:rsidRDefault="00BE7F55" w:rsidP="004643F3">
            <w:pPr>
              <w:pStyle w:val="a7"/>
              <w:tabs>
                <w:tab w:val="left" w:pos="10348"/>
              </w:tabs>
              <w:spacing w:before="73"/>
              <w:ind w:left="0" w:right="424"/>
              <w:jc w:val="both"/>
              <w:rPr>
                <w:rFonts w:eastAsiaTheme="minorHAnsi"/>
              </w:rPr>
            </w:pPr>
            <w:r w:rsidRPr="00277EAC">
              <w:rPr>
                <w:rFonts w:eastAsiaTheme="minorHAnsi"/>
              </w:rPr>
              <w:t xml:space="preserve">День открытых дверей </w:t>
            </w:r>
          </w:p>
        </w:tc>
        <w:tc>
          <w:tcPr>
            <w:tcW w:w="3908" w:type="dxa"/>
          </w:tcPr>
          <w:p w:rsidR="00BE7F55" w:rsidRPr="00277EAC" w:rsidRDefault="00996AC1" w:rsidP="00BE7F55">
            <w:pPr>
              <w:pStyle w:val="a7"/>
              <w:tabs>
                <w:tab w:val="left" w:pos="10348"/>
              </w:tabs>
              <w:ind w:left="0" w:right="424"/>
              <w:jc w:val="center"/>
            </w:pPr>
            <w:r w:rsidRPr="00277EAC">
              <w:t xml:space="preserve">филиал </w:t>
            </w:r>
            <w:r w:rsidR="00BE7F55" w:rsidRPr="00277EAC">
              <w:t>ТПТ</w:t>
            </w:r>
            <w:r w:rsidRPr="00277EAC">
              <w:t xml:space="preserve"> </w:t>
            </w:r>
            <w:proofErr w:type="spellStart"/>
            <w:r w:rsidRPr="00277EAC">
              <w:t>с</w:t>
            </w:r>
            <w:proofErr w:type="gramStart"/>
            <w:r w:rsidRPr="00277EAC">
              <w:t>.Х</w:t>
            </w:r>
            <w:proofErr w:type="gramEnd"/>
            <w:r w:rsidRPr="00277EAC">
              <w:t>ову-Аксы</w:t>
            </w:r>
            <w:proofErr w:type="spellEnd"/>
          </w:p>
        </w:tc>
      </w:tr>
    </w:tbl>
    <w:p w:rsidR="00891034" w:rsidRPr="004643F3" w:rsidRDefault="00891034" w:rsidP="004643F3">
      <w:pPr>
        <w:pStyle w:val="a7"/>
        <w:tabs>
          <w:tab w:val="left" w:pos="10348"/>
        </w:tabs>
        <w:spacing w:before="73"/>
        <w:ind w:right="424"/>
        <w:jc w:val="both"/>
      </w:pPr>
    </w:p>
    <w:p w:rsidR="00A07469" w:rsidRDefault="00A07469" w:rsidP="003820C7">
      <w:pPr>
        <w:pStyle w:val="a7"/>
        <w:tabs>
          <w:tab w:val="left" w:pos="10348"/>
        </w:tabs>
        <w:ind w:right="424" w:firstLine="420"/>
        <w:jc w:val="both"/>
      </w:pPr>
      <w:r w:rsidRPr="00A07469">
        <w:t>Школа тесно сотрудничает с ПП№12 МО МВД России «</w:t>
      </w:r>
      <w:proofErr w:type="spellStart"/>
      <w:r w:rsidRPr="00A07469">
        <w:t>Тандинский</w:t>
      </w:r>
      <w:proofErr w:type="spellEnd"/>
      <w:r w:rsidRPr="00A07469">
        <w:t>», ГБУЗ «</w:t>
      </w:r>
      <w:proofErr w:type="spellStart"/>
      <w:r w:rsidRPr="00A07469">
        <w:t>Чеди-Хольская</w:t>
      </w:r>
      <w:proofErr w:type="spellEnd"/>
      <w:r w:rsidRPr="00A07469">
        <w:t xml:space="preserve"> ЦКБ», филиалом Тувинского политехнического техникума </w:t>
      </w:r>
      <w:proofErr w:type="spellStart"/>
      <w:r w:rsidRPr="00A07469">
        <w:t>с</w:t>
      </w:r>
      <w:proofErr w:type="gramStart"/>
      <w:r w:rsidRPr="00A07469">
        <w:t>.Х</w:t>
      </w:r>
      <w:proofErr w:type="gramEnd"/>
      <w:r w:rsidRPr="00A07469">
        <w:t>ову-Аксы</w:t>
      </w:r>
      <w:proofErr w:type="spellEnd"/>
      <w:r w:rsidRPr="00A07469">
        <w:t xml:space="preserve">,  </w:t>
      </w:r>
      <w:proofErr w:type="spellStart"/>
      <w:r w:rsidRPr="00A07469">
        <w:t>кожуунной</w:t>
      </w:r>
      <w:proofErr w:type="spellEnd"/>
      <w:r w:rsidRPr="00A07469">
        <w:t xml:space="preserve"> библиотекой имени </w:t>
      </w:r>
      <w:proofErr w:type="spellStart"/>
      <w:r w:rsidRPr="00A07469">
        <w:t>Короды</w:t>
      </w:r>
      <w:proofErr w:type="spellEnd"/>
      <w:r w:rsidRPr="00A07469">
        <w:t xml:space="preserve"> </w:t>
      </w:r>
      <w:proofErr w:type="spellStart"/>
      <w:r w:rsidRPr="00A07469">
        <w:t>Оюн</w:t>
      </w:r>
      <w:proofErr w:type="spellEnd"/>
      <w:r w:rsidRPr="00A07469">
        <w:t>, Домом культуры «</w:t>
      </w:r>
      <w:proofErr w:type="spellStart"/>
      <w:r w:rsidRPr="00A07469">
        <w:t>Танды-Уула</w:t>
      </w:r>
      <w:proofErr w:type="spellEnd"/>
      <w:r w:rsidRPr="00A07469">
        <w:t>», Детской школой искусств (ДШИ), спортивной школой «</w:t>
      </w:r>
      <w:proofErr w:type="spellStart"/>
      <w:r w:rsidRPr="00A07469">
        <w:t>Танды-Уула</w:t>
      </w:r>
      <w:proofErr w:type="spellEnd"/>
      <w:r w:rsidRPr="00A07469">
        <w:t>».</w:t>
      </w:r>
      <w:bookmarkStart w:id="0" w:name="_GoBack"/>
      <w:bookmarkEnd w:id="0"/>
    </w:p>
    <w:p w:rsidR="00A73D14" w:rsidRPr="00851DA9" w:rsidRDefault="00A73D14" w:rsidP="00996AC1">
      <w:pPr>
        <w:widowControl/>
        <w:adjustRightInd w:val="0"/>
        <w:ind w:left="1101" w:firstLine="315"/>
        <w:jc w:val="both"/>
        <w:rPr>
          <w:rFonts w:eastAsiaTheme="minorHAnsi"/>
          <w:b/>
          <w:bCs/>
          <w:sz w:val="24"/>
          <w:szCs w:val="24"/>
        </w:rPr>
      </w:pPr>
      <w:r w:rsidRPr="00851DA9">
        <w:rPr>
          <w:rFonts w:eastAsiaTheme="minorHAnsi"/>
          <w:b/>
          <w:bCs/>
          <w:sz w:val="24"/>
          <w:szCs w:val="24"/>
        </w:rPr>
        <w:t>Вывод:</w:t>
      </w:r>
    </w:p>
    <w:p w:rsidR="00996AC1" w:rsidRPr="000414CC" w:rsidRDefault="00A73D14" w:rsidP="000414CC">
      <w:pPr>
        <w:widowControl/>
        <w:adjustRightInd w:val="0"/>
        <w:spacing w:line="276" w:lineRule="auto"/>
        <w:ind w:left="567" w:firstLine="567"/>
        <w:jc w:val="both"/>
        <w:rPr>
          <w:rFonts w:eastAsiaTheme="minorHAnsi"/>
          <w:sz w:val="24"/>
          <w:szCs w:val="24"/>
        </w:rPr>
      </w:pPr>
      <w:r w:rsidRPr="00BF20C2">
        <w:rPr>
          <w:rFonts w:eastAsiaTheme="minorHAnsi"/>
          <w:sz w:val="24"/>
          <w:szCs w:val="24"/>
        </w:rPr>
        <w:t>Использование ресурсов каждого субъекта социума, выстраивание с ним</w:t>
      </w:r>
      <w:r w:rsidR="00BF20C2">
        <w:rPr>
          <w:rFonts w:eastAsiaTheme="minorHAnsi"/>
          <w:sz w:val="24"/>
          <w:szCs w:val="24"/>
        </w:rPr>
        <w:t xml:space="preserve"> </w:t>
      </w:r>
      <w:r w:rsidRPr="00BF20C2">
        <w:rPr>
          <w:rFonts w:eastAsiaTheme="minorHAnsi"/>
          <w:sz w:val="24"/>
          <w:szCs w:val="24"/>
        </w:rPr>
        <w:t>отношений социального партнёрства позволило школе расширить её</w:t>
      </w:r>
      <w:r w:rsidR="00BF20C2">
        <w:rPr>
          <w:rFonts w:eastAsiaTheme="minorHAnsi"/>
          <w:sz w:val="24"/>
          <w:szCs w:val="24"/>
        </w:rPr>
        <w:t xml:space="preserve"> </w:t>
      </w:r>
      <w:r w:rsidRPr="00BF20C2">
        <w:rPr>
          <w:rFonts w:eastAsiaTheme="minorHAnsi"/>
          <w:sz w:val="24"/>
          <w:szCs w:val="24"/>
        </w:rPr>
        <w:t>возможности в удовлетворении образовательных и культурных потребностей</w:t>
      </w:r>
      <w:r w:rsidR="00BF20C2">
        <w:rPr>
          <w:rFonts w:eastAsiaTheme="minorHAnsi"/>
          <w:sz w:val="24"/>
          <w:szCs w:val="24"/>
        </w:rPr>
        <w:t xml:space="preserve"> </w:t>
      </w:r>
      <w:r w:rsidRPr="00BF20C2">
        <w:rPr>
          <w:rFonts w:eastAsiaTheme="minorHAnsi"/>
          <w:sz w:val="24"/>
          <w:szCs w:val="24"/>
        </w:rPr>
        <w:t>обучающихся школы, способствовать становлению информационной</w:t>
      </w:r>
      <w:r w:rsidR="00BF20C2">
        <w:rPr>
          <w:rFonts w:eastAsiaTheme="minorHAnsi"/>
          <w:sz w:val="24"/>
          <w:szCs w:val="24"/>
        </w:rPr>
        <w:t xml:space="preserve"> </w:t>
      </w:r>
      <w:r w:rsidR="000414CC">
        <w:rPr>
          <w:rFonts w:eastAsiaTheme="minorHAnsi"/>
          <w:sz w:val="24"/>
          <w:szCs w:val="24"/>
        </w:rPr>
        <w:t>культуры взрослых и детей.</w:t>
      </w:r>
    </w:p>
    <w:p w:rsidR="00A73D14" w:rsidRPr="00851DA9" w:rsidRDefault="00A73D14" w:rsidP="00996AC1">
      <w:pPr>
        <w:widowControl/>
        <w:adjustRightInd w:val="0"/>
        <w:ind w:left="567" w:firstLine="1134"/>
        <w:jc w:val="both"/>
        <w:rPr>
          <w:rFonts w:eastAsiaTheme="minorHAnsi"/>
          <w:b/>
          <w:bCs/>
          <w:sz w:val="24"/>
          <w:szCs w:val="24"/>
        </w:rPr>
      </w:pPr>
      <w:r w:rsidRPr="00851DA9">
        <w:rPr>
          <w:rFonts w:eastAsiaTheme="minorHAnsi"/>
          <w:b/>
          <w:bCs/>
          <w:sz w:val="24"/>
          <w:szCs w:val="24"/>
        </w:rPr>
        <w:t>Рекомендации:</w:t>
      </w:r>
    </w:p>
    <w:p w:rsidR="00A73D14" w:rsidRDefault="00A73D14" w:rsidP="00851DA9">
      <w:pPr>
        <w:widowControl/>
        <w:adjustRightInd w:val="0"/>
        <w:spacing w:line="276" w:lineRule="auto"/>
        <w:ind w:left="567" w:firstLine="567"/>
        <w:jc w:val="both"/>
        <w:rPr>
          <w:rFonts w:eastAsiaTheme="minorHAnsi"/>
          <w:sz w:val="24"/>
          <w:szCs w:val="24"/>
        </w:rPr>
      </w:pPr>
      <w:r w:rsidRPr="00BF20C2">
        <w:rPr>
          <w:rFonts w:eastAsiaTheme="minorHAnsi"/>
          <w:sz w:val="24"/>
          <w:szCs w:val="24"/>
        </w:rPr>
        <w:t>Продолжать осуществлять тесное взаимодействие с социальными</w:t>
      </w:r>
      <w:r w:rsidR="00BF20C2">
        <w:rPr>
          <w:rFonts w:eastAsiaTheme="minorHAnsi"/>
          <w:sz w:val="24"/>
          <w:szCs w:val="24"/>
        </w:rPr>
        <w:t xml:space="preserve"> </w:t>
      </w:r>
      <w:r w:rsidRPr="00BF20C2">
        <w:rPr>
          <w:rFonts w:eastAsiaTheme="minorHAnsi"/>
          <w:sz w:val="24"/>
          <w:szCs w:val="24"/>
        </w:rPr>
        <w:t>организациями - партнерами для воспитания успешной, гармонично</w:t>
      </w:r>
      <w:r w:rsidR="00BF20C2">
        <w:rPr>
          <w:rFonts w:eastAsiaTheme="minorHAnsi"/>
          <w:sz w:val="24"/>
          <w:szCs w:val="24"/>
        </w:rPr>
        <w:t xml:space="preserve"> </w:t>
      </w:r>
      <w:r w:rsidRPr="00BF20C2">
        <w:rPr>
          <w:rFonts w:eastAsiaTheme="minorHAnsi"/>
          <w:sz w:val="24"/>
          <w:szCs w:val="24"/>
        </w:rPr>
        <w:t xml:space="preserve">развитой, социокультурной, </w:t>
      </w:r>
      <w:proofErr w:type="spellStart"/>
      <w:r w:rsidRPr="00BF20C2">
        <w:rPr>
          <w:rFonts w:eastAsiaTheme="minorHAnsi"/>
          <w:sz w:val="24"/>
          <w:szCs w:val="24"/>
        </w:rPr>
        <w:t>самореализованной</w:t>
      </w:r>
      <w:proofErr w:type="spellEnd"/>
      <w:r w:rsidRPr="00BF20C2">
        <w:rPr>
          <w:rFonts w:eastAsiaTheme="minorHAnsi"/>
          <w:sz w:val="24"/>
          <w:szCs w:val="24"/>
        </w:rPr>
        <w:t xml:space="preserve"> личности обучающегося</w:t>
      </w:r>
      <w:r w:rsidR="00996AC1">
        <w:rPr>
          <w:rFonts w:eastAsiaTheme="minorHAnsi"/>
          <w:sz w:val="24"/>
          <w:szCs w:val="24"/>
        </w:rPr>
        <w:t>.</w:t>
      </w:r>
    </w:p>
    <w:p w:rsidR="000414CC" w:rsidRDefault="000414CC" w:rsidP="00851DA9">
      <w:pPr>
        <w:widowControl/>
        <w:adjustRightInd w:val="0"/>
        <w:spacing w:line="276" w:lineRule="auto"/>
        <w:ind w:left="567" w:firstLine="567"/>
        <w:jc w:val="both"/>
        <w:rPr>
          <w:rFonts w:eastAsiaTheme="minorHAnsi"/>
          <w:sz w:val="24"/>
          <w:szCs w:val="24"/>
        </w:rPr>
      </w:pPr>
    </w:p>
    <w:p w:rsidR="007C3098" w:rsidRPr="00AC03D9" w:rsidRDefault="000D34F2" w:rsidP="000414CC">
      <w:pPr>
        <w:pStyle w:val="a7"/>
        <w:ind w:left="0" w:firstLine="709"/>
        <w:jc w:val="center"/>
        <w:rPr>
          <w:b/>
          <w:bCs/>
        </w:rPr>
      </w:pPr>
      <w:r>
        <w:rPr>
          <w:b/>
          <w:bCs/>
        </w:rPr>
        <w:t>МОДУЛЬ «</w:t>
      </w:r>
      <w:r w:rsidRPr="00AC03D9">
        <w:rPr>
          <w:b/>
          <w:bCs/>
        </w:rPr>
        <w:t>Т</w:t>
      </w:r>
      <w:r>
        <w:rPr>
          <w:b/>
          <w:bCs/>
        </w:rPr>
        <w:t>РУДОВОЕ ВОСПИТАНИЕ»</w:t>
      </w:r>
    </w:p>
    <w:p w:rsidR="000D34F2" w:rsidRPr="00AC03D9" w:rsidRDefault="009755E5" w:rsidP="0068647E">
      <w:pPr>
        <w:pStyle w:val="a7"/>
        <w:spacing w:line="276" w:lineRule="auto"/>
        <w:ind w:left="567" w:firstLine="567"/>
        <w:jc w:val="both"/>
      </w:pPr>
      <w:r>
        <w:t>М</w:t>
      </w:r>
      <w:r w:rsidR="000D34F2" w:rsidRPr="00AC03D9">
        <w:t>одуль «Трудовое воспитание» рассматривается как совместная деятельность учителя и учеников, которая развивает полезные навыки, подготавливает к будущей профессии, прививает уважение к труду и сформировывает необходимые для трудовой деятельности нравственных качеств человека с помощью труда.</w:t>
      </w:r>
    </w:p>
    <w:p w:rsidR="000D34F2" w:rsidRPr="00AC03D9" w:rsidRDefault="000D34F2" w:rsidP="0068647E">
      <w:pPr>
        <w:pStyle w:val="a7"/>
        <w:spacing w:line="276" w:lineRule="auto"/>
        <w:ind w:left="567" w:firstLine="567"/>
        <w:jc w:val="both"/>
        <w:rPr>
          <w:i/>
          <w:iCs/>
        </w:rPr>
      </w:pPr>
      <w:r w:rsidRPr="00AC03D9">
        <w:t xml:space="preserve">Реализация воспитательного потенциала трудового воспитания </w:t>
      </w:r>
      <w:r w:rsidR="00C139D5">
        <w:t>школы была отражена в следующих мероприятиях</w:t>
      </w:r>
      <w:r w:rsidRPr="00AC03D9">
        <w:rPr>
          <w:i/>
          <w:iCs/>
        </w:rPr>
        <w:t>:</w:t>
      </w:r>
    </w:p>
    <w:p w:rsidR="00772BE3" w:rsidRDefault="009755E5" w:rsidP="0068647E">
      <w:pPr>
        <w:spacing w:line="276" w:lineRule="auto"/>
        <w:ind w:left="686" w:right="112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- </w:t>
      </w:r>
      <w:r w:rsidR="000D34F2" w:rsidRPr="009755E5">
        <w:rPr>
          <w:w w:val="110"/>
          <w:sz w:val="24"/>
          <w:szCs w:val="24"/>
        </w:rPr>
        <w:t xml:space="preserve">учащиеся совместно с </w:t>
      </w:r>
      <w:r w:rsidR="0068647E">
        <w:rPr>
          <w:w w:val="110"/>
          <w:sz w:val="24"/>
          <w:szCs w:val="24"/>
        </w:rPr>
        <w:t>классными руководителями</w:t>
      </w:r>
      <w:r w:rsidR="000D34F2" w:rsidRPr="009755E5">
        <w:rPr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еженедельно проводили генеральную уборку в класса</w:t>
      </w:r>
      <w:r w:rsidR="0068647E">
        <w:rPr>
          <w:w w:val="110"/>
          <w:sz w:val="24"/>
          <w:szCs w:val="24"/>
        </w:rPr>
        <w:t>х</w:t>
      </w:r>
      <w:r>
        <w:rPr>
          <w:w w:val="110"/>
          <w:sz w:val="24"/>
          <w:szCs w:val="24"/>
        </w:rPr>
        <w:t>, мыли парты</w:t>
      </w:r>
      <w:r w:rsidR="00772BE3">
        <w:rPr>
          <w:w w:val="110"/>
          <w:sz w:val="24"/>
          <w:szCs w:val="24"/>
        </w:rPr>
        <w:t xml:space="preserve">, принимали </w:t>
      </w:r>
      <w:r w:rsidR="000D34F2" w:rsidRPr="009755E5">
        <w:rPr>
          <w:w w:val="110"/>
          <w:sz w:val="24"/>
          <w:szCs w:val="24"/>
        </w:rPr>
        <w:t>участ</w:t>
      </w:r>
      <w:r w:rsidR="00772BE3">
        <w:rPr>
          <w:w w:val="110"/>
          <w:sz w:val="24"/>
          <w:szCs w:val="24"/>
        </w:rPr>
        <w:t>ие</w:t>
      </w:r>
      <w:r w:rsidR="000D34F2" w:rsidRPr="009755E5">
        <w:rPr>
          <w:w w:val="110"/>
          <w:sz w:val="24"/>
          <w:szCs w:val="24"/>
        </w:rPr>
        <w:t xml:space="preserve"> в озеленении и благоустройства территории школы, помога</w:t>
      </w:r>
      <w:r w:rsidR="00772BE3">
        <w:rPr>
          <w:w w:val="110"/>
          <w:sz w:val="24"/>
          <w:szCs w:val="24"/>
        </w:rPr>
        <w:t>ли</w:t>
      </w:r>
      <w:r w:rsidR="000D34F2" w:rsidRPr="009755E5">
        <w:rPr>
          <w:w w:val="110"/>
          <w:sz w:val="24"/>
          <w:szCs w:val="24"/>
        </w:rPr>
        <w:t xml:space="preserve"> в </w:t>
      </w:r>
      <w:r w:rsidR="00772BE3">
        <w:rPr>
          <w:w w:val="110"/>
          <w:sz w:val="24"/>
          <w:szCs w:val="24"/>
        </w:rPr>
        <w:t xml:space="preserve">школьной </w:t>
      </w:r>
      <w:r w:rsidR="000D34F2" w:rsidRPr="009755E5">
        <w:rPr>
          <w:w w:val="110"/>
          <w:sz w:val="24"/>
          <w:szCs w:val="24"/>
        </w:rPr>
        <w:t>библиотеке, приним</w:t>
      </w:r>
      <w:r w:rsidR="00772BE3">
        <w:rPr>
          <w:w w:val="110"/>
          <w:sz w:val="24"/>
          <w:szCs w:val="24"/>
        </w:rPr>
        <w:t>али</w:t>
      </w:r>
      <w:r w:rsidR="000D34F2" w:rsidRPr="009755E5">
        <w:rPr>
          <w:w w:val="110"/>
          <w:sz w:val="24"/>
          <w:szCs w:val="24"/>
        </w:rPr>
        <w:t xml:space="preserve"> участие в экологических акциях, участвова</w:t>
      </w:r>
      <w:r w:rsidR="00772BE3">
        <w:rPr>
          <w:w w:val="110"/>
          <w:sz w:val="24"/>
          <w:szCs w:val="24"/>
        </w:rPr>
        <w:t>ли</w:t>
      </w:r>
      <w:r w:rsidR="000D34F2" w:rsidRPr="009755E5">
        <w:rPr>
          <w:w w:val="110"/>
          <w:sz w:val="24"/>
          <w:szCs w:val="24"/>
        </w:rPr>
        <w:t xml:space="preserve"> в общешкольных субботниках</w:t>
      </w:r>
      <w:r w:rsidR="00772BE3">
        <w:rPr>
          <w:w w:val="110"/>
          <w:sz w:val="24"/>
          <w:szCs w:val="24"/>
        </w:rPr>
        <w:t xml:space="preserve">, </w:t>
      </w:r>
    </w:p>
    <w:p w:rsidR="000D34F2" w:rsidRPr="009755E5" w:rsidRDefault="00772BE3" w:rsidP="0068647E">
      <w:pPr>
        <w:spacing w:line="276" w:lineRule="auto"/>
        <w:ind w:left="686" w:right="112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- под руководством старшей вожатой </w:t>
      </w:r>
      <w:proofErr w:type="spellStart"/>
      <w:r>
        <w:rPr>
          <w:w w:val="110"/>
          <w:sz w:val="24"/>
          <w:szCs w:val="24"/>
        </w:rPr>
        <w:t>Сотпа</w:t>
      </w:r>
      <w:proofErr w:type="spellEnd"/>
      <w:r>
        <w:rPr>
          <w:w w:val="110"/>
          <w:sz w:val="24"/>
          <w:szCs w:val="24"/>
        </w:rPr>
        <w:t xml:space="preserve"> А.А. </w:t>
      </w:r>
      <w:r w:rsidR="000D34F2" w:rsidRPr="009755E5">
        <w:rPr>
          <w:w w:val="110"/>
          <w:sz w:val="24"/>
          <w:szCs w:val="24"/>
        </w:rPr>
        <w:t>организовыв</w:t>
      </w:r>
      <w:r>
        <w:rPr>
          <w:w w:val="110"/>
          <w:sz w:val="24"/>
          <w:szCs w:val="24"/>
        </w:rPr>
        <w:t>али</w:t>
      </w:r>
      <w:r w:rsidR="000D34F2" w:rsidRPr="009755E5">
        <w:rPr>
          <w:w w:val="110"/>
          <w:sz w:val="24"/>
          <w:szCs w:val="24"/>
        </w:rPr>
        <w:t xml:space="preserve"> трудовые десанты по оказанию добровольческой помощи пожилым гражданам и учителям ветеранам</w:t>
      </w:r>
      <w:r w:rsidR="0038087F">
        <w:rPr>
          <w:w w:val="110"/>
          <w:sz w:val="24"/>
          <w:szCs w:val="24"/>
        </w:rPr>
        <w:t>, участникам и семьям СВО</w:t>
      </w:r>
      <w:r w:rsidR="0058390A">
        <w:rPr>
          <w:w w:val="110"/>
          <w:sz w:val="24"/>
          <w:szCs w:val="24"/>
        </w:rPr>
        <w:t>, чистили территорию Аллеи Славы</w:t>
      </w:r>
      <w:r w:rsidR="000D34F2" w:rsidRPr="009755E5">
        <w:rPr>
          <w:sz w:val="24"/>
          <w:szCs w:val="24"/>
        </w:rPr>
        <w:t>;</w:t>
      </w:r>
    </w:p>
    <w:p w:rsidR="000D34F2" w:rsidRPr="0038087F" w:rsidRDefault="0038087F" w:rsidP="0068647E">
      <w:pPr>
        <w:spacing w:line="276" w:lineRule="auto"/>
        <w:ind w:left="686" w:right="112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- по утвержденному</w:t>
      </w:r>
      <w:r w:rsidR="000D34F2" w:rsidRPr="0038087F">
        <w:rPr>
          <w:w w:val="110"/>
          <w:sz w:val="24"/>
          <w:szCs w:val="24"/>
        </w:rPr>
        <w:t xml:space="preserve"> отдельному графику </w:t>
      </w:r>
      <w:r>
        <w:rPr>
          <w:w w:val="110"/>
          <w:sz w:val="24"/>
          <w:szCs w:val="24"/>
        </w:rPr>
        <w:t>школы</w:t>
      </w:r>
      <w:r w:rsidR="000D34F2" w:rsidRPr="0038087F">
        <w:rPr>
          <w:w w:val="110"/>
          <w:sz w:val="24"/>
          <w:szCs w:val="24"/>
        </w:rPr>
        <w:t xml:space="preserve"> в </w:t>
      </w:r>
      <w:r>
        <w:rPr>
          <w:w w:val="110"/>
          <w:sz w:val="24"/>
          <w:szCs w:val="24"/>
        </w:rPr>
        <w:t>течени</w:t>
      </w:r>
      <w:r w:rsidR="003D431E">
        <w:rPr>
          <w:w w:val="110"/>
          <w:sz w:val="24"/>
          <w:szCs w:val="24"/>
        </w:rPr>
        <w:t>е</w:t>
      </w:r>
      <w:r>
        <w:rPr>
          <w:w w:val="110"/>
          <w:sz w:val="24"/>
          <w:szCs w:val="24"/>
        </w:rPr>
        <w:t xml:space="preserve"> </w:t>
      </w:r>
      <w:r w:rsidR="000D34F2" w:rsidRPr="0038087F">
        <w:rPr>
          <w:w w:val="110"/>
          <w:sz w:val="24"/>
          <w:szCs w:val="24"/>
        </w:rPr>
        <w:t>учебн</w:t>
      </w:r>
      <w:r>
        <w:rPr>
          <w:w w:val="110"/>
          <w:sz w:val="24"/>
          <w:szCs w:val="24"/>
        </w:rPr>
        <w:t>ого года</w:t>
      </w:r>
      <w:r w:rsidR="000D34F2" w:rsidRPr="0038087F">
        <w:rPr>
          <w:w w:val="110"/>
          <w:sz w:val="24"/>
          <w:szCs w:val="24"/>
        </w:rPr>
        <w:t xml:space="preserve"> проводи</w:t>
      </w:r>
      <w:r>
        <w:rPr>
          <w:w w:val="110"/>
          <w:sz w:val="24"/>
          <w:szCs w:val="24"/>
        </w:rPr>
        <w:t xml:space="preserve">лась </w:t>
      </w:r>
      <w:r w:rsidR="000D34F2" w:rsidRPr="0038087F">
        <w:rPr>
          <w:w w:val="110"/>
          <w:sz w:val="24"/>
          <w:szCs w:val="24"/>
        </w:rPr>
        <w:t>организация дежурства по школе;</w:t>
      </w:r>
    </w:p>
    <w:p w:rsidR="000D34F2" w:rsidRPr="00AC03D9" w:rsidRDefault="0038087F" w:rsidP="0068647E">
      <w:pPr>
        <w:spacing w:line="276" w:lineRule="auto"/>
        <w:ind w:left="567" w:right="112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- </w:t>
      </w:r>
      <w:r w:rsidR="000D34F2" w:rsidRPr="00AC03D9">
        <w:rPr>
          <w:w w:val="110"/>
          <w:sz w:val="24"/>
          <w:szCs w:val="24"/>
        </w:rPr>
        <w:t>в летний каникулярный период организовывать пятую трудовую четверть (организация работы в пришкольных участках и школьных огородах, через Центры занятости населения организовывать трудовые десанты по благоустройству территорий сельских и городских поселений и др.);</w:t>
      </w:r>
    </w:p>
    <w:p w:rsidR="000D34F2" w:rsidRPr="00C139D5" w:rsidRDefault="00C139D5" w:rsidP="0068647E">
      <w:pPr>
        <w:spacing w:line="276" w:lineRule="auto"/>
        <w:ind w:left="567" w:right="112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- </w:t>
      </w:r>
      <w:r w:rsidR="000D34F2" w:rsidRPr="00C139D5">
        <w:rPr>
          <w:w w:val="110"/>
          <w:sz w:val="24"/>
          <w:szCs w:val="24"/>
        </w:rPr>
        <w:t xml:space="preserve">в </w:t>
      </w:r>
      <w:r w:rsidRPr="00C139D5">
        <w:rPr>
          <w:w w:val="110"/>
          <w:sz w:val="24"/>
          <w:szCs w:val="24"/>
        </w:rPr>
        <w:t>школе</w:t>
      </w:r>
      <w:r w:rsidR="000D34F2" w:rsidRPr="00C139D5">
        <w:rPr>
          <w:w w:val="110"/>
          <w:sz w:val="24"/>
          <w:szCs w:val="24"/>
        </w:rPr>
        <w:t xml:space="preserve"> созда</w:t>
      </w:r>
      <w:r w:rsidRPr="00C139D5">
        <w:rPr>
          <w:w w:val="110"/>
          <w:sz w:val="24"/>
          <w:szCs w:val="24"/>
        </w:rPr>
        <w:t>ны</w:t>
      </w:r>
      <w:r w:rsidR="000D34F2" w:rsidRPr="00C139D5">
        <w:rPr>
          <w:w w:val="110"/>
          <w:sz w:val="24"/>
          <w:szCs w:val="24"/>
        </w:rPr>
        <w:t xml:space="preserve"> добровольческие (волонтерские) трудовые десанты из числа </w:t>
      </w:r>
      <w:r>
        <w:rPr>
          <w:w w:val="110"/>
          <w:sz w:val="24"/>
          <w:szCs w:val="24"/>
        </w:rPr>
        <w:t>волонтеров зарегистрированных на платформе «</w:t>
      </w:r>
      <w:proofErr w:type="spellStart"/>
      <w:r>
        <w:rPr>
          <w:w w:val="110"/>
          <w:sz w:val="24"/>
          <w:szCs w:val="24"/>
        </w:rPr>
        <w:t>Добро</w:t>
      </w:r>
      <w:proofErr w:type="gramStart"/>
      <w:r>
        <w:rPr>
          <w:w w:val="110"/>
          <w:sz w:val="24"/>
          <w:szCs w:val="24"/>
        </w:rPr>
        <w:t>.р</w:t>
      </w:r>
      <w:proofErr w:type="gramEnd"/>
      <w:r>
        <w:rPr>
          <w:w w:val="110"/>
          <w:sz w:val="24"/>
          <w:szCs w:val="24"/>
        </w:rPr>
        <w:t>у</w:t>
      </w:r>
      <w:proofErr w:type="spellEnd"/>
      <w:r>
        <w:rPr>
          <w:w w:val="110"/>
          <w:sz w:val="24"/>
          <w:szCs w:val="24"/>
        </w:rPr>
        <w:t>»</w:t>
      </w:r>
      <w:r w:rsidR="000D34F2" w:rsidRPr="00C139D5">
        <w:rPr>
          <w:w w:val="110"/>
          <w:sz w:val="24"/>
          <w:szCs w:val="24"/>
        </w:rPr>
        <w:t xml:space="preserve"> </w:t>
      </w:r>
    </w:p>
    <w:p w:rsidR="000D34F2" w:rsidRPr="00AC03D9" w:rsidRDefault="000D34F2" w:rsidP="007C3098">
      <w:pPr>
        <w:pStyle w:val="a7"/>
        <w:ind w:left="567" w:firstLine="567"/>
      </w:pPr>
    </w:p>
    <w:p w:rsidR="00D9575F" w:rsidRDefault="00D9575F" w:rsidP="00D9575F">
      <w:pPr>
        <w:widowControl/>
        <w:shd w:val="clear" w:color="auto" w:fill="FFFFFF"/>
        <w:autoSpaceDE/>
        <w:autoSpaceDN/>
        <w:spacing w:line="315" w:lineRule="atLeast"/>
        <w:ind w:left="567" w:firstLine="567"/>
        <w:jc w:val="center"/>
        <w:rPr>
          <w:b/>
          <w:bCs/>
          <w:color w:val="181818"/>
          <w:sz w:val="24"/>
          <w:szCs w:val="24"/>
          <w:lang w:eastAsia="ru-RU"/>
        </w:rPr>
      </w:pPr>
      <w:r>
        <w:rPr>
          <w:b/>
          <w:bCs/>
          <w:color w:val="181818"/>
          <w:sz w:val="24"/>
          <w:szCs w:val="24"/>
          <w:lang w:eastAsia="ru-RU"/>
        </w:rPr>
        <w:t>МОДУЛЬ «</w:t>
      </w:r>
      <w:r w:rsidR="000D34F2" w:rsidRPr="00AC03D9">
        <w:rPr>
          <w:b/>
          <w:bCs/>
          <w:color w:val="181818"/>
          <w:sz w:val="24"/>
          <w:szCs w:val="24"/>
          <w:lang w:eastAsia="ru-RU"/>
        </w:rPr>
        <w:t>Т</w:t>
      </w:r>
      <w:r>
        <w:rPr>
          <w:b/>
          <w:bCs/>
          <w:color w:val="181818"/>
          <w:sz w:val="24"/>
          <w:szCs w:val="24"/>
          <w:lang w:eastAsia="ru-RU"/>
        </w:rPr>
        <w:t>УВА – МОЙ КРАЙ РОДНОЙ»</w:t>
      </w:r>
    </w:p>
    <w:p w:rsidR="000D34F2" w:rsidRDefault="003D431E" w:rsidP="00D9575F">
      <w:pPr>
        <w:widowControl/>
        <w:shd w:val="clear" w:color="auto" w:fill="FFFFFF"/>
        <w:autoSpaceDE/>
        <w:autoSpaceDN/>
        <w:spacing w:line="315" w:lineRule="atLeast"/>
        <w:ind w:left="567" w:firstLine="567"/>
        <w:jc w:val="both"/>
        <w:rPr>
          <w:color w:val="181818"/>
          <w:sz w:val="24"/>
          <w:szCs w:val="24"/>
          <w:lang w:eastAsia="ru-RU"/>
        </w:rPr>
      </w:pPr>
      <w:r>
        <w:rPr>
          <w:b/>
          <w:bCs/>
          <w:color w:val="181818"/>
          <w:sz w:val="24"/>
          <w:szCs w:val="24"/>
          <w:lang w:eastAsia="ru-RU"/>
        </w:rPr>
        <w:t> М</w:t>
      </w:r>
      <w:r w:rsidR="000D34F2" w:rsidRPr="00AC03D9">
        <w:rPr>
          <w:color w:val="181818"/>
          <w:sz w:val="24"/>
          <w:szCs w:val="24"/>
          <w:lang w:eastAsia="ru-RU"/>
        </w:rPr>
        <w:t>одуль программы воспитания «Тува – мой край родной»</w:t>
      </w:r>
      <w:r w:rsidR="000D34F2" w:rsidRPr="00AC03D9">
        <w:rPr>
          <w:b/>
          <w:bCs/>
          <w:color w:val="181818"/>
          <w:sz w:val="24"/>
          <w:szCs w:val="24"/>
          <w:lang w:eastAsia="ru-RU"/>
        </w:rPr>
        <w:t> </w:t>
      </w:r>
      <w:r w:rsidR="000D34F2" w:rsidRPr="00AC03D9">
        <w:rPr>
          <w:color w:val="181818"/>
          <w:sz w:val="24"/>
          <w:szCs w:val="24"/>
          <w:lang w:eastAsia="ru-RU"/>
        </w:rPr>
        <w:t>направлен на ознакомление обучающихся (1-11 классы) историей родного края, привитие любви к малой Родине, традициям народов проживающих на территории Респу</w:t>
      </w:r>
      <w:r>
        <w:rPr>
          <w:color w:val="181818"/>
          <w:sz w:val="24"/>
          <w:szCs w:val="24"/>
          <w:lang w:eastAsia="ru-RU"/>
        </w:rPr>
        <w:t xml:space="preserve">блики Тыва и семейным ценностям. </w:t>
      </w:r>
    </w:p>
    <w:p w:rsidR="00B775F2" w:rsidRDefault="003D431E" w:rsidP="00B775F2">
      <w:pPr>
        <w:widowControl/>
        <w:shd w:val="clear" w:color="auto" w:fill="FFFFFF"/>
        <w:autoSpaceDE/>
        <w:autoSpaceDN/>
        <w:spacing w:line="315" w:lineRule="atLeast"/>
        <w:ind w:left="567" w:firstLine="567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 xml:space="preserve">Данный модуль реализовывался через </w:t>
      </w:r>
      <w:r w:rsidR="00B775F2" w:rsidRPr="00AC03D9">
        <w:rPr>
          <w:color w:val="181818"/>
          <w:sz w:val="24"/>
          <w:szCs w:val="24"/>
          <w:lang w:eastAsia="ru-RU"/>
        </w:rPr>
        <w:t>урочную и внеурочную деятельность</w:t>
      </w:r>
      <w:r w:rsidR="00B775F2">
        <w:rPr>
          <w:color w:val="181818"/>
          <w:sz w:val="24"/>
          <w:szCs w:val="24"/>
          <w:lang w:eastAsia="ru-RU"/>
        </w:rPr>
        <w:t>:</w:t>
      </w:r>
      <w:r w:rsidR="00B775F2" w:rsidRPr="00B775F2">
        <w:rPr>
          <w:color w:val="181818"/>
          <w:sz w:val="24"/>
          <w:szCs w:val="24"/>
          <w:lang w:eastAsia="ru-RU"/>
        </w:rPr>
        <w:t xml:space="preserve"> </w:t>
      </w:r>
      <w:r w:rsidR="00B775F2" w:rsidRPr="00AC03D9">
        <w:rPr>
          <w:color w:val="181818"/>
          <w:sz w:val="24"/>
          <w:szCs w:val="24"/>
          <w:lang w:eastAsia="ru-RU"/>
        </w:rPr>
        <w:t xml:space="preserve">в рамках изучения таких предметов как «Окружающий мир» в начальных классах, «История Тувы», </w:t>
      </w:r>
      <w:r w:rsidR="00B775F2">
        <w:rPr>
          <w:color w:val="181818"/>
          <w:sz w:val="24"/>
          <w:szCs w:val="24"/>
          <w:lang w:eastAsia="ru-RU"/>
        </w:rPr>
        <w:t>«</w:t>
      </w:r>
      <w:r w:rsidR="00B775F2" w:rsidRPr="00AC03D9">
        <w:rPr>
          <w:color w:val="181818"/>
          <w:sz w:val="24"/>
          <w:szCs w:val="24"/>
          <w:lang w:eastAsia="ru-RU"/>
        </w:rPr>
        <w:t>География Тувы», «Биология», внеурочных занятий и кружков по направлениям «</w:t>
      </w:r>
      <w:r w:rsidR="00B775F2">
        <w:rPr>
          <w:color w:val="181818"/>
          <w:sz w:val="24"/>
          <w:szCs w:val="24"/>
          <w:lang w:eastAsia="ru-RU"/>
        </w:rPr>
        <w:t>Краеведение</w:t>
      </w:r>
      <w:r w:rsidR="00B775F2" w:rsidRPr="00AC03D9">
        <w:rPr>
          <w:color w:val="181818"/>
          <w:sz w:val="24"/>
          <w:szCs w:val="24"/>
          <w:lang w:eastAsia="ru-RU"/>
        </w:rPr>
        <w:t xml:space="preserve">», </w:t>
      </w:r>
      <w:r w:rsidR="00B775F2">
        <w:rPr>
          <w:color w:val="181818"/>
          <w:sz w:val="24"/>
          <w:szCs w:val="24"/>
          <w:lang w:eastAsia="ru-RU"/>
        </w:rPr>
        <w:t>«</w:t>
      </w:r>
      <w:r w:rsidR="00B775F2" w:rsidRPr="00AC03D9">
        <w:rPr>
          <w:color w:val="181818"/>
          <w:sz w:val="24"/>
          <w:szCs w:val="24"/>
          <w:lang w:eastAsia="ru-RU"/>
        </w:rPr>
        <w:t xml:space="preserve">Проектная деятельность» и др. через проведение </w:t>
      </w:r>
      <w:r w:rsidR="00B775F2" w:rsidRPr="00AC03D9">
        <w:rPr>
          <w:color w:val="181818"/>
          <w:sz w:val="24"/>
          <w:szCs w:val="24"/>
          <w:lang w:eastAsia="ru-RU"/>
        </w:rPr>
        <w:lastRenderedPageBreak/>
        <w:t>внешкольных мероприятий в виде экскурсий (экологические, краеведческие, исторические и культурные экскурсии),</w:t>
      </w:r>
      <w:r w:rsidR="00B775F2">
        <w:rPr>
          <w:color w:val="181818"/>
          <w:sz w:val="24"/>
          <w:szCs w:val="24"/>
          <w:lang w:eastAsia="ru-RU"/>
        </w:rPr>
        <w:t xml:space="preserve"> </w:t>
      </w:r>
      <w:r w:rsidR="00B775F2" w:rsidRPr="00AC03D9">
        <w:rPr>
          <w:color w:val="181818"/>
          <w:sz w:val="24"/>
          <w:szCs w:val="24"/>
          <w:lang w:eastAsia="ru-RU"/>
        </w:rPr>
        <w:t>составлению проектов</w:t>
      </w:r>
      <w:r w:rsidR="00B775F2">
        <w:rPr>
          <w:color w:val="181818"/>
          <w:sz w:val="24"/>
          <w:szCs w:val="24"/>
          <w:lang w:eastAsia="ru-RU"/>
        </w:rPr>
        <w:t>.</w:t>
      </w:r>
    </w:p>
    <w:p w:rsidR="00D035E2" w:rsidRDefault="002F7E8C" w:rsidP="00B775F2">
      <w:pPr>
        <w:widowControl/>
        <w:shd w:val="clear" w:color="auto" w:fill="FFFFFF"/>
        <w:autoSpaceDE/>
        <w:autoSpaceDN/>
        <w:spacing w:line="315" w:lineRule="atLeast"/>
        <w:ind w:left="567" w:firstLine="567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 xml:space="preserve">Обучающиеся </w:t>
      </w:r>
      <w:r w:rsidR="00D035E2">
        <w:rPr>
          <w:color w:val="181818"/>
          <w:sz w:val="24"/>
          <w:szCs w:val="24"/>
          <w:lang w:eastAsia="ru-RU"/>
        </w:rPr>
        <w:t xml:space="preserve">и педагоги школы </w:t>
      </w:r>
      <w:r>
        <w:rPr>
          <w:color w:val="181818"/>
          <w:sz w:val="24"/>
          <w:szCs w:val="24"/>
          <w:lang w:eastAsia="ru-RU"/>
        </w:rPr>
        <w:t>принимали участие</w:t>
      </w:r>
      <w:r w:rsidR="00D035E2">
        <w:rPr>
          <w:color w:val="181818"/>
          <w:sz w:val="24"/>
          <w:szCs w:val="24"/>
          <w:lang w:eastAsia="ru-RU"/>
        </w:rPr>
        <w:t>:</w:t>
      </w:r>
    </w:p>
    <w:p w:rsidR="00D035E2" w:rsidRDefault="00D035E2" w:rsidP="00D035E2">
      <w:pPr>
        <w:widowControl/>
        <w:shd w:val="clear" w:color="auto" w:fill="FFFFFF"/>
        <w:autoSpaceDE/>
        <w:autoSpaceDN/>
        <w:spacing w:line="315" w:lineRule="atLeast"/>
        <w:ind w:left="567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>-</w:t>
      </w:r>
      <w:r w:rsidR="009E2635" w:rsidRPr="009E2635">
        <w:rPr>
          <w:color w:val="181818"/>
          <w:sz w:val="24"/>
          <w:szCs w:val="24"/>
          <w:lang w:eastAsia="ru-RU"/>
        </w:rPr>
        <w:t xml:space="preserve"> </w:t>
      </w:r>
      <w:r w:rsidR="009E2635">
        <w:rPr>
          <w:color w:val="181818"/>
          <w:sz w:val="24"/>
          <w:szCs w:val="24"/>
          <w:lang w:eastAsia="ru-RU"/>
        </w:rPr>
        <w:t>в этнокультурном диктанте «</w:t>
      </w:r>
      <w:proofErr w:type="spellStart"/>
      <w:r w:rsidR="009E2635">
        <w:rPr>
          <w:color w:val="181818"/>
          <w:sz w:val="24"/>
          <w:szCs w:val="24"/>
          <w:lang w:eastAsia="ru-RU"/>
        </w:rPr>
        <w:t>Υш</w:t>
      </w:r>
      <w:proofErr w:type="spellEnd"/>
      <w:r w:rsidR="009E2635">
        <w:rPr>
          <w:color w:val="181818"/>
          <w:sz w:val="24"/>
          <w:szCs w:val="24"/>
          <w:lang w:eastAsia="ru-RU"/>
        </w:rPr>
        <w:t xml:space="preserve"> </w:t>
      </w:r>
      <w:proofErr w:type="spellStart"/>
      <w:r w:rsidR="009E2635">
        <w:rPr>
          <w:color w:val="181818"/>
          <w:sz w:val="24"/>
          <w:szCs w:val="24"/>
          <w:lang w:eastAsia="ru-RU"/>
        </w:rPr>
        <w:t>үне</w:t>
      </w:r>
      <w:proofErr w:type="spellEnd"/>
      <w:r w:rsidR="009E2635">
        <w:rPr>
          <w:color w:val="181818"/>
          <w:sz w:val="24"/>
          <w:szCs w:val="24"/>
          <w:lang w:eastAsia="ru-RU"/>
        </w:rPr>
        <w:t>»</w:t>
      </w:r>
      <w:r w:rsidR="009E2635">
        <w:rPr>
          <w:color w:val="181818"/>
          <w:sz w:val="24"/>
          <w:szCs w:val="24"/>
          <w:lang w:eastAsia="ru-RU"/>
        </w:rPr>
        <w:t xml:space="preserve"> посвященном </w:t>
      </w:r>
      <w:r w:rsidR="002F7E8C">
        <w:rPr>
          <w:color w:val="181818"/>
          <w:sz w:val="24"/>
          <w:szCs w:val="24"/>
          <w:lang w:eastAsia="ru-RU"/>
        </w:rPr>
        <w:t>Дню тувинского языка</w:t>
      </w:r>
      <w:r>
        <w:rPr>
          <w:color w:val="181818"/>
          <w:sz w:val="24"/>
          <w:szCs w:val="24"/>
          <w:lang w:eastAsia="ru-RU"/>
        </w:rPr>
        <w:t xml:space="preserve">, </w:t>
      </w:r>
    </w:p>
    <w:p w:rsidR="00D035E2" w:rsidRDefault="00D035E2" w:rsidP="009E2635">
      <w:pPr>
        <w:widowControl/>
        <w:shd w:val="clear" w:color="auto" w:fill="FFFFFF"/>
        <w:autoSpaceDE/>
        <w:autoSpaceDN/>
        <w:spacing w:line="315" w:lineRule="atLeast"/>
        <w:ind w:left="567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 xml:space="preserve">- </w:t>
      </w:r>
      <w:proofErr w:type="gramStart"/>
      <w:r>
        <w:rPr>
          <w:color w:val="181818"/>
          <w:sz w:val="24"/>
          <w:szCs w:val="24"/>
          <w:lang w:eastAsia="ru-RU"/>
        </w:rPr>
        <w:t>мероприятиях</w:t>
      </w:r>
      <w:proofErr w:type="gramEnd"/>
      <w:r>
        <w:rPr>
          <w:color w:val="181818"/>
          <w:sz w:val="24"/>
          <w:szCs w:val="24"/>
          <w:lang w:eastAsia="ru-RU"/>
        </w:rPr>
        <w:t>, приуроченных празднованию «Шагаа-2025»</w:t>
      </w:r>
      <w:r w:rsidR="009E2635">
        <w:rPr>
          <w:color w:val="181818"/>
          <w:sz w:val="24"/>
          <w:szCs w:val="24"/>
          <w:lang w:eastAsia="ru-RU"/>
        </w:rPr>
        <w:t xml:space="preserve"> (</w:t>
      </w:r>
      <w:r w:rsidR="00BA4E7B">
        <w:rPr>
          <w:color w:val="181818"/>
          <w:sz w:val="24"/>
          <w:szCs w:val="24"/>
          <w:lang w:eastAsia="ru-RU"/>
        </w:rPr>
        <w:t xml:space="preserve">ежегодной акции «Тыва </w:t>
      </w:r>
      <w:proofErr w:type="spellStart"/>
      <w:r w:rsidR="00BA4E7B">
        <w:rPr>
          <w:color w:val="181818"/>
          <w:sz w:val="24"/>
          <w:szCs w:val="24"/>
          <w:lang w:eastAsia="ru-RU"/>
        </w:rPr>
        <w:t>хевим</w:t>
      </w:r>
      <w:proofErr w:type="spellEnd"/>
      <w:r w:rsidR="00BA4E7B">
        <w:rPr>
          <w:color w:val="181818"/>
          <w:sz w:val="24"/>
          <w:szCs w:val="24"/>
          <w:lang w:eastAsia="ru-RU"/>
        </w:rPr>
        <w:t xml:space="preserve"> – </w:t>
      </w:r>
      <w:proofErr w:type="spellStart"/>
      <w:r w:rsidR="00BA4E7B">
        <w:rPr>
          <w:color w:val="181818"/>
          <w:sz w:val="24"/>
          <w:szCs w:val="24"/>
          <w:lang w:eastAsia="ru-RU"/>
        </w:rPr>
        <w:t>чоргааралым</w:t>
      </w:r>
      <w:proofErr w:type="spellEnd"/>
      <w:r w:rsidR="00BA4E7B">
        <w:rPr>
          <w:color w:val="181818"/>
          <w:sz w:val="24"/>
          <w:szCs w:val="24"/>
          <w:lang w:eastAsia="ru-RU"/>
        </w:rPr>
        <w:t>»</w:t>
      </w:r>
      <w:r w:rsidR="009E2635">
        <w:rPr>
          <w:color w:val="181818"/>
          <w:sz w:val="24"/>
          <w:szCs w:val="24"/>
          <w:lang w:eastAsia="ru-RU"/>
        </w:rPr>
        <w:t>)</w:t>
      </w:r>
      <w:r w:rsidR="00BA4E7B">
        <w:rPr>
          <w:color w:val="181818"/>
          <w:sz w:val="24"/>
          <w:szCs w:val="24"/>
          <w:lang w:eastAsia="ru-RU"/>
        </w:rPr>
        <w:t>;</w:t>
      </w:r>
      <w:r>
        <w:rPr>
          <w:color w:val="181818"/>
          <w:sz w:val="24"/>
          <w:szCs w:val="24"/>
          <w:lang w:eastAsia="ru-RU"/>
        </w:rPr>
        <w:t xml:space="preserve"> </w:t>
      </w:r>
    </w:p>
    <w:p w:rsidR="009E2635" w:rsidRDefault="00D035E2" w:rsidP="00D035E2">
      <w:pPr>
        <w:widowControl/>
        <w:shd w:val="clear" w:color="auto" w:fill="FFFFFF"/>
        <w:autoSpaceDE/>
        <w:autoSpaceDN/>
        <w:spacing w:line="315" w:lineRule="atLeast"/>
        <w:ind w:left="567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 xml:space="preserve">- </w:t>
      </w:r>
      <w:proofErr w:type="gramStart"/>
      <w:r>
        <w:rPr>
          <w:color w:val="181818"/>
          <w:sz w:val="24"/>
          <w:szCs w:val="24"/>
          <w:lang w:eastAsia="ru-RU"/>
        </w:rPr>
        <w:t>конкурсе</w:t>
      </w:r>
      <w:proofErr w:type="gramEnd"/>
      <w:r>
        <w:rPr>
          <w:color w:val="181818"/>
          <w:sz w:val="24"/>
          <w:szCs w:val="24"/>
          <w:lang w:eastAsia="ru-RU"/>
        </w:rPr>
        <w:t xml:space="preserve"> чтецов «</w:t>
      </w:r>
      <w:proofErr w:type="spellStart"/>
      <w:r>
        <w:rPr>
          <w:color w:val="181818"/>
          <w:sz w:val="24"/>
          <w:szCs w:val="24"/>
          <w:lang w:eastAsia="ru-RU"/>
        </w:rPr>
        <w:t>Тыным</w:t>
      </w:r>
      <w:proofErr w:type="spellEnd"/>
      <w:r>
        <w:rPr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color w:val="181818"/>
          <w:sz w:val="24"/>
          <w:szCs w:val="24"/>
          <w:lang w:eastAsia="ru-RU"/>
        </w:rPr>
        <w:t>болгаш</w:t>
      </w:r>
      <w:proofErr w:type="spellEnd"/>
      <w:r>
        <w:rPr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color w:val="181818"/>
          <w:sz w:val="24"/>
          <w:szCs w:val="24"/>
          <w:lang w:eastAsia="ru-RU"/>
        </w:rPr>
        <w:t>тыва</w:t>
      </w:r>
      <w:proofErr w:type="spellEnd"/>
      <w:r>
        <w:rPr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color w:val="181818"/>
          <w:sz w:val="24"/>
          <w:szCs w:val="24"/>
          <w:lang w:eastAsia="ru-RU"/>
        </w:rPr>
        <w:t>дылым</w:t>
      </w:r>
      <w:proofErr w:type="spellEnd"/>
      <w:r>
        <w:rPr>
          <w:color w:val="181818"/>
          <w:sz w:val="24"/>
          <w:szCs w:val="24"/>
          <w:lang w:eastAsia="ru-RU"/>
        </w:rPr>
        <w:t>»</w:t>
      </w:r>
      <w:r w:rsidR="009E2635">
        <w:rPr>
          <w:color w:val="181818"/>
          <w:sz w:val="24"/>
          <w:szCs w:val="24"/>
          <w:lang w:eastAsia="ru-RU"/>
        </w:rPr>
        <w:t>;</w:t>
      </w:r>
    </w:p>
    <w:p w:rsidR="00B775F2" w:rsidRPr="00AC03D9" w:rsidRDefault="009E2635" w:rsidP="00D035E2">
      <w:pPr>
        <w:widowControl/>
        <w:shd w:val="clear" w:color="auto" w:fill="FFFFFF"/>
        <w:autoSpaceDE/>
        <w:autoSpaceDN/>
        <w:spacing w:line="315" w:lineRule="atLeast"/>
        <w:ind w:left="567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 xml:space="preserve">- </w:t>
      </w:r>
      <w:r w:rsidR="00BA13D9">
        <w:rPr>
          <w:color w:val="181818"/>
          <w:sz w:val="24"/>
          <w:szCs w:val="24"/>
          <w:lang w:eastAsia="ru-RU"/>
        </w:rPr>
        <w:t xml:space="preserve">выезжали на экскурсию в </w:t>
      </w:r>
      <w:proofErr w:type="spellStart"/>
      <w:r w:rsidR="00BA13D9">
        <w:rPr>
          <w:color w:val="181818"/>
          <w:sz w:val="24"/>
          <w:szCs w:val="24"/>
          <w:lang w:eastAsia="ru-RU"/>
        </w:rPr>
        <w:t>г</w:t>
      </w:r>
      <w:proofErr w:type="gramStart"/>
      <w:r w:rsidR="00BA13D9">
        <w:rPr>
          <w:color w:val="181818"/>
          <w:sz w:val="24"/>
          <w:szCs w:val="24"/>
          <w:lang w:eastAsia="ru-RU"/>
        </w:rPr>
        <w:t>.К</w:t>
      </w:r>
      <w:proofErr w:type="gramEnd"/>
      <w:r w:rsidR="00BA13D9">
        <w:rPr>
          <w:color w:val="181818"/>
          <w:sz w:val="24"/>
          <w:szCs w:val="24"/>
          <w:lang w:eastAsia="ru-RU"/>
        </w:rPr>
        <w:t>ызыл</w:t>
      </w:r>
      <w:proofErr w:type="spellEnd"/>
      <w:r w:rsidR="00BA13D9">
        <w:rPr>
          <w:color w:val="181818"/>
          <w:sz w:val="24"/>
          <w:szCs w:val="24"/>
          <w:lang w:eastAsia="ru-RU"/>
        </w:rPr>
        <w:t>, с целью посещения достопримечательностей Тувы</w:t>
      </w:r>
      <w:r w:rsidR="00D035E2">
        <w:rPr>
          <w:color w:val="181818"/>
          <w:sz w:val="24"/>
          <w:szCs w:val="24"/>
          <w:lang w:eastAsia="ru-RU"/>
        </w:rPr>
        <w:t>.</w:t>
      </w:r>
    </w:p>
    <w:p w:rsidR="003B64E5" w:rsidRDefault="003B64E5" w:rsidP="003B64E5">
      <w:pPr>
        <w:widowControl/>
        <w:tabs>
          <w:tab w:val="left" w:pos="9639"/>
        </w:tabs>
        <w:adjustRightInd w:val="0"/>
        <w:ind w:right="573"/>
        <w:jc w:val="both"/>
        <w:rPr>
          <w:rFonts w:eastAsiaTheme="minorHAnsi"/>
          <w:sz w:val="24"/>
          <w:szCs w:val="24"/>
        </w:rPr>
      </w:pPr>
    </w:p>
    <w:p w:rsidR="003B64E5" w:rsidRPr="003B64E5" w:rsidRDefault="003B64E5" w:rsidP="003B64E5">
      <w:pPr>
        <w:widowControl/>
        <w:tabs>
          <w:tab w:val="left" w:pos="9639"/>
        </w:tabs>
        <w:adjustRightInd w:val="0"/>
        <w:ind w:left="567" w:right="573" w:firstLine="567"/>
        <w:jc w:val="center"/>
        <w:rPr>
          <w:rFonts w:eastAsiaTheme="minorHAnsi"/>
          <w:b/>
          <w:sz w:val="24"/>
          <w:szCs w:val="24"/>
        </w:rPr>
      </w:pPr>
      <w:r w:rsidRPr="003B64E5">
        <w:rPr>
          <w:rFonts w:eastAsiaTheme="minorHAnsi"/>
          <w:b/>
          <w:sz w:val="24"/>
          <w:szCs w:val="24"/>
        </w:rPr>
        <w:t>Итоги воспитательной работы за 2024-2025 учебный год</w:t>
      </w:r>
    </w:p>
    <w:p w:rsidR="003B64E5" w:rsidRDefault="003B64E5" w:rsidP="003B64E5">
      <w:pPr>
        <w:widowControl/>
        <w:tabs>
          <w:tab w:val="left" w:pos="9639"/>
        </w:tabs>
        <w:adjustRightInd w:val="0"/>
        <w:ind w:left="567" w:right="573" w:firstLine="567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Анализируя воспитательную работу ш</w:t>
      </w:r>
      <w:r>
        <w:rPr>
          <w:rFonts w:eastAsiaTheme="minorHAnsi"/>
          <w:sz w:val="24"/>
          <w:szCs w:val="24"/>
        </w:rPr>
        <w:t xml:space="preserve">колы, можно сделать выводы, что </w:t>
      </w:r>
      <w:r w:rsidRPr="00C56BFA">
        <w:rPr>
          <w:rFonts w:eastAsiaTheme="minorHAnsi"/>
          <w:sz w:val="24"/>
          <w:szCs w:val="24"/>
        </w:rPr>
        <w:t xml:space="preserve">задачи, поставленные перед школой, выполнены: </w:t>
      </w:r>
      <w:r w:rsidRPr="00C56BFA">
        <w:rPr>
          <w:rFonts w:eastAsiaTheme="minorHAnsi"/>
          <w:sz w:val="24"/>
          <w:szCs w:val="24"/>
        </w:rPr>
        <w:t>организация,</w:t>
      </w:r>
      <w:r w:rsidRPr="00C56BFA">
        <w:rPr>
          <w:rFonts w:eastAsiaTheme="minorHAnsi"/>
          <w:sz w:val="24"/>
          <w:szCs w:val="24"/>
        </w:rPr>
        <w:t xml:space="preserve"> и проведение</w:t>
      </w:r>
      <w:r>
        <w:rPr>
          <w:rFonts w:eastAsiaTheme="minorHAnsi"/>
          <w:sz w:val="24"/>
          <w:szCs w:val="24"/>
        </w:rPr>
        <w:t xml:space="preserve"> </w:t>
      </w:r>
      <w:r w:rsidRPr="00C56BFA">
        <w:rPr>
          <w:rFonts w:eastAsiaTheme="minorHAnsi"/>
          <w:sz w:val="24"/>
          <w:szCs w:val="24"/>
        </w:rPr>
        <w:t>воспитательных мероприятий осуще</w:t>
      </w:r>
      <w:r>
        <w:rPr>
          <w:rFonts w:eastAsiaTheme="minorHAnsi"/>
          <w:sz w:val="24"/>
          <w:szCs w:val="24"/>
        </w:rPr>
        <w:t xml:space="preserve">ствлялись, исходя из интересов, </w:t>
      </w:r>
      <w:r w:rsidRPr="00C56BFA">
        <w:rPr>
          <w:rFonts w:eastAsiaTheme="minorHAnsi"/>
          <w:sz w:val="24"/>
          <w:szCs w:val="24"/>
        </w:rPr>
        <w:t>интеллектуальных и физических возможно</w:t>
      </w:r>
      <w:r>
        <w:rPr>
          <w:rFonts w:eastAsiaTheme="minorHAnsi"/>
          <w:sz w:val="24"/>
          <w:szCs w:val="24"/>
        </w:rPr>
        <w:t xml:space="preserve">стей учащихся, что обеспечивало </w:t>
      </w:r>
      <w:r w:rsidRPr="00C56BFA">
        <w:rPr>
          <w:rFonts w:eastAsiaTheme="minorHAnsi"/>
          <w:sz w:val="24"/>
          <w:szCs w:val="24"/>
        </w:rPr>
        <w:t>реализацию личностно-ориентирова</w:t>
      </w:r>
      <w:r>
        <w:rPr>
          <w:rFonts w:eastAsiaTheme="minorHAnsi"/>
          <w:sz w:val="24"/>
          <w:szCs w:val="24"/>
        </w:rPr>
        <w:t xml:space="preserve">нного подхода при одновременном </w:t>
      </w:r>
      <w:r w:rsidRPr="00C56BFA">
        <w:rPr>
          <w:rFonts w:eastAsiaTheme="minorHAnsi"/>
          <w:sz w:val="24"/>
          <w:szCs w:val="24"/>
        </w:rPr>
        <w:t xml:space="preserve">обеспечении массовости мероприятий. </w:t>
      </w:r>
    </w:p>
    <w:p w:rsidR="003B64E5" w:rsidRPr="00C56BFA" w:rsidRDefault="003B64E5" w:rsidP="003B64E5">
      <w:pPr>
        <w:widowControl/>
        <w:tabs>
          <w:tab w:val="left" w:pos="9639"/>
        </w:tabs>
        <w:adjustRightInd w:val="0"/>
        <w:ind w:left="567" w:right="573" w:firstLine="567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Вс</w:t>
      </w:r>
      <w:r>
        <w:rPr>
          <w:rFonts w:eastAsiaTheme="minorHAnsi"/>
          <w:sz w:val="24"/>
          <w:szCs w:val="24"/>
        </w:rPr>
        <w:t xml:space="preserve">е аспекты воспитательной работы </w:t>
      </w:r>
      <w:r w:rsidRPr="00C56BFA">
        <w:rPr>
          <w:rFonts w:eastAsiaTheme="minorHAnsi"/>
          <w:sz w:val="24"/>
          <w:szCs w:val="24"/>
        </w:rPr>
        <w:t>позволяли учащимся ярко проявлять свои творческие способности.</w:t>
      </w:r>
    </w:p>
    <w:p w:rsidR="003B64E5" w:rsidRPr="00C56BFA" w:rsidRDefault="003B64E5" w:rsidP="003B64E5">
      <w:pPr>
        <w:widowControl/>
        <w:adjustRightInd w:val="0"/>
        <w:ind w:left="567" w:right="573"/>
        <w:jc w:val="both"/>
        <w:rPr>
          <w:rFonts w:eastAsiaTheme="minorHAnsi"/>
          <w:sz w:val="24"/>
          <w:szCs w:val="24"/>
        </w:rPr>
      </w:pPr>
      <w:proofErr w:type="gramStart"/>
      <w:r w:rsidRPr="00C56BFA">
        <w:rPr>
          <w:rFonts w:eastAsiaTheme="minorHAnsi"/>
          <w:sz w:val="24"/>
          <w:szCs w:val="24"/>
        </w:rPr>
        <w:t>1. 100% учащихся заняты разными ф</w:t>
      </w:r>
      <w:r>
        <w:rPr>
          <w:rFonts w:eastAsiaTheme="minorHAnsi"/>
          <w:sz w:val="24"/>
          <w:szCs w:val="24"/>
        </w:rPr>
        <w:t>ормами внеурочной деятельности.</w:t>
      </w:r>
      <w:proofErr w:type="gramEnd"/>
      <w:r>
        <w:rPr>
          <w:rFonts w:eastAsiaTheme="minorHAnsi"/>
          <w:sz w:val="24"/>
          <w:szCs w:val="24"/>
        </w:rPr>
        <w:t xml:space="preserve"> </w:t>
      </w:r>
      <w:r w:rsidRPr="00C56BFA">
        <w:rPr>
          <w:rFonts w:eastAsiaTheme="minorHAnsi"/>
          <w:sz w:val="24"/>
          <w:szCs w:val="24"/>
        </w:rPr>
        <w:t>Каждый ученик включен в деятельность с учетом его возможнос</w:t>
      </w:r>
      <w:r>
        <w:rPr>
          <w:rFonts w:eastAsiaTheme="minorHAnsi"/>
          <w:sz w:val="24"/>
          <w:szCs w:val="24"/>
        </w:rPr>
        <w:t xml:space="preserve">тей и </w:t>
      </w:r>
      <w:r w:rsidRPr="00C56BFA">
        <w:rPr>
          <w:rFonts w:eastAsiaTheme="minorHAnsi"/>
          <w:sz w:val="24"/>
          <w:szCs w:val="24"/>
        </w:rPr>
        <w:t>способностей.</w:t>
      </w:r>
    </w:p>
    <w:p w:rsidR="003B64E5" w:rsidRPr="00C56BFA" w:rsidRDefault="003B64E5" w:rsidP="003B64E5">
      <w:pPr>
        <w:widowControl/>
        <w:adjustRightInd w:val="0"/>
        <w:ind w:left="567" w:right="573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2. Охват дополнительным образованием составляет 82 %.</w:t>
      </w:r>
    </w:p>
    <w:p w:rsidR="003B64E5" w:rsidRPr="00C56BFA" w:rsidRDefault="003B64E5" w:rsidP="003B64E5">
      <w:pPr>
        <w:widowControl/>
        <w:adjustRightInd w:val="0"/>
        <w:ind w:left="567" w:right="573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3. Школа активно принимают уча</w:t>
      </w:r>
      <w:r>
        <w:rPr>
          <w:rFonts w:eastAsiaTheme="minorHAnsi"/>
          <w:sz w:val="24"/>
          <w:szCs w:val="24"/>
        </w:rPr>
        <w:t xml:space="preserve">стие в конкурсах, соревнованиях </w:t>
      </w:r>
      <w:r w:rsidRPr="00C56BFA">
        <w:rPr>
          <w:rFonts w:eastAsiaTheme="minorHAnsi"/>
          <w:sz w:val="24"/>
          <w:szCs w:val="24"/>
        </w:rPr>
        <w:t xml:space="preserve">различного уровня, учащиеся </w:t>
      </w:r>
      <w:r>
        <w:rPr>
          <w:rFonts w:eastAsiaTheme="minorHAnsi"/>
          <w:sz w:val="24"/>
          <w:szCs w:val="24"/>
        </w:rPr>
        <w:t xml:space="preserve">имеют возможность проявить свои </w:t>
      </w:r>
      <w:r w:rsidRPr="00C56BFA">
        <w:rPr>
          <w:rFonts w:eastAsiaTheme="minorHAnsi"/>
          <w:sz w:val="24"/>
          <w:szCs w:val="24"/>
        </w:rPr>
        <w:t>способности</w:t>
      </w:r>
    </w:p>
    <w:p w:rsidR="003B64E5" w:rsidRPr="00C56BFA" w:rsidRDefault="003B64E5" w:rsidP="003B64E5">
      <w:pPr>
        <w:widowControl/>
        <w:adjustRightInd w:val="0"/>
        <w:ind w:left="567" w:right="573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4. Доля реализованных инициатив в детских общест</w:t>
      </w:r>
      <w:r>
        <w:rPr>
          <w:rFonts w:eastAsiaTheme="minorHAnsi"/>
          <w:sz w:val="24"/>
          <w:szCs w:val="24"/>
        </w:rPr>
        <w:t xml:space="preserve">венных объединениях за </w:t>
      </w:r>
      <w:r w:rsidRPr="00C56BFA">
        <w:rPr>
          <w:rFonts w:eastAsiaTheme="minorHAnsi"/>
          <w:sz w:val="24"/>
          <w:szCs w:val="24"/>
        </w:rPr>
        <w:t xml:space="preserve">год составила </w:t>
      </w:r>
      <w:r>
        <w:rPr>
          <w:rFonts w:eastAsiaTheme="minorHAnsi"/>
          <w:sz w:val="24"/>
          <w:szCs w:val="24"/>
        </w:rPr>
        <w:t>75</w:t>
      </w:r>
      <w:r w:rsidRPr="00C56BFA">
        <w:rPr>
          <w:rFonts w:eastAsiaTheme="minorHAnsi"/>
          <w:sz w:val="24"/>
          <w:szCs w:val="24"/>
        </w:rPr>
        <w:t>%.</w:t>
      </w:r>
    </w:p>
    <w:p w:rsidR="003B64E5" w:rsidRPr="00C56BFA" w:rsidRDefault="003B64E5" w:rsidP="003B64E5">
      <w:pPr>
        <w:widowControl/>
        <w:adjustRightInd w:val="0"/>
        <w:ind w:left="567" w:right="573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5. За 2024 -2025 учебный год в школе н</w:t>
      </w:r>
      <w:r>
        <w:rPr>
          <w:rFonts w:eastAsiaTheme="minorHAnsi"/>
          <w:sz w:val="24"/>
          <w:szCs w:val="24"/>
        </w:rPr>
        <w:t xml:space="preserve">е зарегистрировано сотрудниками </w:t>
      </w:r>
      <w:r w:rsidRPr="00C56BFA">
        <w:rPr>
          <w:rFonts w:eastAsiaTheme="minorHAnsi"/>
          <w:sz w:val="24"/>
          <w:szCs w:val="24"/>
        </w:rPr>
        <w:t>ГИБДД ни одного ДТП с участием детей.</w:t>
      </w:r>
    </w:p>
    <w:p w:rsidR="003B64E5" w:rsidRPr="00C56BFA" w:rsidRDefault="003B64E5" w:rsidP="003B64E5">
      <w:pPr>
        <w:widowControl/>
        <w:adjustRightInd w:val="0"/>
        <w:ind w:left="567" w:right="573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 xml:space="preserve">6. Отсутствие </w:t>
      </w:r>
      <w:proofErr w:type="gramStart"/>
      <w:r w:rsidRPr="00C56BFA">
        <w:rPr>
          <w:rFonts w:eastAsiaTheme="minorHAnsi"/>
          <w:sz w:val="24"/>
          <w:szCs w:val="24"/>
        </w:rPr>
        <w:t>обучающихся</w:t>
      </w:r>
      <w:proofErr w:type="gramEnd"/>
      <w:r w:rsidRPr="00C56BFA">
        <w:rPr>
          <w:rFonts w:eastAsiaTheme="minorHAnsi"/>
          <w:sz w:val="24"/>
          <w:szCs w:val="24"/>
        </w:rPr>
        <w:t xml:space="preserve"> н</w:t>
      </w:r>
      <w:r>
        <w:rPr>
          <w:rFonts w:eastAsiaTheme="minorHAnsi"/>
          <w:sz w:val="24"/>
          <w:szCs w:val="24"/>
        </w:rPr>
        <w:t xml:space="preserve">е посещающих или систематически </w:t>
      </w:r>
      <w:r w:rsidRPr="00C56BFA">
        <w:rPr>
          <w:rFonts w:eastAsiaTheme="minorHAnsi"/>
          <w:sz w:val="24"/>
          <w:szCs w:val="24"/>
        </w:rPr>
        <w:t>пропускающих учебные занятия.</w:t>
      </w:r>
    </w:p>
    <w:p w:rsidR="003B64E5" w:rsidRPr="00C56BFA" w:rsidRDefault="003B64E5" w:rsidP="003B64E5">
      <w:pPr>
        <w:widowControl/>
        <w:adjustRightInd w:val="0"/>
        <w:ind w:left="567" w:right="573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 xml:space="preserve">7. Увеличение роста </w:t>
      </w:r>
      <w:proofErr w:type="gramStart"/>
      <w:r w:rsidRPr="00C56BFA">
        <w:rPr>
          <w:rFonts w:eastAsiaTheme="minorHAnsi"/>
          <w:sz w:val="24"/>
          <w:szCs w:val="24"/>
        </w:rPr>
        <w:t>обучающихся</w:t>
      </w:r>
      <w:proofErr w:type="gramEnd"/>
      <w:r w:rsidRPr="00C56BFA">
        <w:rPr>
          <w:rFonts w:eastAsiaTheme="minorHAnsi"/>
          <w:sz w:val="24"/>
          <w:szCs w:val="24"/>
        </w:rPr>
        <w:t>,</w:t>
      </w:r>
      <w:r>
        <w:rPr>
          <w:rFonts w:eastAsiaTheme="minorHAnsi"/>
          <w:sz w:val="24"/>
          <w:szCs w:val="24"/>
        </w:rPr>
        <w:t xml:space="preserve"> поставленных на </w:t>
      </w:r>
      <w:proofErr w:type="spellStart"/>
      <w:r>
        <w:rPr>
          <w:rFonts w:eastAsiaTheme="minorHAnsi"/>
          <w:sz w:val="24"/>
          <w:szCs w:val="24"/>
        </w:rPr>
        <w:t>внутришкольный</w:t>
      </w:r>
      <w:proofErr w:type="spellEnd"/>
      <w:r>
        <w:rPr>
          <w:rFonts w:eastAsiaTheme="minorHAnsi"/>
          <w:sz w:val="24"/>
          <w:szCs w:val="24"/>
        </w:rPr>
        <w:t xml:space="preserve"> </w:t>
      </w:r>
      <w:r w:rsidRPr="00C56BFA">
        <w:rPr>
          <w:rFonts w:eastAsiaTheme="minorHAnsi"/>
          <w:sz w:val="24"/>
          <w:szCs w:val="24"/>
        </w:rPr>
        <w:t>контроль.</w:t>
      </w:r>
    </w:p>
    <w:p w:rsidR="003B64E5" w:rsidRPr="00C56BFA" w:rsidRDefault="003B64E5" w:rsidP="003B64E5">
      <w:pPr>
        <w:widowControl/>
        <w:adjustRightInd w:val="0"/>
        <w:ind w:left="567" w:right="573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На основе тех проблем, которые выде</w:t>
      </w:r>
      <w:r>
        <w:rPr>
          <w:rFonts w:eastAsiaTheme="minorHAnsi"/>
          <w:sz w:val="24"/>
          <w:szCs w:val="24"/>
        </w:rPr>
        <w:t xml:space="preserve">лились в процессе работы, можно </w:t>
      </w:r>
      <w:r w:rsidRPr="00C56BFA">
        <w:rPr>
          <w:rFonts w:eastAsiaTheme="minorHAnsi"/>
          <w:sz w:val="24"/>
          <w:szCs w:val="24"/>
        </w:rPr>
        <w:t>сформулировать задачи на 2025-2026 учебный год: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1. Запланировать мероприятия по повышению активности и успешности</w:t>
      </w:r>
      <w:r>
        <w:rPr>
          <w:rFonts w:eastAsiaTheme="minorHAnsi"/>
          <w:sz w:val="24"/>
          <w:szCs w:val="24"/>
        </w:rPr>
        <w:t xml:space="preserve"> </w:t>
      </w:r>
      <w:proofErr w:type="gramStart"/>
      <w:r w:rsidRPr="00C56BFA">
        <w:rPr>
          <w:rFonts w:eastAsiaTheme="minorHAnsi"/>
          <w:sz w:val="24"/>
          <w:szCs w:val="24"/>
        </w:rPr>
        <w:t>участия</w:t>
      </w:r>
      <w:proofErr w:type="gramEnd"/>
      <w:r w:rsidRPr="00C56BFA">
        <w:rPr>
          <w:rFonts w:eastAsiaTheme="minorHAnsi"/>
          <w:sz w:val="24"/>
          <w:szCs w:val="24"/>
        </w:rPr>
        <w:t xml:space="preserve"> обучающихся в конкурсах, фестивал</w:t>
      </w:r>
      <w:r>
        <w:rPr>
          <w:rFonts w:eastAsiaTheme="minorHAnsi"/>
          <w:sz w:val="24"/>
          <w:szCs w:val="24"/>
        </w:rPr>
        <w:t xml:space="preserve">ях, олимпиадах, проектах на разных </w:t>
      </w:r>
      <w:r w:rsidRPr="00C56BFA">
        <w:rPr>
          <w:rFonts w:eastAsiaTheme="minorHAnsi"/>
          <w:sz w:val="24"/>
          <w:szCs w:val="24"/>
        </w:rPr>
        <w:t>уровнях.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 xml:space="preserve">2. Модифицировать способы организации </w:t>
      </w:r>
      <w:r>
        <w:rPr>
          <w:rFonts w:eastAsiaTheme="minorHAnsi"/>
          <w:sz w:val="24"/>
          <w:szCs w:val="24"/>
        </w:rPr>
        <w:t xml:space="preserve">внеурочных мероприятий (игровые </w:t>
      </w:r>
      <w:r w:rsidRPr="00C56BFA">
        <w:rPr>
          <w:rFonts w:eastAsiaTheme="minorHAnsi"/>
          <w:sz w:val="24"/>
          <w:szCs w:val="24"/>
        </w:rPr>
        <w:t>технологии, технологии сотрудничеств</w:t>
      </w:r>
      <w:r>
        <w:rPr>
          <w:rFonts w:eastAsiaTheme="minorHAnsi"/>
          <w:sz w:val="24"/>
          <w:szCs w:val="24"/>
        </w:rPr>
        <w:t xml:space="preserve">а и информационные технологии), </w:t>
      </w:r>
      <w:r w:rsidRPr="00C56BFA">
        <w:rPr>
          <w:rFonts w:eastAsiaTheme="minorHAnsi"/>
          <w:sz w:val="24"/>
          <w:szCs w:val="24"/>
        </w:rPr>
        <w:t xml:space="preserve">расширить вариации их проведения (индивидуальные, </w:t>
      </w:r>
      <w:r>
        <w:rPr>
          <w:rFonts w:eastAsiaTheme="minorHAnsi"/>
          <w:sz w:val="24"/>
          <w:szCs w:val="24"/>
        </w:rPr>
        <w:t xml:space="preserve">кружковые, выездные </w:t>
      </w:r>
      <w:r w:rsidRPr="00C56BFA">
        <w:rPr>
          <w:rFonts w:eastAsiaTheme="minorHAnsi"/>
          <w:sz w:val="24"/>
          <w:szCs w:val="24"/>
        </w:rPr>
        <w:t>и т.д.)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3. Модернизировать подход к консульт</w:t>
      </w:r>
      <w:r>
        <w:rPr>
          <w:rFonts w:eastAsiaTheme="minorHAnsi"/>
          <w:sz w:val="24"/>
          <w:szCs w:val="24"/>
        </w:rPr>
        <w:t xml:space="preserve">ациям для родителей по вопросам </w:t>
      </w:r>
      <w:r w:rsidRPr="00C56BFA">
        <w:rPr>
          <w:rFonts w:eastAsiaTheme="minorHAnsi"/>
          <w:sz w:val="24"/>
          <w:szCs w:val="24"/>
        </w:rPr>
        <w:t>организации дополнительного обр</w:t>
      </w:r>
      <w:r>
        <w:rPr>
          <w:rFonts w:eastAsiaTheme="minorHAnsi"/>
          <w:sz w:val="24"/>
          <w:szCs w:val="24"/>
        </w:rPr>
        <w:t xml:space="preserve">азования, коррекционной работы, </w:t>
      </w:r>
      <w:r w:rsidRPr="00C56BFA">
        <w:rPr>
          <w:rFonts w:eastAsiaTheme="minorHAnsi"/>
          <w:sz w:val="24"/>
          <w:szCs w:val="24"/>
        </w:rPr>
        <w:t>профилактической и оздор</w:t>
      </w:r>
      <w:r>
        <w:rPr>
          <w:rFonts w:eastAsiaTheme="minorHAnsi"/>
          <w:sz w:val="24"/>
          <w:szCs w:val="24"/>
        </w:rPr>
        <w:t xml:space="preserve">овительной работы, проводимой в </w:t>
      </w:r>
      <w:r w:rsidRPr="00C56BFA">
        <w:rPr>
          <w:rFonts w:eastAsiaTheme="minorHAnsi"/>
          <w:sz w:val="24"/>
          <w:szCs w:val="24"/>
        </w:rPr>
        <w:t>образовательной организации.</w:t>
      </w:r>
    </w:p>
    <w:p w:rsidR="003B64E5" w:rsidRPr="002F2AC7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4. Максимально обеспечить социаль</w:t>
      </w:r>
      <w:r>
        <w:rPr>
          <w:rFonts w:eastAsiaTheme="minorHAnsi"/>
          <w:sz w:val="24"/>
          <w:szCs w:val="24"/>
        </w:rPr>
        <w:t xml:space="preserve">но-педагогическое сопровождение </w:t>
      </w:r>
      <w:r w:rsidRPr="00C56BFA">
        <w:rPr>
          <w:rFonts w:eastAsiaTheme="minorHAnsi"/>
          <w:sz w:val="24"/>
          <w:szCs w:val="24"/>
        </w:rPr>
        <w:t xml:space="preserve">детей, </w:t>
      </w:r>
      <w:r>
        <w:rPr>
          <w:rFonts w:eastAsiaTheme="minorHAnsi"/>
          <w:sz w:val="24"/>
          <w:szCs w:val="24"/>
        </w:rPr>
        <w:t>находящихся в социально-опасном положении.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4. Стимулировать действия по формированию ученического самоуправления</w:t>
      </w:r>
      <w:r>
        <w:rPr>
          <w:rFonts w:eastAsiaTheme="minorHAnsi"/>
          <w:sz w:val="24"/>
          <w:szCs w:val="24"/>
        </w:rPr>
        <w:t>.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5. Продолжить работу по вовлечению об</w:t>
      </w:r>
      <w:r>
        <w:rPr>
          <w:rFonts w:eastAsiaTheme="minorHAnsi"/>
          <w:sz w:val="24"/>
          <w:szCs w:val="24"/>
        </w:rPr>
        <w:t xml:space="preserve">учающихся в деятельность в РДДМ </w:t>
      </w:r>
      <w:r w:rsidRPr="00C56BFA">
        <w:rPr>
          <w:rFonts w:eastAsiaTheme="minorHAnsi"/>
          <w:sz w:val="24"/>
          <w:szCs w:val="24"/>
        </w:rPr>
        <w:t>«Движение первых», «Орлята Рос</w:t>
      </w:r>
      <w:r>
        <w:rPr>
          <w:rFonts w:eastAsiaTheme="minorHAnsi"/>
          <w:sz w:val="24"/>
          <w:szCs w:val="24"/>
        </w:rPr>
        <w:t xml:space="preserve">сии». Активнее и результативнее </w:t>
      </w:r>
      <w:r w:rsidRPr="00C56BFA">
        <w:rPr>
          <w:rFonts w:eastAsiaTheme="minorHAnsi"/>
          <w:sz w:val="24"/>
          <w:szCs w:val="24"/>
        </w:rPr>
        <w:t>участвовать в мероприятиях проекта «Д</w:t>
      </w:r>
      <w:r>
        <w:rPr>
          <w:rFonts w:eastAsiaTheme="minorHAnsi"/>
          <w:sz w:val="24"/>
          <w:szCs w:val="24"/>
        </w:rPr>
        <w:t xml:space="preserve">вижение первых» (РДДМ) и треках </w:t>
      </w:r>
      <w:r w:rsidRPr="00C56BFA">
        <w:rPr>
          <w:rFonts w:eastAsiaTheme="minorHAnsi"/>
          <w:sz w:val="24"/>
          <w:szCs w:val="24"/>
        </w:rPr>
        <w:t>«Орлята России».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6. Расширить медиа-активности в школ</w:t>
      </w:r>
      <w:r>
        <w:rPr>
          <w:rFonts w:eastAsiaTheme="minorHAnsi"/>
          <w:sz w:val="24"/>
          <w:szCs w:val="24"/>
        </w:rPr>
        <w:t xml:space="preserve">е, внедрить современные медиа в </w:t>
      </w:r>
      <w:r w:rsidRPr="00C56BFA">
        <w:rPr>
          <w:rFonts w:eastAsiaTheme="minorHAnsi"/>
          <w:sz w:val="24"/>
          <w:szCs w:val="24"/>
        </w:rPr>
        <w:t>учебный процесс для повышения меди</w:t>
      </w:r>
      <w:proofErr w:type="gramStart"/>
      <w:r w:rsidRPr="00C56BFA">
        <w:rPr>
          <w:rFonts w:eastAsiaTheme="minorHAnsi"/>
          <w:sz w:val="24"/>
          <w:szCs w:val="24"/>
        </w:rPr>
        <w:t>а-</w:t>
      </w:r>
      <w:proofErr w:type="gramEnd"/>
      <w:r w:rsidRPr="00C56BFA">
        <w:rPr>
          <w:rFonts w:eastAsiaTheme="minorHAnsi"/>
          <w:sz w:val="24"/>
          <w:szCs w:val="24"/>
        </w:rPr>
        <w:t xml:space="preserve"> и инфор</w:t>
      </w:r>
      <w:r>
        <w:rPr>
          <w:rFonts w:eastAsiaTheme="minorHAnsi"/>
          <w:sz w:val="24"/>
          <w:szCs w:val="24"/>
        </w:rPr>
        <w:t xml:space="preserve">мационной культуры </w:t>
      </w:r>
      <w:r w:rsidRPr="00C56BFA">
        <w:rPr>
          <w:rFonts w:eastAsiaTheme="minorHAnsi"/>
          <w:sz w:val="24"/>
          <w:szCs w:val="24"/>
        </w:rPr>
        <w:t>обучающихся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 xml:space="preserve">7. Продолжить </w:t>
      </w:r>
      <w:r>
        <w:rPr>
          <w:rFonts w:eastAsiaTheme="minorHAnsi"/>
          <w:sz w:val="24"/>
          <w:szCs w:val="24"/>
        </w:rPr>
        <w:t xml:space="preserve">и усилить </w:t>
      </w:r>
      <w:r w:rsidRPr="00C56BFA">
        <w:rPr>
          <w:rFonts w:eastAsiaTheme="minorHAnsi"/>
          <w:sz w:val="24"/>
          <w:szCs w:val="24"/>
        </w:rPr>
        <w:t xml:space="preserve">реализацию </w:t>
      </w:r>
      <w:proofErr w:type="spellStart"/>
      <w:r w:rsidRPr="00C56BFA">
        <w:rPr>
          <w:rFonts w:eastAsiaTheme="minorHAnsi"/>
          <w:sz w:val="24"/>
          <w:szCs w:val="24"/>
        </w:rPr>
        <w:t>Профминимума</w:t>
      </w:r>
      <w:proofErr w:type="spellEnd"/>
      <w:r w:rsidRPr="00C56BFA">
        <w:rPr>
          <w:rFonts w:eastAsiaTheme="minorHAnsi"/>
          <w:sz w:val="24"/>
          <w:szCs w:val="24"/>
        </w:rPr>
        <w:t xml:space="preserve"> для </w:t>
      </w:r>
      <w:proofErr w:type="gramStart"/>
      <w:r w:rsidRPr="00C56BFA">
        <w:rPr>
          <w:rFonts w:eastAsiaTheme="minorHAnsi"/>
          <w:sz w:val="24"/>
          <w:szCs w:val="24"/>
        </w:rPr>
        <w:t>обучающихся</w:t>
      </w:r>
      <w:proofErr w:type="gramEnd"/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8. Активировать работу по организации школьных экскурсий.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9. Создавать условия для сохранения и ук</w:t>
      </w:r>
      <w:r>
        <w:rPr>
          <w:rFonts w:eastAsiaTheme="minorHAnsi"/>
          <w:sz w:val="24"/>
          <w:szCs w:val="24"/>
        </w:rPr>
        <w:t xml:space="preserve">репления здоровья учащихся, для </w:t>
      </w:r>
      <w:r w:rsidRPr="00C56BFA">
        <w:rPr>
          <w:rFonts w:eastAsiaTheme="minorHAnsi"/>
          <w:sz w:val="24"/>
          <w:szCs w:val="24"/>
        </w:rPr>
        <w:t>воспитания стремления к здоровому образу жизни.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10. Способствовать дальнейшему разви</w:t>
      </w:r>
      <w:r>
        <w:rPr>
          <w:rFonts w:eastAsiaTheme="minorHAnsi"/>
          <w:sz w:val="24"/>
          <w:szCs w:val="24"/>
        </w:rPr>
        <w:t xml:space="preserve">тию и совершенствованию системы </w:t>
      </w:r>
      <w:r w:rsidRPr="00C56BFA">
        <w:rPr>
          <w:rFonts w:eastAsiaTheme="minorHAnsi"/>
          <w:sz w:val="24"/>
          <w:szCs w:val="24"/>
        </w:rPr>
        <w:t>дополнительного образования в школе.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t>11. Расширить взаимодействие</w:t>
      </w:r>
      <w:r>
        <w:rPr>
          <w:rFonts w:eastAsiaTheme="minorHAnsi"/>
          <w:sz w:val="24"/>
          <w:szCs w:val="24"/>
        </w:rPr>
        <w:t xml:space="preserve"> с учреждениями дополнительного </w:t>
      </w:r>
      <w:r w:rsidRPr="00C56BFA">
        <w:rPr>
          <w:rFonts w:eastAsiaTheme="minorHAnsi"/>
          <w:sz w:val="24"/>
          <w:szCs w:val="24"/>
        </w:rPr>
        <w:t>образования, культуры и спорта для макси</w:t>
      </w:r>
      <w:r>
        <w:rPr>
          <w:rFonts w:eastAsiaTheme="minorHAnsi"/>
          <w:sz w:val="24"/>
          <w:szCs w:val="24"/>
        </w:rPr>
        <w:t xml:space="preserve">мального привлечения детей и их </w:t>
      </w:r>
      <w:r w:rsidRPr="00C56BFA">
        <w:rPr>
          <w:rFonts w:eastAsiaTheme="minorHAnsi"/>
          <w:sz w:val="24"/>
          <w:szCs w:val="24"/>
        </w:rPr>
        <w:t>родителей.</w:t>
      </w:r>
    </w:p>
    <w:p w:rsidR="003B64E5" w:rsidRPr="00C56BFA" w:rsidRDefault="003B64E5" w:rsidP="003B64E5">
      <w:pPr>
        <w:widowControl/>
        <w:adjustRightInd w:val="0"/>
        <w:ind w:left="567" w:right="-55"/>
        <w:jc w:val="both"/>
        <w:rPr>
          <w:rFonts w:eastAsiaTheme="minorHAnsi"/>
          <w:sz w:val="24"/>
          <w:szCs w:val="24"/>
        </w:rPr>
      </w:pPr>
      <w:r w:rsidRPr="00C56BFA">
        <w:rPr>
          <w:rFonts w:eastAsiaTheme="minorHAnsi"/>
          <w:sz w:val="24"/>
          <w:szCs w:val="24"/>
        </w:rPr>
        <w:lastRenderedPageBreak/>
        <w:t>12. Продолжить поиск новы</w:t>
      </w:r>
      <w:r>
        <w:rPr>
          <w:rFonts w:eastAsiaTheme="minorHAnsi"/>
          <w:sz w:val="24"/>
          <w:szCs w:val="24"/>
        </w:rPr>
        <w:t xml:space="preserve">х путей вовлечения родительской </w:t>
      </w:r>
      <w:r w:rsidRPr="00C56BFA">
        <w:rPr>
          <w:rFonts w:eastAsiaTheme="minorHAnsi"/>
          <w:sz w:val="24"/>
          <w:szCs w:val="24"/>
        </w:rPr>
        <w:t>общественности в жизнедеятельно</w:t>
      </w:r>
      <w:r>
        <w:rPr>
          <w:rFonts w:eastAsiaTheme="minorHAnsi"/>
          <w:sz w:val="24"/>
          <w:szCs w:val="24"/>
        </w:rPr>
        <w:t>сть школы для улучшения учебно-</w:t>
      </w:r>
      <w:r w:rsidRPr="00C56BFA">
        <w:rPr>
          <w:rFonts w:eastAsiaTheme="minorHAnsi"/>
          <w:sz w:val="24"/>
          <w:szCs w:val="24"/>
        </w:rPr>
        <w:t>воспитательного процесса.</w:t>
      </w:r>
    </w:p>
    <w:p w:rsidR="003B64E5" w:rsidRPr="00C56BFA" w:rsidRDefault="003B64E5" w:rsidP="003B64E5">
      <w:pPr>
        <w:ind w:left="567"/>
        <w:jc w:val="both"/>
        <w:rPr>
          <w:rFonts w:eastAsiaTheme="minorHAnsi"/>
          <w:sz w:val="24"/>
          <w:szCs w:val="24"/>
        </w:rPr>
      </w:pPr>
    </w:p>
    <w:p w:rsidR="005A13A4" w:rsidRDefault="005A13A4" w:rsidP="00E96147">
      <w:pPr>
        <w:ind w:left="567"/>
        <w:jc w:val="both"/>
        <w:rPr>
          <w:sz w:val="24"/>
          <w:szCs w:val="24"/>
        </w:rPr>
      </w:pPr>
    </w:p>
    <w:sectPr w:rsidR="005A13A4" w:rsidSect="003820C7">
      <w:pgSz w:w="11906" w:h="17338"/>
      <w:pgMar w:top="709" w:right="707" w:bottom="567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202"/>
    <w:multiLevelType w:val="hybridMultilevel"/>
    <w:tmpl w:val="E2AC8D7A"/>
    <w:lvl w:ilvl="0" w:tplc="F65A5D92">
      <w:numFmt w:val="bullet"/>
      <w:lvlText w:val=""/>
      <w:lvlJc w:val="left"/>
      <w:pPr>
        <w:ind w:left="16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008CD0">
      <w:numFmt w:val="bullet"/>
      <w:lvlText w:val="•"/>
      <w:lvlJc w:val="left"/>
      <w:pPr>
        <w:ind w:left="2574" w:hanging="360"/>
      </w:pPr>
      <w:rPr>
        <w:lang w:val="ru-RU" w:eastAsia="en-US" w:bidi="ar-SA"/>
      </w:rPr>
    </w:lvl>
    <w:lvl w:ilvl="2" w:tplc="B28C49F6">
      <w:numFmt w:val="bullet"/>
      <w:lvlText w:val="•"/>
      <w:lvlJc w:val="left"/>
      <w:pPr>
        <w:ind w:left="3469" w:hanging="360"/>
      </w:pPr>
      <w:rPr>
        <w:lang w:val="ru-RU" w:eastAsia="en-US" w:bidi="ar-SA"/>
      </w:rPr>
    </w:lvl>
    <w:lvl w:ilvl="3" w:tplc="B28894BE">
      <w:numFmt w:val="bullet"/>
      <w:lvlText w:val="•"/>
      <w:lvlJc w:val="left"/>
      <w:pPr>
        <w:ind w:left="4363" w:hanging="360"/>
      </w:pPr>
      <w:rPr>
        <w:lang w:val="ru-RU" w:eastAsia="en-US" w:bidi="ar-SA"/>
      </w:rPr>
    </w:lvl>
    <w:lvl w:ilvl="4" w:tplc="E1FABF76">
      <w:numFmt w:val="bullet"/>
      <w:lvlText w:val="•"/>
      <w:lvlJc w:val="left"/>
      <w:pPr>
        <w:ind w:left="5258" w:hanging="360"/>
      </w:pPr>
      <w:rPr>
        <w:lang w:val="ru-RU" w:eastAsia="en-US" w:bidi="ar-SA"/>
      </w:rPr>
    </w:lvl>
    <w:lvl w:ilvl="5" w:tplc="8E3E4562">
      <w:numFmt w:val="bullet"/>
      <w:lvlText w:val="•"/>
      <w:lvlJc w:val="left"/>
      <w:pPr>
        <w:ind w:left="6153" w:hanging="360"/>
      </w:pPr>
      <w:rPr>
        <w:lang w:val="ru-RU" w:eastAsia="en-US" w:bidi="ar-SA"/>
      </w:rPr>
    </w:lvl>
    <w:lvl w:ilvl="6" w:tplc="554CC990">
      <w:numFmt w:val="bullet"/>
      <w:lvlText w:val="•"/>
      <w:lvlJc w:val="left"/>
      <w:pPr>
        <w:ind w:left="7047" w:hanging="360"/>
      </w:pPr>
      <w:rPr>
        <w:lang w:val="ru-RU" w:eastAsia="en-US" w:bidi="ar-SA"/>
      </w:rPr>
    </w:lvl>
    <w:lvl w:ilvl="7" w:tplc="2E5E1F7C">
      <w:numFmt w:val="bullet"/>
      <w:lvlText w:val="•"/>
      <w:lvlJc w:val="left"/>
      <w:pPr>
        <w:ind w:left="7942" w:hanging="360"/>
      </w:pPr>
      <w:rPr>
        <w:lang w:val="ru-RU" w:eastAsia="en-US" w:bidi="ar-SA"/>
      </w:rPr>
    </w:lvl>
    <w:lvl w:ilvl="8" w:tplc="4478263E">
      <w:numFmt w:val="bullet"/>
      <w:lvlText w:val="•"/>
      <w:lvlJc w:val="left"/>
      <w:pPr>
        <w:ind w:left="8837" w:hanging="360"/>
      </w:pPr>
      <w:rPr>
        <w:lang w:val="ru-RU" w:eastAsia="en-US" w:bidi="ar-SA"/>
      </w:rPr>
    </w:lvl>
  </w:abstractNum>
  <w:abstractNum w:abstractNumId="1">
    <w:nsid w:val="159F39D4"/>
    <w:multiLevelType w:val="hybridMultilevel"/>
    <w:tmpl w:val="7A0E01CC"/>
    <w:lvl w:ilvl="0" w:tplc="428E8E4A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66FBE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2F74E9B2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E65AC750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C7F22622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7302B884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4E8EF07C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7E94645C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AA10A21E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2">
    <w:nsid w:val="38B5422E"/>
    <w:multiLevelType w:val="hybridMultilevel"/>
    <w:tmpl w:val="2444A2B4"/>
    <w:lvl w:ilvl="0" w:tplc="67E4EEE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224D6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A92C9808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F2BA946C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616267DC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D3D65A92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FAC023F4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D28E4534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2F76304A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3">
    <w:nsid w:val="596954CF"/>
    <w:multiLevelType w:val="hybridMultilevel"/>
    <w:tmpl w:val="959607B6"/>
    <w:lvl w:ilvl="0" w:tplc="3724AE5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B4D458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EF5EAB90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54C23208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C5409E34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DDF0D65C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17823E2C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9F18E450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5BA2BFF8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4">
    <w:nsid w:val="5C5F67DB"/>
    <w:multiLevelType w:val="hybridMultilevel"/>
    <w:tmpl w:val="F56E0474"/>
    <w:lvl w:ilvl="0" w:tplc="16C0434E">
      <w:numFmt w:val="bullet"/>
      <w:lvlText w:val=""/>
      <w:lvlJc w:val="left"/>
      <w:pPr>
        <w:ind w:left="21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E6D65A">
      <w:numFmt w:val="bullet"/>
      <w:lvlText w:val="•"/>
      <w:lvlJc w:val="left"/>
      <w:pPr>
        <w:ind w:left="2970" w:hanging="360"/>
      </w:pPr>
      <w:rPr>
        <w:lang w:val="ru-RU" w:eastAsia="en-US" w:bidi="ar-SA"/>
      </w:rPr>
    </w:lvl>
    <w:lvl w:ilvl="2" w:tplc="E9341292">
      <w:numFmt w:val="bullet"/>
      <w:lvlText w:val="•"/>
      <w:lvlJc w:val="left"/>
      <w:pPr>
        <w:ind w:left="3821" w:hanging="360"/>
      </w:pPr>
      <w:rPr>
        <w:lang w:val="ru-RU" w:eastAsia="en-US" w:bidi="ar-SA"/>
      </w:rPr>
    </w:lvl>
    <w:lvl w:ilvl="3" w:tplc="C7EAFA48">
      <w:numFmt w:val="bullet"/>
      <w:lvlText w:val="•"/>
      <w:lvlJc w:val="left"/>
      <w:pPr>
        <w:ind w:left="4671" w:hanging="360"/>
      </w:pPr>
      <w:rPr>
        <w:lang w:val="ru-RU" w:eastAsia="en-US" w:bidi="ar-SA"/>
      </w:rPr>
    </w:lvl>
    <w:lvl w:ilvl="4" w:tplc="2AD6C906">
      <w:numFmt w:val="bullet"/>
      <w:lvlText w:val="•"/>
      <w:lvlJc w:val="left"/>
      <w:pPr>
        <w:ind w:left="5522" w:hanging="360"/>
      </w:pPr>
      <w:rPr>
        <w:lang w:val="ru-RU" w:eastAsia="en-US" w:bidi="ar-SA"/>
      </w:rPr>
    </w:lvl>
    <w:lvl w:ilvl="5" w:tplc="9C8E73C2">
      <w:numFmt w:val="bullet"/>
      <w:lvlText w:val="•"/>
      <w:lvlJc w:val="left"/>
      <w:pPr>
        <w:ind w:left="6373" w:hanging="360"/>
      </w:pPr>
      <w:rPr>
        <w:lang w:val="ru-RU" w:eastAsia="en-US" w:bidi="ar-SA"/>
      </w:rPr>
    </w:lvl>
    <w:lvl w:ilvl="6" w:tplc="767C0052">
      <w:numFmt w:val="bullet"/>
      <w:lvlText w:val="•"/>
      <w:lvlJc w:val="left"/>
      <w:pPr>
        <w:ind w:left="7223" w:hanging="360"/>
      </w:pPr>
      <w:rPr>
        <w:lang w:val="ru-RU" w:eastAsia="en-US" w:bidi="ar-SA"/>
      </w:rPr>
    </w:lvl>
    <w:lvl w:ilvl="7" w:tplc="A3AEC580">
      <w:numFmt w:val="bullet"/>
      <w:lvlText w:val="•"/>
      <w:lvlJc w:val="left"/>
      <w:pPr>
        <w:ind w:left="8074" w:hanging="360"/>
      </w:pPr>
      <w:rPr>
        <w:lang w:val="ru-RU" w:eastAsia="en-US" w:bidi="ar-SA"/>
      </w:rPr>
    </w:lvl>
    <w:lvl w:ilvl="8" w:tplc="73F03A4A">
      <w:numFmt w:val="bullet"/>
      <w:lvlText w:val="•"/>
      <w:lvlJc w:val="left"/>
      <w:pPr>
        <w:ind w:left="8925" w:hanging="360"/>
      </w:pPr>
      <w:rPr>
        <w:lang w:val="ru-RU" w:eastAsia="en-US" w:bidi="ar-SA"/>
      </w:rPr>
    </w:lvl>
  </w:abstractNum>
  <w:abstractNum w:abstractNumId="5">
    <w:nsid w:val="65872C01"/>
    <w:multiLevelType w:val="hybridMultilevel"/>
    <w:tmpl w:val="DF5C52D0"/>
    <w:lvl w:ilvl="0" w:tplc="4E1ACA7A">
      <w:numFmt w:val="bullet"/>
      <w:lvlText w:val="-"/>
      <w:lvlJc w:val="left"/>
      <w:pPr>
        <w:ind w:left="68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601B34">
      <w:numFmt w:val="bullet"/>
      <w:lvlText w:val="•"/>
      <w:lvlJc w:val="left"/>
      <w:pPr>
        <w:ind w:left="1674" w:hanging="406"/>
      </w:pPr>
      <w:rPr>
        <w:lang w:val="ru-RU" w:eastAsia="en-US" w:bidi="ar-SA"/>
      </w:rPr>
    </w:lvl>
    <w:lvl w:ilvl="2" w:tplc="EF88BA56">
      <w:numFmt w:val="bullet"/>
      <w:lvlText w:val="•"/>
      <w:lvlJc w:val="left"/>
      <w:pPr>
        <w:ind w:left="2669" w:hanging="406"/>
      </w:pPr>
      <w:rPr>
        <w:lang w:val="ru-RU" w:eastAsia="en-US" w:bidi="ar-SA"/>
      </w:rPr>
    </w:lvl>
    <w:lvl w:ilvl="3" w:tplc="F60E13CE">
      <w:numFmt w:val="bullet"/>
      <w:lvlText w:val="•"/>
      <w:lvlJc w:val="left"/>
      <w:pPr>
        <w:ind w:left="3663" w:hanging="406"/>
      </w:pPr>
      <w:rPr>
        <w:lang w:val="ru-RU" w:eastAsia="en-US" w:bidi="ar-SA"/>
      </w:rPr>
    </w:lvl>
    <w:lvl w:ilvl="4" w:tplc="0478D390">
      <w:numFmt w:val="bullet"/>
      <w:lvlText w:val="•"/>
      <w:lvlJc w:val="left"/>
      <w:pPr>
        <w:ind w:left="4658" w:hanging="406"/>
      </w:pPr>
      <w:rPr>
        <w:lang w:val="ru-RU" w:eastAsia="en-US" w:bidi="ar-SA"/>
      </w:rPr>
    </w:lvl>
    <w:lvl w:ilvl="5" w:tplc="FB0A709C">
      <w:numFmt w:val="bullet"/>
      <w:lvlText w:val="•"/>
      <w:lvlJc w:val="left"/>
      <w:pPr>
        <w:ind w:left="5653" w:hanging="406"/>
      </w:pPr>
      <w:rPr>
        <w:lang w:val="ru-RU" w:eastAsia="en-US" w:bidi="ar-SA"/>
      </w:rPr>
    </w:lvl>
    <w:lvl w:ilvl="6" w:tplc="A0BA9EBA">
      <w:numFmt w:val="bullet"/>
      <w:lvlText w:val="•"/>
      <w:lvlJc w:val="left"/>
      <w:pPr>
        <w:ind w:left="6647" w:hanging="406"/>
      </w:pPr>
      <w:rPr>
        <w:lang w:val="ru-RU" w:eastAsia="en-US" w:bidi="ar-SA"/>
      </w:rPr>
    </w:lvl>
    <w:lvl w:ilvl="7" w:tplc="ACBAEBD4">
      <w:numFmt w:val="bullet"/>
      <w:lvlText w:val="•"/>
      <w:lvlJc w:val="left"/>
      <w:pPr>
        <w:ind w:left="7642" w:hanging="406"/>
      </w:pPr>
      <w:rPr>
        <w:lang w:val="ru-RU" w:eastAsia="en-US" w:bidi="ar-SA"/>
      </w:rPr>
    </w:lvl>
    <w:lvl w:ilvl="8" w:tplc="BE9E48B4">
      <w:numFmt w:val="bullet"/>
      <w:lvlText w:val="•"/>
      <w:lvlJc w:val="left"/>
      <w:pPr>
        <w:ind w:left="8637" w:hanging="406"/>
      </w:pPr>
      <w:rPr>
        <w:lang w:val="ru-RU" w:eastAsia="en-US" w:bidi="ar-SA"/>
      </w:rPr>
    </w:lvl>
  </w:abstractNum>
  <w:abstractNum w:abstractNumId="6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7">
    <w:nsid w:val="749968CE"/>
    <w:multiLevelType w:val="hybridMultilevel"/>
    <w:tmpl w:val="D096AC3E"/>
    <w:lvl w:ilvl="0" w:tplc="6C44C82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20D80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63ECF3D0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FA8C8520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8E6A0BA0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3BFA4256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5A40C636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B92A20DE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3A3688D4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8">
    <w:nsid w:val="7719426A"/>
    <w:multiLevelType w:val="hybridMultilevel"/>
    <w:tmpl w:val="3E36316C"/>
    <w:lvl w:ilvl="0" w:tplc="5ADE656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A8AAD0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6B7CCA84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B15A41CE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D234C402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1904ED1C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FCE09F9C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B42EF244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A1302B2E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4"/>
  </w:num>
  <w:num w:numId="12">
    <w:abstractNumId w:val="4"/>
  </w:num>
  <w:num w:numId="13">
    <w:abstractNumId w:val="5"/>
  </w:num>
  <w:num w:numId="14">
    <w:abstractNumId w:val="5"/>
  </w:num>
  <w:num w:numId="15">
    <w:abstractNumId w:val="7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2A"/>
    <w:rsid w:val="00030EC4"/>
    <w:rsid w:val="00041314"/>
    <w:rsid w:val="000414CC"/>
    <w:rsid w:val="00042EFB"/>
    <w:rsid w:val="0006443F"/>
    <w:rsid w:val="00072374"/>
    <w:rsid w:val="000733D4"/>
    <w:rsid w:val="00073D0E"/>
    <w:rsid w:val="0007696A"/>
    <w:rsid w:val="00076D26"/>
    <w:rsid w:val="0008758A"/>
    <w:rsid w:val="000914E2"/>
    <w:rsid w:val="0009593E"/>
    <w:rsid w:val="000B160C"/>
    <w:rsid w:val="000B384C"/>
    <w:rsid w:val="000C039F"/>
    <w:rsid w:val="000C3D3D"/>
    <w:rsid w:val="000D07B4"/>
    <w:rsid w:val="000D34F2"/>
    <w:rsid w:val="00135490"/>
    <w:rsid w:val="00146DEA"/>
    <w:rsid w:val="00157ABF"/>
    <w:rsid w:val="001C5ECA"/>
    <w:rsid w:val="001D24E9"/>
    <w:rsid w:val="001D5137"/>
    <w:rsid w:val="001E4A39"/>
    <w:rsid w:val="001F742C"/>
    <w:rsid w:val="002014D4"/>
    <w:rsid w:val="0020233B"/>
    <w:rsid w:val="00203B7C"/>
    <w:rsid w:val="0021792B"/>
    <w:rsid w:val="00221DE8"/>
    <w:rsid w:val="00233AA4"/>
    <w:rsid w:val="00251A91"/>
    <w:rsid w:val="00274FB1"/>
    <w:rsid w:val="00275DC5"/>
    <w:rsid w:val="00277EAC"/>
    <w:rsid w:val="00293DE2"/>
    <w:rsid w:val="00294B0D"/>
    <w:rsid w:val="002D6D5D"/>
    <w:rsid w:val="002F2AC7"/>
    <w:rsid w:val="002F7E8C"/>
    <w:rsid w:val="003019D5"/>
    <w:rsid w:val="003061D4"/>
    <w:rsid w:val="00312BB8"/>
    <w:rsid w:val="003226E1"/>
    <w:rsid w:val="00353CDA"/>
    <w:rsid w:val="003773AA"/>
    <w:rsid w:val="0038087F"/>
    <w:rsid w:val="003820C7"/>
    <w:rsid w:val="00396D07"/>
    <w:rsid w:val="003B64E5"/>
    <w:rsid w:val="003C5B8D"/>
    <w:rsid w:val="003C5F8F"/>
    <w:rsid w:val="003D431E"/>
    <w:rsid w:val="003D455E"/>
    <w:rsid w:val="003D655F"/>
    <w:rsid w:val="003D7F24"/>
    <w:rsid w:val="003F74E2"/>
    <w:rsid w:val="004002DB"/>
    <w:rsid w:val="0040132A"/>
    <w:rsid w:val="004071BE"/>
    <w:rsid w:val="004104CC"/>
    <w:rsid w:val="004122C4"/>
    <w:rsid w:val="00427FDE"/>
    <w:rsid w:val="00440D93"/>
    <w:rsid w:val="00442200"/>
    <w:rsid w:val="00444A8A"/>
    <w:rsid w:val="00456BD3"/>
    <w:rsid w:val="004643F3"/>
    <w:rsid w:val="00465075"/>
    <w:rsid w:val="00481C88"/>
    <w:rsid w:val="004924ED"/>
    <w:rsid w:val="004A015F"/>
    <w:rsid w:val="004A261A"/>
    <w:rsid w:val="004B6376"/>
    <w:rsid w:val="00535B28"/>
    <w:rsid w:val="005429AB"/>
    <w:rsid w:val="00547AE5"/>
    <w:rsid w:val="00571884"/>
    <w:rsid w:val="00576172"/>
    <w:rsid w:val="005762BE"/>
    <w:rsid w:val="0058390A"/>
    <w:rsid w:val="00590CA1"/>
    <w:rsid w:val="00594A12"/>
    <w:rsid w:val="005A117A"/>
    <w:rsid w:val="005A13A4"/>
    <w:rsid w:val="005D5249"/>
    <w:rsid w:val="00601307"/>
    <w:rsid w:val="006022C8"/>
    <w:rsid w:val="00621E40"/>
    <w:rsid w:val="006254C7"/>
    <w:rsid w:val="00636DC1"/>
    <w:rsid w:val="006533FB"/>
    <w:rsid w:val="00654B08"/>
    <w:rsid w:val="00670293"/>
    <w:rsid w:val="00672C9C"/>
    <w:rsid w:val="0067334A"/>
    <w:rsid w:val="00684181"/>
    <w:rsid w:val="0068647E"/>
    <w:rsid w:val="006868B3"/>
    <w:rsid w:val="00693F6C"/>
    <w:rsid w:val="00696A03"/>
    <w:rsid w:val="006B7131"/>
    <w:rsid w:val="006C507E"/>
    <w:rsid w:val="006F31BA"/>
    <w:rsid w:val="006F31FB"/>
    <w:rsid w:val="007104D6"/>
    <w:rsid w:val="00712003"/>
    <w:rsid w:val="00715FBC"/>
    <w:rsid w:val="00716783"/>
    <w:rsid w:val="007265CA"/>
    <w:rsid w:val="00730329"/>
    <w:rsid w:val="007357E0"/>
    <w:rsid w:val="0074723B"/>
    <w:rsid w:val="0076078F"/>
    <w:rsid w:val="00763B00"/>
    <w:rsid w:val="00767D78"/>
    <w:rsid w:val="00772BE3"/>
    <w:rsid w:val="00791D24"/>
    <w:rsid w:val="007A5FE9"/>
    <w:rsid w:val="007C3098"/>
    <w:rsid w:val="007D2F60"/>
    <w:rsid w:val="007D450E"/>
    <w:rsid w:val="007E4D08"/>
    <w:rsid w:val="007F065F"/>
    <w:rsid w:val="007F2575"/>
    <w:rsid w:val="007F2817"/>
    <w:rsid w:val="008023B2"/>
    <w:rsid w:val="00803742"/>
    <w:rsid w:val="0081018F"/>
    <w:rsid w:val="008108B9"/>
    <w:rsid w:val="008110AC"/>
    <w:rsid w:val="008323A7"/>
    <w:rsid w:val="00833A26"/>
    <w:rsid w:val="0084519D"/>
    <w:rsid w:val="00851DA9"/>
    <w:rsid w:val="00855EC7"/>
    <w:rsid w:val="008672C8"/>
    <w:rsid w:val="00871A55"/>
    <w:rsid w:val="00880D6B"/>
    <w:rsid w:val="00887909"/>
    <w:rsid w:val="00887D5C"/>
    <w:rsid w:val="00891034"/>
    <w:rsid w:val="008A11B5"/>
    <w:rsid w:val="008A2B2F"/>
    <w:rsid w:val="008D1CE2"/>
    <w:rsid w:val="008E37FA"/>
    <w:rsid w:val="009107C0"/>
    <w:rsid w:val="00933715"/>
    <w:rsid w:val="00974AE1"/>
    <w:rsid w:val="009755E5"/>
    <w:rsid w:val="00996AC1"/>
    <w:rsid w:val="009A0052"/>
    <w:rsid w:val="009C61B0"/>
    <w:rsid w:val="009D5264"/>
    <w:rsid w:val="009D7D6C"/>
    <w:rsid w:val="009E028D"/>
    <w:rsid w:val="009E2635"/>
    <w:rsid w:val="009F3D33"/>
    <w:rsid w:val="00A07469"/>
    <w:rsid w:val="00A07544"/>
    <w:rsid w:val="00A26C4A"/>
    <w:rsid w:val="00A71C53"/>
    <w:rsid w:val="00A73D14"/>
    <w:rsid w:val="00A919FA"/>
    <w:rsid w:val="00AB73A7"/>
    <w:rsid w:val="00AC26FA"/>
    <w:rsid w:val="00AE4577"/>
    <w:rsid w:val="00AF5963"/>
    <w:rsid w:val="00B038D9"/>
    <w:rsid w:val="00B107D2"/>
    <w:rsid w:val="00B24B64"/>
    <w:rsid w:val="00B363C8"/>
    <w:rsid w:val="00B42521"/>
    <w:rsid w:val="00B42935"/>
    <w:rsid w:val="00B669AA"/>
    <w:rsid w:val="00B712AD"/>
    <w:rsid w:val="00B7402B"/>
    <w:rsid w:val="00B75030"/>
    <w:rsid w:val="00B775F2"/>
    <w:rsid w:val="00BA13D9"/>
    <w:rsid w:val="00BA4E7B"/>
    <w:rsid w:val="00BB281D"/>
    <w:rsid w:val="00BD4C6A"/>
    <w:rsid w:val="00BE2331"/>
    <w:rsid w:val="00BE7F55"/>
    <w:rsid w:val="00BF20C2"/>
    <w:rsid w:val="00BF7062"/>
    <w:rsid w:val="00BF7740"/>
    <w:rsid w:val="00C00293"/>
    <w:rsid w:val="00C064D8"/>
    <w:rsid w:val="00C139D5"/>
    <w:rsid w:val="00C14D70"/>
    <w:rsid w:val="00C15026"/>
    <w:rsid w:val="00C17884"/>
    <w:rsid w:val="00C51FA5"/>
    <w:rsid w:val="00C56BFA"/>
    <w:rsid w:val="00C57E60"/>
    <w:rsid w:val="00C641B0"/>
    <w:rsid w:val="00C75120"/>
    <w:rsid w:val="00C815FB"/>
    <w:rsid w:val="00C86C76"/>
    <w:rsid w:val="00CA34B5"/>
    <w:rsid w:val="00CB1E6D"/>
    <w:rsid w:val="00CB2AD5"/>
    <w:rsid w:val="00CC3A5D"/>
    <w:rsid w:val="00CF1F1F"/>
    <w:rsid w:val="00D035E2"/>
    <w:rsid w:val="00D03993"/>
    <w:rsid w:val="00D04F6B"/>
    <w:rsid w:val="00D1103D"/>
    <w:rsid w:val="00D2017B"/>
    <w:rsid w:val="00D26A29"/>
    <w:rsid w:val="00D27374"/>
    <w:rsid w:val="00D33F72"/>
    <w:rsid w:val="00D42B8D"/>
    <w:rsid w:val="00D73DA7"/>
    <w:rsid w:val="00D84838"/>
    <w:rsid w:val="00D9575F"/>
    <w:rsid w:val="00D96AFE"/>
    <w:rsid w:val="00DD525C"/>
    <w:rsid w:val="00DE1F6E"/>
    <w:rsid w:val="00DE3E72"/>
    <w:rsid w:val="00E27141"/>
    <w:rsid w:val="00E3346A"/>
    <w:rsid w:val="00E34FBE"/>
    <w:rsid w:val="00E411BA"/>
    <w:rsid w:val="00E71865"/>
    <w:rsid w:val="00E96147"/>
    <w:rsid w:val="00E97C8B"/>
    <w:rsid w:val="00EA766D"/>
    <w:rsid w:val="00EA7DDC"/>
    <w:rsid w:val="00EC2F72"/>
    <w:rsid w:val="00EC5FF2"/>
    <w:rsid w:val="00EE2643"/>
    <w:rsid w:val="00EE4256"/>
    <w:rsid w:val="00EE4419"/>
    <w:rsid w:val="00EF65CC"/>
    <w:rsid w:val="00EF7761"/>
    <w:rsid w:val="00F03289"/>
    <w:rsid w:val="00F12A9C"/>
    <w:rsid w:val="00F13C06"/>
    <w:rsid w:val="00F27146"/>
    <w:rsid w:val="00F55DA2"/>
    <w:rsid w:val="00F63741"/>
    <w:rsid w:val="00F9576E"/>
    <w:rsid w:val="00F96A10"/>
    <w:rsid w:val="00FA00AF"/>
    <w:rsid w:val="00FB73BE"/>
    <w:rsid w:val="00FC72B0"/>
    <w:rsid w:val="00FD4665"/>
    <w:rsid w:val="00FE2530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07469"/>
    <w:pPr>
      <w:ind w:left="6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74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A074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7469"/>
    <w:rPr>
      <w:color w:val="800080" w:themeColor="followedHyperlink"/>
      <w:u w:val="single"/>
    </w:rPr>
  </w:style>
  <w:style w:type="paragraph" w:styleId="a5">
    <w:name w:val="Title"/>
    <w:basedOn w:val="a"/>
    <w:link w:val="a6"/>
    <w:uiPriority w:val="1"/>
    <w:qFormat/>
    <w:rsid w:val="00A07469"/>
    <w:pPr>
      <w:ind w:left="89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074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unhideWhenUsed/>
    <w:qFormat/>
    <w:rsid w:val="00A07469"/>
    <w:pPr>
      <w:ind w:left="681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0746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A07469"/>
    <w:pPr>
      <w:ind w:left="1401" w:hanging="360"/>
    </w:pPr>
  </w:style>
  <w:style w:type="paragraph" w:customStyle="1" w:styleId="TableParagraph">
    <w:name w:val="Table Paragraph"/>
    <w:basedOn w:val="a"/>
    <w:uiPriority w:val="1"/>
    <w:qFormat/>
    <w:rsid w:val="00A07469"/>
    <w:pPr>
      <w:ind w:left="107"/>
    </w:pPr>
  </w:style>
  <w:style w:type="table" w:customStyle="1" w:styleId="TableNormal">
    <w:name w:val="Table Normal"/>
    <w:uiPriority w:val="2"/>
    <w:semiHidden/>
    <w:qFormat/>
    <w:rsid w:val="00A074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63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13C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3C06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89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qFormat/>
    <w:locked/>
    <w:rsid w:val="000D34F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07469"/>
    <w:pPr>
      <w:ind w:left="6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74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A074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7469"/>
    <w:rPr>
      <w:color w:val="800080" w:themeColor="followedHyperlink"/>
      <w:u w:val="single"/>
    </w:rPr>
  </w:style>
  <w:style w:type="paragraph" w:styleId="a5">
    <w:name w:val="Title"/>
    <w:basedOn w:val="a"/>
    <w:link w:val="a6"/>
    <w:uiPriority w:val="1"/>
    <w:qFormat/>
    <w:rsid w:val="00A07469"/>
    <w:pPr>
      <w:ind w:left="89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074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unhideWhenUsed/>
    <w:qFormat/>
    <w:rsid w:val="00A07469"/>
    <w:pPr>
      <w:ind w:left="681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0746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A07469"/>
    <w:pPr>
      <w:ind w:left="1401" w:hanging="360"/>
    </w:pPr>
  </w:style>
  <w:style w:type="paragraph" w:customStyle="1" w:styleId="TableParagraph">
    <w:name w:val="Table Paragraph"/>
    <w:basedOn w:val="a"/>
    <w:uiPriority w:val="1"/>
    <w:qFormat/>
    <w:rsid w:val="00A07469"/>
    <w:pPr>
      <w:ind w:left="107"/>
    </w:pPr>
  </w:style>
  <w:style w:type="table" w:customStyle="1" w:styleId="TableNormal">
    <w:name w:val="Table Normal"/>
    <w:uiPriority w:val="2"/>
    <w:semiHidden/>
    <w:qFormat/>
    <w:rsid w:val="00A074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63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13C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3C06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89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qFormat/>
    <w:locked/>
    <w:rsid w:val="000D34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335728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28F7-3093-4B29-BCAD-BEEE54F4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</Pages>
  <Words>8155</Words>
  <Characters>46486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</dc:creator>
  <cp:lastModifiedBy>ВР</cp:lastModifiedBy>
  <cp:revision>11</cp:revision>
  <dcterms:created xsi:type="dcterms:W3CDTF">2025-09-03T10:17:00Z</dcterms:created>
  <dcterms:modified xsi:type="dcterms:W3CDTF">2025-09-06T05:37:00Z</dcterms:modified>
</cp:coreProperties>
</file>